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C30" w:rsidRPr="002C0171" w:rsidRDefault="00A64C30" w:rsidP="0067141A">
      <w:pPr>
        <w:autoSpaceDE w:val="0"/>
        <w:autoSpaceDN w:val="0"/>
        <w:adjustRightInd w:val="0"/>
        <w:spacing w:after="0" w:line="240" w:lineRule="auto"/>
        <w:jc w:val="center"/>
        <w:rPr>
          <w:rFonts w:ascii="Times New Roman" w:hAnsi="Times New Roman"/>
          <w:b/>
          <w:bCs/>
        </w:rPr>
      </w:pPr>
    </w:p>
    <w:p w:rsidR="002A09AF" w:rsidRPr="002C0171" w:rsidRDefault="002A09AF" w:rsidP="0067141A">
      <w:pPr>
        <w:autoSpaceDE w:val="0"/>
        <w:autoSpaceDN w:val="0"/>
        <w:adjustRightInd w:val="0"/>
        <w:spacing w:after="0" w:line="240" w:lineRule="auto"/>
        <w:jc w:val="center"/>
        <w:rPr>
          <w:rFonts w:ascii="Times New Roman" w:hAnsi="Times New Roman"/>
          <w:b/>
          <w:bCs/>
        </w:rPr>
      </w:pPr>
      <w:r w:rsidRPr="002C0171">
        <w:rPr>
          <w:rFonts w:ascii="Times New Roman" w:hAnsi="Times New Roman"/>
          <w:b/>
          <w:bCs/>
        </w:rPr>
        <w:t>ИЗВЕЩЕНИЕ О ПРОВЕДЕНИИ АУКЦИОНА</w:t>
      </w:r>
    </w:p>
    <w:p w:rsidR="002A09AF" w:rsidRPr="002C0171" w:rsidRDefault="002A09AF" w:rsidP="0067141A">
      <w:pPr>
        <w:spacing w:after="0" w:line="240" w:lineRule="auto"/>
        <w:ind w:firstLine="709"/>
        <w:jc w:val="both"/>
        <w:rPr>
          <w:rFonts w:ascii="Times New Roman" w:hAnsi="Times New Roman"/>
          <w:b/>
        </w:rPr>
      </w:pPr>
    </w:p>
    <w:p w:rsidR="002A09AF" w:rsidRPr="002C0171" w:rsidRDefault="002A09AF" w:rsidP="0067141A">
      <w:pPr>
        <w:spacing w:after="0" w:line="240" w:lineRule="auto"/>
        <w:ind w:firstLine="709"/>
        <w:contextualSpacing/>
        <w:jc w:val="both"/>
        <w:rPr>
          <w:rFonts w:ascii="Times New Roman" w:hAnsi="Times New Roman"/>
        </w:rPr>
      </w:pPr>
      <w:r w:rsidRPr="002C0171">
        <w:rPr>
          <w:rFonts w:ascii="Times New Roman" w:hAnsi="Times New Roman"/>
          <w:b/>
        </w:rPr>
        <w:t>Организатор аукциона, уполномоченный орган</w:t>
      </w:r>
      <w:r w:rsidR="004912E1" w:rsidRPr="002C0171">
        <w:rPr>
          <w:rFonts w:ascii="Times New Roman" w:hAnsi="Times New Roman"/>
        </w:rPr>
        <w:t>: а</w:t>
      </w:r>
      <w:r w:rsidRPr="002C0171">
        <w:rPr>
          <w:rFonts w:ascii="Times New Roman" w:hAnsi="Times New Roman"/>
        </w:rPr>
        <w:t>дминистрация Благовещенского района.</w:t>
      </w:r>
    </w:p>
    <w:p w:rsidR="00167569" w:rsidRPr="002C0171" w:rsidRDefault="00167569" w:rsidP="00167569">
      <w:pPr>
        <w:pStyle w:val="ConsTitle"/>
        <w:ind w:right="0" w:firstLine="709"/>
        <w:jc w:val="both"/>
        <w:rPr>
          <w:rFonts w:ascii="Times New Roman" w:hAnsi="Times New Roman" w:cs="Times New Roman"/>
          <w:b w:val="0"/>
        </w:rPr>
      </w:pPr>
      <w:r w:rsidRPr="002C0171">
        <w:rPr>
          <w:rFonts w:ascii="Times New Roman" w:hAnsi="Times New Roman" w:cs="Times New Roman"/>
        </w:rPr>
        <w:t>Форма торгов:</w:t>
      </w:r>
      <w:r w:rsidRPr="002C0171">
        <w:rPr>
          <w:rFonts w:ascii="Times New Roman" w:hAnsi="Times New Roman" w:cs="Times New Roman"/>
          <w:b w:val="0"/>
        </w:rPr>
        <w:t xml:space="preserve"> аукцион, открытый по составу участников и по форме подачи предложений о цене.</w:t>
      </w:r>
    </w:p>
    <w:p w:rsidR="002A09AF" w:rsidRPr="002C0171" w:rsidRDefault="002A09AF" w:rsidP="0067141A">
      <w:pPr>
        <w:pStyle w:val="1"/>
        <w:ind w:firstLine="708"/>
        <w:contextualSpacing/>
        <w:jc w:val="both"/>
        <w:rPr>
          <w:rFonts w:ascii="Times New Roman" w:hAnsi="Times New Roman"/>
        </w:rPr>
      </w:pPr>
      <w:r w:rsidRPr="002C0171">
        <w:rPr>
          <w:rFonts w:ascii="Times New Roman" w:hAnsi="Times New Roman"/>
          <w:b/>
        </w:rPr>
        <w:t>Реквизиты решения о проведении аукциона</w:t>
      </w:r>
      <w:r w:rsidRPr="002C0171">
        <w:rPr>
          <w:rFonts w:ascii="Times New Roman" w:hAnsi="Times New Roman"/>
        </w:rPr>
        <w:t xml:space="preserve">: постановление администрации Благовещенского района от </w:t>
      </w:r>
      <w:r w:rsidR="004D7153">
        <w:rPr>
          <w:rFonts w:ascii="Times New Roman" w:hAnsi="Times New Roman"/>
        </w:rPr>
        <w:t>21.01.2021</w:t>
      </w:r>
      <w:r w:rsidR="00B91A38" w:rsidRPr="002C0171">
        <w:rPr>
          <w:rFonts w:ascii="Times New Roman" w:hAnsi="Times New Roman"/>
        </w:rPr>
        <w:t>г</w:t>
      </w:r>
      <w:r w:rsidR="00FE488E" w:rsidRPr="002C0171">
        <w:rPr>
          <w:rFonts w:ascii="Times New Roman" w:hAnsi="Times New Roman"/>
        </w:rPr>
        <w:t xml:space="preserve"> №</w:t>
      </w:r>
      <w:r w:rsidR="00DB11B2" w:rsidRPr="002C0171">
        <w:rPr>
          <w:rFonts w:ascii="Times New Roman" w:hAnsi="Times New Roman"/>
        </w:rPr>
        <w:t xml:space="preserve"> </w:t>
      </w:r>
      <w:r w:rsidR="004D7153">
        <w:rPr>
          <w:rFonts w:ascii="Times New Roman" w:hAnsi="Times New Roman"/>
        </w:rPr>
        <w:t>47</w:t>
      </w:r>
      <w:r w:rsidRPr="002C0171">
        <w:rPr>
          <w:rFonts w:ascii="Times New Roman" w:hAnsi="Times New Roman"/>
        </w:rPr>
        <w:t>.</w:t>
      </w:r>
    </w:p>
    <w:p w:rsidR="00480DCA" w:rsidRPr="006F4B87" w:rsidRDefault="002A09AF" w:rsidP="00813F44">
      <w:pPr>
        <w:pStyle w:val="1"/>
        <w:tabs>
          <w:tab w:val="left" w:pos="1134"/>
        </w:tabs>
        <w:ind w:firstLine="709"/>
        <w:contextualSpacing/>
        <w:jc w:val="both"/>
        <w:rPr>
          <w:rFonts w:ascii="Times New Roman" w:hAnsi="Times New Roman"/>
        </w:rPr>
      </w:pPr>
      <w:r w:rsidRPr="002C0171">
        <w:rPr>
          <w:rFonts w:ascii="Times New Roman" w:hAnsi="Times New Roman"/>
          <w:b/>
        </w:rPr>
        <w:t xml:space="preserve">Основание установленного </w:t>
      </w:r>
      <w:r w:rsidRPr="002C0171">
        <w:rPr>
          <w:rFonts w:ascii="Times New Roman" w:hAnsi="Times New Roman"/>
          <w:b/>
          <w:lang w:eastAsia="ru-RU"/>
        </w:rPr>
        <w:t>размера ежегодной арендной платы</w:t>
      </w:r>
      <w:r w:rsidRPr="002C0171">
        <w:rPr>
          <w:rFonts w:ascii="Times New Roman" w:hAnsi="Times New Roman"/>
        </w:rPr>
        <w:t xml:space="preserve">: </w:t>
      </w:r>
      <w:r w:rsidR="00B460DF" w:rsidRPr="002C0171">
        <w:rPr>
          <w:rFonts w:ascii="Times New Roman" w:hAnsi="Times New Roman"/>
        </w:rPr>
        <w:t xml:space="preserve">решение Благовещенского районного Совета народных депутатов Амурской </w:t>
      </w:r>
      <w:r w:rsidR="00AD2155" w:rsidRPr="002C0171">
        <w:rPr>
          <w:rFonts w:ascii="Times New Roman" w:hAnsi="Times New Roman"/>
        </w:rPr>
        <w:t>области от</w:t>
      </w:r>
      <w:r w:rsidR="00B460DF" w:rsidRPr="002C0171">
        <w:rPr>
          <w:rFonts w:ascii="Times New Roman" w:hAnsi="Times New Roman"/>
        </w:rPr>
        <w:t xml:space="preserve"> 03.04.2017г. № 398 «Об утверждении Порядка определения начальной цены предмета аукциона на право заключения договора </w:t>
      </w:r>
      <w:r w:rsidR="00B460DF" w:rsidRPr="006F4B87">
        <w:rPr>
          <w:rFonts w:ascii="Times New Roman" w:hAnsi="Times New Roman"/>
        </w:rPr>
        <w:t>аренды земельного участка, находящегося в государственной или муниципальной собственности муниципального образования Благовещенский район».</w:t>
      </w:r>
    </w:p>
    <w:p w:rsidR="00D114D6" w:rsidRPr="006F4B87" w:rsidRDefault="00D114D6" w:rsidP="00D114D6">
      <w:pPr>
        <w:pStyle w:val="1"/>
        <w:tabs>
          <w:tab w:val="left" w:pos="1134"/>
        </w:tabs>
        <w:ind w:firstLine="709"/>
        <w:contextualSpacing/>
        <w:jc w:val="both"/>
        <w:rPr>
          <w:rFonts w:ascii="Times New Roman" w:hAnsi="Times New Roman"/>
          <w:spacing w:val="-1"/>
        </w:rPr>
      </w:pPr>
      <w:r w:rsidRPr="006F4B87">
        <w:rPr>
          <w:rFonts w:ascii="Times New Roman" w:hAnsi="Times New Roman"/>
          <w:b/>
          <w:spacing w:val="-1"/>
        </w:rPr>
        <w:t>Аукцион состоится</w:t>
      </w:r>
      <w:r w:rsidRPr="006F4B87">
        <w:rPr>
          <w:rFonts w:ascii="Times New Roman" w:hAnsi="Times New Roman"/>
          <w:spacing w:val="-1"/>
        </w:rPr>
        <w:t xml:space="preserve"> </w:t>
      </w:r>
      <w:r w:rsidR="00BC4CF5">
        <w:rPr>
          <w:rFonts w:ascii="Times New Roman" w:hAnsi="Times New Roman"/>
          <w:spacing w:val="-1"/>
        </w:rPr>
        <w:t>05.03</w:t>
      </w:r>
      <w:r w:rsidR="001367AD" w:rsidRPr="006F4B87">
        <w:rPr>
          <w:rFonts w:ascii="Times New Roman" w:hAnsi="Times New Roman"/>
          <w:spacing w:val="-1"/>
        </w:rPr>
        <w:t>.2021</w:t>
      </w:r>
      <w:r w:rsidRPr="006F4B87">
        <w:rPr>
          <w:rFonts w:ascii="Times New Roman" w:hAnsi="Times New Roman"/>
          <w:spacing w:val="-1"/>
        </w:rPr>
        <w:t>г в 10.00ч по местному времени по адресу: Амурская область, г.Благовещенск, ул.Зейская, д.198, зал заседаний.</w:t>
      </w:r>
    </w:p>
    <w:p w:rsidR="00D114D6" w:rsidRPr="006F4B87" w:rsidRDefault="00D114D6" w:rsidP="00D114D6">
      <w:pPr>
        <w:pStyle w:val="1"/>
        <w:tabs>
          <w:tab w:val="left" w:pos="1134"/>
        </w:tabs>
        <w:ind w:firstLine="709"/>
        <w:contextualSpacing/>
        <w:jc w:val="both"/>
        <w:rPr>
          <w:rFonts w:ascii="Times New Roman" w:hAnsi="Times New Roman"/>
          <w:b/>
          <w:spacing w:val="-1"/>
        </w:rPr>
      </w:pPr>
      <w:r w:rsidRPr="006F4B87">
        <w:rPr>
          <w:rFonts w:ascii="Times New Roman" w:hAnsi="Times New Roman"/>
          <w:b/>
          <w:spacing w:val="-1"/>
        </w:rPr>
        <w:t>Порядок приема заявок:</w:t>
      </w:r>
    </w:p>
    <w:p w:rsidR="00AC735B" w:rsidRPr="006F4B87" w:rsidRDefault="00AC735B" w:rsidP="00AC735B">
      <w:pPr>
        <w:shd w:val="clear" w:color="auto" w:fill="FFFFFF"/>
        <w:spacing w:after="0" w:line="240" w:lineRule="auto"/>
        <w:ind w:firstLine="709"/>
        <w:contextualSpacing/>
        <w:jc w:val="both"/>
        <w:rPr>
          <w:rFonts w:ascii="Times New Roman" w:hAnsi="Times New Roman"/>
          <w:spacing w:val="-1"/>
        </w:rPr>
      </w:pPr>
      <w:r w:rsidRPr="006F4B87">
        <w:rPr>
          <w:rFonts w:ascii="Times New Roman" w:hAnsi="Times New Roman"/>
          <w:spacing w:val="3"/>
        </w:rPr>
        <w:t xml:space="preserve">Заявки с прилагаемыми к ним документами принимаются организатором </w:t>
      </w:r>
      <w:r w:rsidRPr="006F4B87">
        <w:rPr>
          <w:rFonts w:ascii="Times New Roman" w:hAnsi="Times New Roman"/>
          <w:spacing w:val="1"/>
        </w:rPr>
        <w:t xml:space="preserve">начиная со </w:t>
      </w:r>
      <w:r w:rsidRPr="006F4B87">
        <w:rPr>
          <w:rFonts w:ascii="Times New Roman" w:hAnsi="Times New Roman"/>
          <w:spacing w:val="2"/>
        </w:rPr>
        <w:t>дня выхода объявления в средствах</w:t>
      </w:r>
      <w:r w:rsidRPr="006F4B87">
        <w:rPr>
          <w:rFonts w:ascii="Times New Roman" w:hAnsi="Times New Roman"/>
        </w:rPr>
        <w:t xml:space="preserve"> массовой информации </w:t>
      </w:r>
      <w:r w:rsidRPr="006F4B87">
        <w:rPr>
          <w:rFonts w:ascii="Times New Roman" w:hAnsi="Times New Roman"/>
          <w:spacing w:val="3"/>
        </w:rPr>
        <w:t xml:space="preserve">с </w:t>
      </w:r>
      <w:r w:rsidR="00174739">
        <w:rPr>
          <w:rFonts w:ascii="Times New Roman" w:hAnsi="Times New Roman"/>
          <w:spacing w:val="3"/>
        </w:rPr>
        <w:t>03.02</w:t>
      </w:r>
      <w:r w:rsidRPr="006F4B87">
        <w:rPr>
          <w:rFonts w:ascii="Times New Roman" w:hAnsi="Times New Roman"/>
          <w:spacing w:val="3"/>
        </w:rPr>
        <w:t xml:space="preserve">.2021г по </w:t>
      </w:r>
      <w:r w:rsidRPr="006F4B87">
        <w:rPr>
          <w:rFonts w:ascii="Times New Roman" w:hAnsi="Times New Roman"/>
          <w:spacing w:val="1"/>
        </w:rPr>
        <w:t xml:space="preserve">рабочим дням с 08.00ч до 17.00ч (обед с 12.00ч до 13.00ч), </w:t>
      </w:r>
      <w:r w:rsidRPr="006F4B87">
        <w:rPr>
          <w:rFonts w:ascii="Times New Roman" w:hAnsi="Times New Roman"/>
        </w:rPr>
        <w:t>в предпраздничные дни с 08:00ч до 16:00ч, кроме выходных (суббота, воскресенье) и праздничных дней</w:t>
      </w:r>
      <w:r w:rsidRPr="006F4B87">
        <w:rPr>
          <w:rFonts w:ascii="Times New Roman" w:hAnsi="Times New Roman"/>
          <w:spacing w:val="1"/>
        </w:rPr>
        <w:t xml:space="preserve"> по местному времени, начиная со </w:t>
      </w:r>
      <w:r w:rsidRPr="006F4B87">
        <w:rPr>
          <w:rFonts w:ascii="Times New Roman" w:hAnsi="Times New Roman"/>
          <w:spacing w:val="2"/>
        </w:rPr>
        <w:t>дня выхода объявления в средствах</w:t>
      </w:r>
      <w:r w:rsidRPr="006F4B87">
        <w:rPr>
          <w:rFonts w:ascii="Times New Roman" w:hAnsi="Times New Roman"/>
        </w:rPr>
        <w:t xml:space="preserve"> массовой информации. Подать заявку на участие в аукционе можно на бумажном носителе с использованием почтовой связи и в установленный контейнер со стороны центрального входа здания администрации Благовещенского района </w:t>
      </w:r>
      <w:r w:rsidRPr="006F4B87">
        <w:rPr>
          <w:rFonts w:ascii="Times New Roman" w:hAnsi="Times New Roman"/>
          <w:spacing w:val="-1"/>
        </w:rPr>
        <w:t xml:space="preserve">по адресу: Амурская область, г.Благовещенск, ул.Зейская, д.198, каб.1. </w:t>
      </w:r>
    </w:p>
    <w:p w:rsidR="00D114D6" w:rsidRPr="006F4B87" w:rsidRDefault="00D114D6" w:rsidP="00D114D6">
      <w:pPr>
        <w:shd w:val="clear" w:color="auto" w:fill="FFFFFF"/>
        <w:spacing w:after="0" w:line="240" w:lineRule="auto"/>
        <w:ind w:firstLine="709"/>
        <w:contextualSpacing/>
        <w:jc w:val="both"/>
        <w:rPr>
          <w:rFonts w:ascii="Times New Roman" w:hAnsi="Times New Roman"/>
        </w:rPr>
      </w:pPr>
      <w:r w:rsidRPr="006F4B87">
        <w:rPr>
          <w:rFonts w:ascii="Times New Roman" w:hAnsi="Times New Roman"/>
          <w:b/>
          <w:spacing w:val="4"/>
        </w:rPr>
        <w:t>Дата и время окончания приема заявок</w:t>
      </w:r>
      <w:r w:rsidRPr="006F4B87">
        <w:rPr>
          <w:rFonts w:ascii="Times New Roman" w:hAnsi="Times New Roman"/>
          <w:spacing w:val="4"/>
        </w:rPr>
        <w:t xml:space="preserve"> – </w:t>
      </w:r>
      <w:r w:rsidR="00BC4CF5">
        <w:rPr>
          <w:rFonts w:ascii="Times New Roman" w:hAnsi="Times New Roman"/>
          <w:spacing w:val="4"/>
        </w:rPr>
        <w:t>01.03</w:t>
      </w:r>
      <w:r w:rsidR="001367AD" w:rsidRPr="006F4B87">
        <w:rPr>
          <w:rFonts w:ascii="Times New Roman" w:hAnsi="Times New Roman"/>
          <w:spacing w:val="4"/>
        </w:rPr>
        <w:t>.2021</w:t>
      </w:r>
      <w:r w:rsidRPr="006F4B87">
        <w:rPr>
          <w:rFonts w:ascii="Times New Roman" w:hAnsi="Times New Roman"/>
          <w:spacing w:val="4"/>
        </w:rPr>
        <w:t>г в 17.00ч</w:t>
      </w:r>
      <w:r w:rsidRPr="006F4B87">
        <w:rPr>
          <w:rFonts w:ascii="Times New Roman" w:hAnsi="Times New Roman"/>
          <w:spacing w:val="-1"/>
        </w:rPr>
        <w:t xml:space="preserve"> по местному времени.</w:t>
      </w:r>
    </w:p>
    <w:p w:rsidR="00D114D6" w:rsidRPr="006F4B87" w:rsidRDefault="00D114D6" w:rsidP="00D114D6">
      <w:pPr>
        <w:spacing w:after="0" w:line="240" w:lineRule="auto"/>
        <w:ind w:firstLine="709"/>
        <w:contextualSpacing/>
        <w:jc w:val="both"/>
        <w:rPr>
          <w:rFonts w:ascii="Times New Roman" w:hAnsi="Times New Roman"/>
        </w:rPr>
      </w:pPr>
      <w:r w:rsidRPr="006F4B87">
        <w:rPr>
          <w:rFonts w:ascii="Times New Roman" w:hAnsi="Times New Roman"/>
          <w:b/>
        </w:rPr>
        <w:t>Дата, время и место определения участников аукциона</w:t>
      </w:r>
      <w:r w:rsidRPr="006F4B87">
        <w:rPr>
          <w:rFonts w:ascii="Times New Roman" w:hAnsi="Times New Roman"/>
        </w:rPr>
        <w:t xml:space="preserve"> – </w:t>
      </w:r>
      <w:r w:rsidR="00BC4CF5">
        <w:rPr>
          <w:rFonts w:ascii="Times New Roman" w:hAnsi="Times New Roman"/>
        </w:rPr>
        <w:t>03.03</w:t>
      </w:r>
      <w:r w:rsidR="001367AD" w:rsidRPr="006F4B87">
        <w:rPr>
          <w:rFonts w:ascii="Times New Roman" w:hAnsi="Times New Roman"/>
        </w:rPr>
        <w:t>.2021</w:t>
      </w:r>
      <w:r w:rsidRPr="006F4B87">
        <w:rPr>
          <w:rFonts w:ascii="Times New Roman" w:hAnsi="Times New Roman"/>
        </w:rPr>
        <w:t>г в 15.</w:t>
      </w:r>
      <w:r w:rsidR="00BC4CF5">
        <w:rPr>
          <w:rFonts w:ascii="Times New Roman" w:hAnsi="Times New Roman"/>
        </w:rPr>
        <w:t>0</w:t>
      </w:r>
      <w:r w:rsidRPr="006F4B87">
        <w:rPr>
          <w:rFonts w:ascii="Times New Roman" w:hAnsi="Times New Roman"/>
        </w:rPr>
        <w:t xml:space="preserve">0ч </w:t>
      </w:r>
      <w:r w:rsidRPr="006F4B87">
        <w:rPr>
          <w:rFonts w:ascii="Times New Roman" w:hAnsi="Times New Roman"/>
          <w:spacing w:val="-1"/>
        </w:rPr>
        <w:t>по местному времени</w:t>
      </w:r>
      <w:r w:rsidRPr="006F4B87">
        <w:rPr>
          <w:rFonts w:ascii="Times New Roman" w:hAnsi="Times New Roman"/>
        </w:rPr>
        <w:t xml:space="preserve"> по адресу: Амурская область, г.Благовещенск, ул.Зейская, д.198, каб.40.</w:t>
      </w:r>
    </w:p>
    <w:p w:rsidR="00D114D6" w:rsidRPr="006F4B87" w:rsidRDefault="00D114D6" w:rsidP="00D114D6">
      <w:pPr>
        <w:spacing w:after="0" w:line="240" w:lineRule="auto"/>
        <w:ind w:firstLine="709"/>
        <w:contextualSpacing/>
        <w:jc w:val="both"/>
        <w:rPr>
          <w:rFonts w:ascii="Times New Roman" w:hAnsi="Times New Roman"/>
        </w:rPr>
      </w:pPr>
      <w:r w:rsidRPr="006F4B87">
        <w:rPr>
          <w:rFonts w:ascii="Times New Roman" w:hAnsi="Times New Roman"/>
          <w:b/>
        </w:rPr>
        <w:t>Дата и время подведения итогов аукциона</w:t>
      </w:r>
      <w:r w:rsidRPr="006F4B87">
        <w:rPr>
          <w:rFonts w:ascii="Times New Roman" w:hAnsi="Times New Roman"/>
        </w:rPr>
        <w:t xml:space="preserve"> – </w:t>
      </w:r>
      <w:r w:rsidR="00BC4CF5">
        <w:rPr>
          <w:rFonts w:ascii="Times New Roman" w:hAnsi="Times New Roman"/>
        </w:rPr>
        <w:t>05.03</w:t>
      </w:r>
      <w:r w:rsidR="001367AD" w:rsidRPr="006F4B87">
        <w:rPr>
          <w:rFonts w:ascii="Times New Roman" w:hAnsi="Times New Roman"/>
        </w:rPr>
        <w:t>.2021</w:t>
      </w:r>
      <w:r w:rsidRPr="006F4B87">
        <w:rPr>
          <w:rFonts w:ascii="Times New Roman" w:hAnsi="Times New Roman"/>
        </w:rPr>
        <w:t>г после завершения аукциона.</w:t>
      </w:r>
    </w:p>
    <w:p w:rsidR="00D114D6" w:rsidRPr="002C0171" w:rsidRDefault="00D114D6" w:rsidP="00D114D6">
      <w:pPr>
        <w:pStyle w:val="ConsPlusNormal"/>
        <w:widowControl/>
        <w:ind w:firstLine="709"/>
        <w:contextualSpacing/>
        <w:jc w:val="both"/>
        <w:rPr>
          <w:rFonts w:ascii="Times New Roman" w:hAnsi="Times New Roman" w:cs="Times New Roman"/>
          <w:spacing w:val="-1"/>
          <w:sz w:val="22"/>
          <w:szCs w:val="22"/>
        </w:rPr>
      </w:pPr>
      <w:r w:rsidRPr="006F4B87">
        <w:rPr>
          <w:rFonts w:ascii="Times New Roman" w:hAnsi="Times New Roman" w:cs="Times New Roman"/>
          <w:b/>
          <w:spacing w:val="-1"/>
          <w:sz w:val="22"/>
          <w:szCs w:val="22"/>
        </w:rPr>
        <w:t>Контактный телефон</w:t>
      </w:r>
      <w:r w:rsidRPr="006F4B87">
        <w:rPr>
          <w:rFonts w:ascii="Times New Roman" w:hAnsi="Times New Roman" w:cs="Times New Roman"/>
          <w:spacing w:val="-1"/>
          <w:sz w:val="22"/>
          <w:szCs w:val="22"/>
        </w:rPr>
        <w:t>: 22-16-</w:t>
      </w:r>
      <w:r w:rsidRPr="002C0171">
        <w:rPr>
          <w:rFonts w:ascii="Times New Roman" w:hAnsi="Times New Roman" w:cs="Times New Roman"/>
          <w:spacing w:val="-1"/>
          <w:sz w:val="22"/>
          <w:szCs w:val="22"/>
        </w:rPr>
        <w:t>42.</w:t>
      </w:r>
    </w:p>
    <w:p w:rsidR="006F4B87" w:rsidRDefault="006F4B87" w:rsidP="0067141A">
      <w:pPr>
        <w:pStyle w:val="textbastxt0"/>
        <w:ind w:firstLine="709"/>
        <w:contextualSpacing/>
        <w:rPr>
          <w:b/>
          <w:sz w:val="22"/>
          <w:szCs w:val="22"/>
        </w:rPr>
      </w:pPr>
    </w:p>
    <w:p w:rsidR="00D114D6" w:rsidRPr="002C0171" w:rsidRDefault="00167569" w:rsidP="0067141A">
      <w:pPr>
        <w:pStyle w:val="textbastxt0"/>
        <w:ind w:firstLine="709"/>
        <w:contextualSpacing/>
        <w:rPr>
          <w:b/>
          <w:sz w:val="22"/>
          <w:szCs w:val="22"/>
        </w:rPr>
      </w:pPr>
      <w:r w:rsidRPr="002C0171">
        <w:rPr>
          <w:b/>
          <w:sz w:val="22"/>
          <w:szCs w:val="22"/>
        </w:rPr>
        <w:t>Предмет аукциона:</w:t>
      </w:r>
    </w:p>
    <w:p w:rsidR="003111B6" w:rsidRPr="002C0171" w:rsidRDefault="003111B6" w:rsidP="003111B6">
      <w:pPr>
        <w:pStyle w:val="ConsPlusNormal"/>
        <w:widowControl/>
        <w:ind w:firstLine="709"/>
        <w:contextualSpacing/>
        <w:jc w:val="both"/>
        <w:rPr>
          <w:rFonts w:ascii="Times New Roman" w:hAnsi="Times New Roman" w:cs="Times New Roman"/>
          <w:b/>
          <w:sz w:val="22"/>
          <w:szCs w:val="22"/>
        </w:rPr>
      </w:pPr>
      <w:r w:rsidRPr="002C0171">
        <w:rPr>
          <w:rFonts w:ascii="Times New Roman" w:hAnsi="Times New Roman" w:cs="Times New Roman"/>
          <w:b/>
          <w:sz w:val="22"/>
          <w:szCs w:val="22"/>
        </w:rPr>
        <w:t>Лот № 1</w:t>
      </w:r>
      <w:r w:rsidR="00255C5E" w:rsidRPr="002C0171">
        <w:rPr>
          <w:rFonts w:ascii="Times New Roman" w:hAnsi="Times New Roman" w:cs="Times New Roman"/>
          <w:b/>
          <w:sz w:val="22"/>
          <w:szCs w:val="22"/>
        </w:rPr>
        <w:t xml:space="preserve"> </w:t>
      </w:r>
      <w:r w:rsidR="00255C5E" w:rsidRPr="002C0171">
        <w:rPr>
          <w:rFonts w:ascii="Times New Roman" w:hAnsi="Times New Roman" w:cs="Times New Roman"/>
          <w:sz w:val="22"/>
          <w:szCs w:val="22"/>
        </w:rPr>
        <w:t xml:space="preserve">право заключения договора аренды земельного участка с кадастровым номером </w:t>
      </w:r>
      <w:r w:rsidR="001367AD" w:rsidRPr="002C0171">
        <w:rPr>
          <w:rFonts w:ascii="Times New Roman" w:hAnsi="Times New Roman" w:cs="Times New Roman"/>
          <w:bCs/>
          <w:sz w:val="22"/>
          <w:szCs w:val="22"/>
        </w:rPr>
        <w:t>28:10:009005:1092</w:t>
      </w:r>
      <w:r w:rsidR="00255C5E" w:rsidRPr="002C0171">
        <w:rPr>
          <w:rFonts w:ascii="Times New Roman" w:hAnsi="Times New Roman" w:cs="Times New Roman"/>
          <w:sz w:val="22"/>
          <w:szCs w:val="22"/>
        </w:rPr>
        <w:t>.</w:t>
      </w:r>
    </w:p>
    <w:p w:rsidR="003111B6" w:rsidRPr="002C0171" w:rsidRDefault="003111B6" w:rsidP="003111B6">
      <w:pPr>
        <w:pStyle w:val="textbastxt0"/>
        <w:ind w:firstLine="709"/>
        <w:contextualSpacing/>
        <w:rPr>
          <w:b/>
          <w:sz w:val="22"/>
          <w:szCs w:val="22"/>
        </w:rPr>
      </w:pPr>
      <w:r w:rsidRPr="002C0171">
        <w:rPr>
          <w:b/>
          <w:sz w:val="22"/>
          <w:szCs w:val="22"/>
        </w:rPr>
        <w:t xml:space="preserve">Предмет аукциона: </w:t>
      </w:r>
      <w:r w:rsidRPr="002C0171">
        <w:rPr>
          <w:sz w:val="22"/>
          <w:szCs w:val="22"/>
        </w:rPr>
        <w:t>земельный участок, государственная собственность на который не разграничена</w:t>
      </w:r>
      <w:r w:rsidRPr="002C0171">
        <w:rPr>
          <w:spacing w:val="1"/>
          <w:sz w:val="22"/>
          <w:szCs w:val="22"/>
        </w:rPr>
        <w:t>.</w:t>
      </w:r>
    </w:p>
    <w:p w:rsidR="003111B6" w:rsidRPr="002C0171" w:rsidRDefault="003111B6" w:rsidP="003111B6">
      <w:pPr>
        <w:shd w:val="clear" w:color="auto" w:fill="FFFFFF"/>
        <w:spacing w:after="0" w:line="240" w:lineRule="auto"/>
        <w:ind w:firstLine="709"/>
        <w:contextualSpacing/>
        <w:jc w:val="both"/>
        <w:rPr>
          <w:rFonts w:ascii="Times New Roman" w:hAnsi="Times New Roman"/>
        </w:rPr>
      </w:pPr>
      <w:r w:rsidRPr="002C0171">
        <w:rPr>
          <w:rFonts w:ascii="Times New Roman" w:hAnsi="Times New Roman"/>
          <w:b/>
        </w:rPr>
        <w:t>Категория земель:</w:t>
      </w:r>
      <w:r w:rsidRPr="002C0171">
        <w:rPr>
          <w:rFonts w:ascii="Times New Roman" w:hAnsi="Times New Roman"/>
        </w:rPr>
        <w:t xml:space="preserve"> земли населённых пунктов.</w:t>
      </w:r>
    </w:p>
    <w:p w:rsidR="003111B6" w:rsidRPr="002C0171" w:rsidRDefault="003111B6" w:rsidP="003111B6">
      <w:pPr>
        <w:shd w:val="clear" w:color="auto" w:fill="FFFFFF"/>
        <w:spacing w:after="0" w:line="240" w:lineRule="auto"/>
        <w:ind w:firstLine="709"/>
        <w:contextualSpacing/>
        <w:jc w:val="both"/>
        <w:rPr>
          <w:rFonts w:ascii="Times New Roman" w:hAnsi="Times New Roman"/>
          <w:bCs/>
        </w:rPr>
      </w:pPr>
      <w:r w:rsidRPr="002C0171">
        <w:rPr>
          <w:rFonts w:ascii="Times New Roman" w:hAnsi="Times New Roman"/>
          <w:b/>
          <w:bCs/>
        </w:rPr>
        <w:t>Общая площадь</w:t>
      </w:r>
      <w:r w:rsidRPr="002C0171">
        <w:rPr>
          <w:rFonts w:ascii="Times New Roman" w:hAnsi="Times New Roman"/>
          <w:bCs/>
        </w:rPr>
        <w:t xml:space="preserve">: </w:t>
      </w:r>
      <w:r w:rsidR="001367AD" w:rsidRPr="002C0171">
        <w:rPr>
          <w:rFonts w:ascii="Times New Roman" w:hAnsi="Times New Roman"/>
          <w:bCs/>
        </w:rPr>
        <w:t>1871</w:t>
      </w:r>
      <w:r w:rsidRPr="002C0171">
        <w:rPr>
          <w:rFonts w:ascii="Times New Roman" w:hAnsi="Times New Roman"/>
        </w:rPr>
        <w:t xml:space="preserve"> </w:t>
      </w:r>
      <w:r w:rsidRPr="002C0171">
        <w:rPr>
          <w:rFonts w:ascii="Times New Roman" w:hAnsi="Times New Roman"/>
          <w:bCs/>
        </w:rPr>
        <w:t>кв.м.</w:t>
      </w:r>
    </w:p>
    <w:p w:rsidR="003111B6" w:rsidRPr="002C0171" w:rsidRDefault="003111B6" w:rsidP="006F4B87">
      <w:pPr>
        <w:shd w:val="clear" w:color="auto" w:fill="FFFFFF"/>
        <w:spacing w:after="0" w:line="240" w:lineRule="auto"/>
        <w:ind w:firstLine="426"/>
        <w:contextualSpacing/>
        <w:jc w:val="both"/>
        <w:rPr>
          <w:rFonts w:ascii="Times New Roman" w:hAnsi="Times New Roman"/>
        </w:rPr>
      </w:pPr>
      <w:r w:rsidRPr="002C0171">
        <w:rPr>
          <w:rFonts w:ascii="Times New Roman" w:hAnsi="Times New Roman"/>
          <w:b/>
        </w:rPr>
        <w:t>Разрешенное использование земельного участка</w:t>
      </w:r>
      <w:r w:rsidRPr="002C0171">
        <w:rPr>
          <w:rFonts w:ascii="Times New Roman" w:hAnsi="Times New Roman"/>
        </w:rPr>
        <w:t xml:space="preserve">: для </w:t>
      </w:r>
      <w:r w:rsidR="001367AD" w:rsidRPr="002C0171">
        <w:rPr>
          <w:rFonts w:ascii="Times New Roman" w:hAnsi="Times New Roman"/>
        </w:rPr>
        <w:t>ведения личного подсобного хозяйства.</w:t>
      </w:r>
    </w:p>
    <w:p w:rsidR="003111B6" w:rsidRPr="002C0171" w:rsidRDefault="003111B6" w:rsidP="003111B6">
      <w:pPr>
        <w:spacing w:after="0" w:line="240" w:lineRule="auto"/>
        <w:ind w:firstLine="709"/>
        <w:contextualSpacing/>
        <w:jc w:val="both"/>
        <w:rPr>
          <w:rFonts w:ascii="Times New Roman" w:hAnsi="Times New Roman"/>
          <w:b/>
        </w:rPr>
      </w:pPr>
      <w:r w:rsidRPr="002C0171">
        <w:rPr>
          <w:rFonts w:ascii="Times New Roman" w:hAnsi="Times New Roman"/>
          <w:b/>
          <w:bCs/>
        </w:rPr>
        <w:t>Местоположение</w:t>
      </w:r>
      <w:r w:rsidRPr="002C0171">
        <w:rPr>
          <w:rFonts w:ascii="Times New Roman" w:hAnsi="Times New Roman"/>
          <w:bCs/>
        </w:rPr>
        <w:t xml:space="preserve">: </w:t>
      </w:r>
      <w:r w:rsidRPr="002C0171">
        <w:rPr>
          <w:rFonts w:ascii="Times New Roman" w:hAnsi="Times New Roman"/>
        </w:rPr>
        <w:t xml:space="preserve">Амурская область, Благовещенский район, </w:t>
      </w:r>
      <w:r w:rsidR="001367AD" w:rsidRPr="002C0171">
        <w:rPr>
          <w:rFonts w:ascii="Times New Roman" w:hAnsi="Times New Roman"/>
        </w:rPr>
        <w:t>с.Новотроицкое</w:t>
      </w:r>
      <w:r w:rsidRPr="002C0171">
        <w:rPr>
          <w:rFonts w:ascii="Times New Roman" w:hAnsi="Times New Roman"/>
        </w:rPr>
        <w:t>.</w:t>
      </w:r>
      <w:r w:rsidRPr="002C0171">
        <w:rPr>
          <w:rFonts w:ascii="Times New Roman" w:hAnsi="Times New Roman"/>
          <w:b/>
        </w:rPr>
        <w:t xml:space="preserve"> </w:t>
      </w:r>
    </w:p>
    <w:p w:rsidR="003111B6" w:rsidRPr="002C0171" w:rsidRDefault="003111B6" w:rsidP="003111B6">
      <w:pPr>
        <w:spacing w:after="0" w:line="240" w:lineRule="auto"/>
        <w:ind w:firstLine="709"/>
        <w:contextualSpacing/>
        <w:jc w:val="both"/>
        <w:rPr>
          <w:rFonts w:ascii="Times New Roman" w:hAnsi="Times New Roman"/>
        </w:rPr>
      </w:pPr>
      <w:r w:rsidRPr="002C0171">
        <w:rPr>
          <w:rFonts w:ascii="Times New Roman" w:hAnsi="Times New Roman"/>
          <w:b/>
        </w:rPr>
        <w:t>Срок аренды</w:t>
      </w:r>
      <w:r w:rsidRPr="002C0171">
        <w:rPr>
          <w:rFonts w:ascii="Times New Roman" w:hAnsi="Times New Roman"/>
        </w:rPr>
        <w:t>: 20 (двадцать) лет.</w:t>
      </w:r>
    </w:p>
    <w:p w:rsidR="003111B6" w:rsidRPr="002C0171" w:rsidRDefault="003111B6" w:rsidP="003111B6">
      <w:pPr>
        <w:shd w:val="clear" w:color="auto" w:fill="FFFFFF"/>
        <w:spacing w:after="0" w:line="240" w:lineRule="auto"/>
        <w:ind w:firstLine="709"/>
        <w:contextualSpacing/>
        <w:jc w:val="both"/>
        <w:rPr>
          <w:rFonts w:ascii="Times New Roman" w:hAnsi="Times New Roman"/>
        </w:rPr>
      </w:pPr>
      <w:r w:rsidRPr="002C0171">
        <w:rPr>
          <w:rFonts w:ascii="Times New Roman" w:hAnsi="Times New Roman"/>
          <w:b/>
          <w:bCs/>
        </w:rPr>
        <w:t>Границы земельного участка</w:t>
      </w:r>
      <w:r w:rsidRPr="002C0171">
        <w:rPr>
          <w:rFonts w:ascii="Times New Roman" w:hAnsi="Times New Roman"/>
          <w:bCs/>
        </w:rPr>
        <w:t>: в границах, указанных в кадастровой выписке земельного участка.</w:t>
      </w:r>
    </w:p>
    <w:p w:rsidR="003111B6" w:rsidRPr="002C0171" w:rsidRDefault="003111B6" w:rsidP="003111B6">
      <w:pPr>
        <w:pStyle w:val="1"/>
        <w:tabs>
          <w:tab w:val="left" w:pos="1134"/>
        </w:tabs>
        <w:ind w:firstLine="709"/>
        <w:contextualSpacing/>
        <w:jc w:val="both"/>
        <w:rPr>
          <w:rFonts w:ascii="Times New Roman" w:hAnsi="Times New Roman"/>
          <w:bCs/>
        </w:rPr>
      </w:pPr>
      <w:r w:rsidRPr="002C0171">
        <w:rPr>
          <w:rFonts w:ascii="Times New Roman" w:hAnsi="Times New Roman"/>
          <w:b/>
          <w:bCs/>
        </w:rPr>
        <w:t>Начальная цена предмета аукциона (ежегодная арендная плата)</w:t>
      </w:r>
      <w:r w:rsidRPr="002C0171">
        <w:rPr>
          <w:rFonts w:ascii="Times New Roman" w:hAnsi="Times New Roman"/>
        </w:rPr>
        <w:t xml:space="preserve"> – </w:t>
      </w:r>
      <w:r w:rsidR="001367AD" w:rsidRPr="002C0171">
        <w:rPr>
          <w:rFonts w:ascii="Times New Roman" w:hAnsi="Times New Roman"/>
        </w:rPr>
        <w:t>14 332</w:t>
      </w:r>
      <w:r w:rsidRPr="002C0171">
        <w:rPr>
          <w:rFonts w:ascii="Times New Roman" w:hAnsi="Times New Roman"/>
          <w:bCs/>
        </w:rPr>
        <w:t xml:space="preserve"> (</w:t>
      </w:r>
      <w:r w:rsidR="001367AD" w:rsidRPr="002C0171">
        <w:rPr>
          <w:rFonts w:ascii="Times New Roman" w:hAnsi="Times New Roman"/>
          <w:bCs/>
        </w:rPr>
        <w:t>четырнадцать тысяч триста тридцать два) руб. 80</w:t>
      </w:r>
      <w:r w:rsidRPr="002C0171">
        <w:rPr>
          <w:rFonts w:ascii="Times New Roman" w:hAnsi="Times New Roman"/>
          <w:bCs/>
        </w:rPr>
        <w:t xml:space="preserve"> коп.</w:t>
      </w:r>
    </w:p>
    <w:p w:rsidR="003111B6" w:rsidRPr="002C0171" w:rsidRDefault="003111B6" w:rsidP="003111B6">
      <w:pPr>
        <w:pStyle w:val="1"/>
        <w:tabs>
          <w:tab w:val="left" w:pos="1134"/>
        </w:tabs>
        <w:ind w:firstLine="709"/>
        <w:contextualSpacing/>
        <w:jc w:val="both"/>
        <w:rPr>
          <w:rFonts w:ascii="Times New Roman" w:hAnsi="Times New Roman"/>
          <w:b/>
          <w:bCs/>
        </w:rPr>
      </w:pPr>
      <w:r w:rsidRPr="002C0171">
        <w:rPr>
          <w:rFonts w:ascii="Times New Roman" w:hAnsi="Times New Roman"/>
          <w:b/>
          <w:bCs/>
        </w:rPr>
        <w:t xml:space="preserve"> «Шаг аукциона»: </w:t>
      </w:r>
      <w:r w:rsidRPr="002C0171">
        <w:rPr>
          <w:rFonts w:ascii="Times New Roman" w:hAnsi="Times New Roman"/>
        </w:rPr>
        <w:t>3% от начальной цены предмет</w:t>
      </w:r>
      <w:r w:rsidR="003E2814" w:rsidRPr="002C0171">
        <w:rPr>
          <w:rFonts w:ascii="Times New Roman" w:hAnsi="Times New Roman"/>
        </w:rPr>
        <w:t>а</w:t>
      </w:r>
      <w:r w:rsidRPr="002C0171">
        <w:rPr>
          <w:rFonts w:ascii="Times New Roman" w:hAnsi="Times New Roman"/>
        </w:rPr>
        <w:t xml:space="preserve"> аукциона</w:t>
      </w:r>
      <w:r w:rsidRPr="002C0171">
        <w:rPr>
          <w:rFonts w:ascii="Times New Roman" w:hAnsi="Times New Roman"/>
          <w:bCs/>
        </w:rPr>
        <w:t xml:space="preserve"> – </w:t>
      </w:r>
      <w:r w:rsidR="001367AD" w:rsidRPr="002C0171">
        <w:rPr>
          <w:rFonts w:ascii="Times New Roman" w:hAnsi="Times New Roman"/>
          <w:bCs/>
        </w:rPr>
        <w:t>429</w:t>
      </w:r>
      <w:r w:rsidRPr="002C0171">
        <w:rPr>
          <w:rFonts w:ascii="Times New Roman" w:hAnsi="Times New Roman"/>
          <w:bCs/>
        </w:rPr>
        <w:t xml:space="preserve"> (</w:t>
      </w:r>
      <w:r w:rsidR="001367AD" w:rsidRPr="002C0171">
        <w:rPr>
          <w:rFonts w:ascii="Times New Roman" w:hAnsi="Times New Roman"/>
          <w:bCs/>
        </w:rPr>
        <w:t>четыреста двадцать девять) руб. 98</w:t>
      </w:r>
      <w:r w:rsidRPr="002C0171">
        <w:rPr>
          <w:rFonts w:ascii="Times New Roman" w:hAnsi="Times New Roman"/>
          <w:bCs/>
        </w:rPr>
        <w:t xml:space="preserve"> коп.</w:t>
      </w:r>
    </w:p>
    <w:p w:rsidR="003111B6" w:rsidRPr="002C0171" w:rsidRDefault="003111B6" w:rsidP="003111B6">
      <w:pPr>
        <w:shd w:val="clear" w:color="auto" w:fill="FFFFFF"/>
        <w:spacing w:after="0" w:line="240" w:lineRule="auto"/>
        <w:ind w:firstLine="709"/>
        <w:contextualSpacing/>
        <w:jc w:val="both"/>
        <w:rPr>
          <w:rFonts w:ascii="Times New Roman" w:hAnsi="Times New Roman"/>
          <w:bCs/>
        </w:rPr>
      </w:pPr>
      <w:r w:rsidRPr="002C0171">
        <w:rPr>
          <w:rFonts w:ascii="Times New Roman" w:hAnsi="Times New Roman"/>
          <w:b/>
          <w:bCs/>
        </w:rPr>
        <w:t xml:space="preserve">Размер задатка: </w:t>
      </w:r>
      <w:r w:rsidRPr="002C0171">
        <w:rPr>
          <w:rFonts w:ascii="Times New Roman" w:hAnsi="Times New Roman"/>
        </w:rPr>
        <w:t xml:space="preserve">в размере 20% от начальной цены предмета аукциона </w:t>
      </w:r>
      <w:r w:rsidRPr="002C0171">
        <w:rPr>
          <w:rFonts w:ascii="Times New Roman" w:hAnsi="Times New Roman"/>
          <w:bCs/>
        </w:rPr>
        <w:t xml:space="preserve">– </w:t>
      </w:r>
      <w:r w:rsidR="001367AD" w:rsidRPr="002C0171">
        <w:rPr>
          <w:rFonts w:ascii="Times New Roman" w:hAnsi="Times New Roman"/>
          <w:bCs/>
        </w:rPr>
        <w:t>2 866</w:t>
      </w:r>
      <w:r w:rsidRPr="002C0171">
        <w:rPr>
          <w:rFonts w:ascii="Times New Roman" w:hAnsi="Times New Roman"/>
          <w:bCs/>
        </w:rPr>
        <w:t xml:space="preserve"> (две тысячи </w:t>
      </w:r>
      <w:r w:rsidR="001367AD" w:rsidRPr="002C0171">
        <w:rPr>
          <w:rFonts w:ascii="Times New Roman" w:hAnsi="Times New Roman"/>
          <w:bCs/>
        </w:rPr>
        <w:t>восемьсот шестьдесят шесть) руб. 56</w:t>
      </w:r>
      <w:r w:rsidRPr="002C0171">
        <w:rPr>
          <w:rFonts w:ascii="Times New Roman" w:hAnsi="Times New Roman"/>
          <w:bCs/>
        </w:rPr>
        <w:t xml:space="preserve"> коп.</w:t>
      </w:r>
    </w:p>
    <w:p w:rsidR="003111B6" w:rsidRPr="002C0171" w:rsidRDefault="003111B6" w:rsidP="003111B6">
      <w:pPr>
        <w:tabs>
          <w:tab w:val="left" w:pos="709"/>
        </w:tabs>
        <w:spacing w:after="0" w:line="240" w:lineRule="auto"/>
        <w:ind w:firstLine="709"/>
        <w:jc w:val="both"/>
        <w:rPr>
          <w:rFonts w:ascii="Times New Roman" w:hAnsi="Times New Roman"/>
        </w:rPr>
      </w:pPr>
      <w:r w:rsidRPr="002C0171">
        <w:rPr>
          <w:rFonts w:ascii="Times New Roman" w:hAnsi="Times New Roman"/>
          <w:b/>
        </w:rPr>
        <w:t xml:space="preserve">Обременения земельного участка: </w:t>
      </w:r>
      <w:r w:rsidRPr="002C0171">
        <w:rPr>
          <w:rFonts w:ascii="Times New Roman" w:hAnsi="Times New Roman"/>
        </w:rPr>
        <w:t>нет.</w:t>
      </w:r>
    </w:p>
    <w:p w:rsidR="003111B6" w:rsidRPr="002C0171" w:rsidRDefault="003111B6" w:rsidP="003111B6">
      <w:pPr>
        <w:widowControl w:val="0"/>
        <w:spacing w:after="0" w:line="240" w:lineRule="auto"/>
        <w:ind w:firstLine="709"/>
        <w:jc w:val="both"/>
        <w:rPr>
          <w:rFonts w:ascii="Times New Roman" w:hAnsi="Times New Roman"/>
          <w:b/>
        </w:rPr>
      </w:pPr>
      <w:r w:rsidRPr="002C0171">
        <w:rPr>
          <w:rFonts w:ascii="Times New Roman" w:hAnsi="Times New Roman"/>
          <w:b/>
        </w:rPr>
        <w:t>Предельные параметры разрешенного строительства, реконструкции объектов капитального строительства:</w:t>
      </w:r>
    </w:p>
    <w:p w:rsidR="001367AD" w:rsidRPr="002C0171" w:rsidRDefault="001367AD" w:rsidP="001367AD">
      <w:pPr>
        <w:widowControl w:val="0"/>
        <w:spacing w:after="0" w:line="240" w:lineRule="auto"/>
        <w:ind w:firstLine="709"/>
        <w:jc w:val="both"/>
        <w:rPr>
          <w:rFonts w:ascii="Times New Roman" w:hAnsi="Times New Roman"/>
          <w:b/>
        </w:rPr>
      </w:pPr>
      <w:r w:rsidRPr="002C0171">
        <w:rPr>
          <w:rFonts w:ascii="Times New Roman" w:hAnsi="Times New Roman"/>
        </w:rPr>
        <w:t xml:space="preserve">Размещение жилого дома, указанного в описании вида разрешенного использования с </w:t>
      </w:r>
      <w:hyperlink w:anchor="Par140" w:tooltip="2.1" w:history="1">
        <w:r w:rsidRPr="002C0171">
          <w:rPr>
            <w:rFonts w:ascii="Times New Roman" w:hAnsi="Times New Roman"/>
          </w:rPr>
          <w:t>кодом 2.1</w:t>
        </w:r>
      </w:hyperlink>
      <w:r w:rsidRPr="002C0171">
        <w:rPr>
          <w:rFonts w:ascii="Times New Roman" w:hAnsi="Times New Roman"/>
        </w:rPr>
        <w:t>; производство сельскохозяйственной продукции; размещение гаража и иных вспомогательных сооружений; содержание сельскохозяйственных животных.</w:t>
      </w:r>
    </w:p>
    <w:p w:rsidR="001367AD" w:rsidRPr="002C0171" w:rsidRDefault="001367AD" w:rsidP="001367AD">
      <w:pPr>
        <w:spacing w:after="0" w:line="240" w:lineRule="auto"/>
        <w:ind w:firstLine="709"/>
        <w:jc w:val="both"/>
        <w:rPr>
          <w:rFonts w:ascii="Times New Roman" w:hAnsi="Times New Roman"/>
        </w:rPr>
      </w:pPr>
      <w:r w:rsidRPr="002C0171">
        <w:rPr>
          <w:rFonts w:ascii="Times New Roman" w:hAnsi="Times New Roman"/>
        </w:rPr>
        <w:t xml:space="preserve"> Предельная образуемая (минимальная и максимальная) площадь земельных участков для ведения личного подсобного хозяйства – от 100 кв.м до 2000 кв.м. </w:t>
      </w:r>
    </w:p>
    <w:p w:rsidR="001367AD" w:rsidRPr="002C0171" w:rsidRDefault="001367AD" w:rsidP="001367AD">
      <w:pPr>
        <w:spacing w:after="0" w:line="240" w:lineRule="auto"/>
        <w:ind w:firstLine="709"/>
        <w:jc w:val="both"/>
        <w:rPr>
          <w:rFonts w:ascii="Times New Roman" w:hAnsi="Times New Roman"/>
        </w:rPr>
      </w:pPr>
      <w:r w:rsidRPr="002C0171">
        <w:rPr>
          <w:rFonts w:ascii="Times New Roman" w:hAnsi="Times New Roman"/>
        </w:rPr>
        <w:t>Минимальные отступы от границ земельных участков до зданий:</w:t>
      </w:r>
    </w:p>
    <w:p w:rsidR="001367AD" w:rsidRPr="002C0171" w:rsidRDefault="001367AD" w:rsidP="001367AD">
      <w:pPr>
        <w:spacing w:after="0" w:line="240" w:lineRule="auto"/>
        <w:ind w:firstLine="709"/>
        <w:jc w:val="both"/>
        <w:rPr>
          <w:rFonts w:ascii="Times New Roman" w:hAnsi="Times New Roman"/>
        </w:rPr>
      </w:pPr>
      <w:r w:rsidRPr="002C0171">
        <w:rPr>
          <w:rFonts w:ascii="Times New Roman" w:hAnsi="Times New Roman"/>
        </w:rPr>
        <w:t>- в случаях примыкания к соседним домам (при наличии согласования с соседями и обязательном соблюдении противопожарных и др. норм) – 0 метров;</w:t>
      </w:r>
    </w:p>
    <w:p w:rsidR="001367AD" w:rsidRPr="002C0171" w:rsidRDefault="001367AD" w:rsidP="001367AD">
      <w:pPr>
        <w:spacing w:after="0" w:line="240" w:lineRule="auto"/>
        <w:ind w:firstLine="709"/>
        <w:jc w:val="both"/>
        <w:rPr>
          <w:rFonts w:ascii="Times New Roman" w:hAnsi="Times New Roman"/>
        </w:rPr>
      </w:pPr>
      <w:r w:rsidRPr="002C0171">
        <w:rPr>
          <w:rFonts w:ascii="Times New Roman" w:hAnsi="Times New Roman"/>
        </w:rPr>
        <w:t>- в иных случаях – не менее 1 метра;</w:t>
      </w:r>
    </w:p>
    <w:p w:rsidR="001367AD" w:rsidRPr="002C0171" w:rsidRDefault="001367AD" w:rsidP="001367AD">
      <w:pPr>
        <w:spacing w:after="0" w:line="240" w:lineRule="auto"/>
        <w:ind w:firstLine="709"/>
        <w:jc w:val="both"/>
        <w:rPr>
          <w:rFonts w:ascii="Times New Roman" w:hAnsi="Times New Roman"/>
        </w:rPr>
      </w:pPr>
      <w:r w:rsidRPr="002C0171">
        <w:rPr>
          <w:rFonts w:ascii="Times New Roman" w:hAnsi="Times New Roman"/>
        </w:rPr>
        <w:t xml:space="preserve">- по сторонам смежным с улицами, дорогами, внутриквартальными проездами и другими территориями общего пользования – допускается без отступа. </w:t>
      </w:r>
    </w:p>
    <w:p w:rsidR="001367AD" w:rsidRPr="002C0171" w:rsidRDefault="001367AD" w:rsidP="001367AD">
      <w:pPr>
        <w:spacing w:after="0" w:line="240" w:lineRule="auto"/>
        <w:ind w:firstLine="709"/>
        <w:jc w:val="both"/>
        <w:rPr>
          <w:rFonts w:ascii="Times New Roman" w:hAnsi="Times New Roman"/>
        </w:rPr>
      </w:pPr>
      <w:r w:rsidRPr="002C0171">
        <w:rPr>
          <w:rFonts w:ascii="Times New Roman" w:hAnsi="Times New Roman"/>
        </w:rPr>
        <w:lastRenderedPageBreak/>
        <w:t>Минимальные отступы от границ земельных участков до хозяйственных построек (сараи, гаражи, бани и т.п.) не менее 1 метра.</w:t>
      </w:r>
    </w:p>
    <w:p w:rsidR="001367AD" w:rsidRPr="002C0171" w:rsidRDefault="001367AD" w:rsidP="001367AD">
      <w:pPr>
        <w:spacing w:after="0" w:line="240" w:lineRule="auto"/>
        <w:ind w:firstLine="709"/>
        <w:jc w:val="both"/>
        <w:rPr>
          <w:rFonts w:ascii="Times New Roman" w:hAnsi="Times New Roman"/>
        </w:rPr>
      </w:pPr>
      <w:r w:rsidRPr="002C0171">
        <w:rPr>
          <w:rFonts w:ascii="Times New Roman" w:hAnsi="Times New Roman"/>
        </w:rPr>
        <w:t>Допускается блокировка хозяйственных построек на смежных приусадебных земельных участках по взаимному согласию домовладельцев с учетом противопожарных требований.</w:t>
      </w:r>
    </w:p>
    <w:p w:rsidR="001367AD" w:rsidRPr="002C0171" w:rsidRDefault="001367AD" w:rsidP="001367AD">
      <w:pPr>
        <w:spacing w:after="0" w:line="240" w:lineRule="auto"/>
        <w:ind w:firstLine="709"/>
        <w:jc w:val="both"/>
        <w:rPr>
          <w:rFonts w:ascii="Times New Roman" w:hAnsi="Times New Roman"/>
        </w:rPr>
      </w:pPr>
      <w:r w:rsidRPr="002C0171">
        <w:rPr>
          <w:rFonts w:ascii="Times New Roman" w:hAnsi="Times New Roman"/>
        </w:rPr>
        <w:t>Максимальное количество надземных этажей зданий, строений, сооружений на территории земельного участка не выше 3-х этажей (включая мансардный), максимальная высота зданий, строений, сооружений на территории земельного участка, 9 метров;</w:t>
      </w:r>
    </w:p>
    <w:p w:rsidR="001367AD" w:rsidRPr="002C0171" w:rsidRDefault="001367AD" w:rsidP="001367AD">
      <w:pPr>
        <w:spacing w:after="0" w:line="240" w:lineRule="auto"/>
        <w:ind w:firstLine="709"/>
        <w:jc w:val="both"/>
        <w:rPr>
          <w:rFonts w:ascii="Times New Roman" w:hAnsi="Times New Roman"/>
        </w:rPr>
      </w:pPr>
      <w:r w:rsidRPr="002C0171">
        <w:rPr>
          <w:rFonts w:ascii="Times New Roman" w:hAnsi="Times New Roman"/>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личное подсобное хозяйство – 60.</w:t>
      </w:r>
    </w:p>
    <w:p w:rsidR="001367AD" w:rsidRPr="002C0171" w:rsidRDefault="001367AD" w:rsidP="001367AD">
      <w:pPr>
        <w:spacing w:after="0" w:line="240" w:lineRule="auto"/>
        <w:ind w:firstLine="709"/>
        <w:jc w:val="both"/>
        <w:rPr>
          <w:rFonts w:ascii="Times New Roman" w:hAnsi="Times New Roman"/>
        </w:rPr>
      </w:pPr>
      <w:r w:rsidRPr="002C0171">
        <w:rPr>
          <w:rFonts w:ascii="Times New Roman" w:hAnsi="Times New Roman"/>
        </w:rPr>
        <w:t>Ограничения использования земельных участков и объектов капитального строительства, устанавливаемые в соответствии с законодательством РФ:</w:t>
      </w:r>
    </w:p>
    <w:p w:rsidR="001367AD" w:rsidRPr="002C0171" w:rsidRDefault="001367AD" w:rsidP="002C0171">
      <w:pPr>
        <w:spacing w:after="0" w:line="240" w:lineRule="auto"/>
        <w:ind w:firstLine="709"/>
        <w:jc w:val="both"/>
        <w:rPr>
          <w:rFonts w:ascii="Times New Roman" w:hAnsi="Times New Roman"/>
        </w:rPr>
      </w:pPr>
      <w:r w:rsidRPr="002C0171">
        <w:rPr>
          <w:rFonts w:ascii="Times New Roman" w:hAnsi="Times New Roman"/>
        </w:rPr>
        <w:t>а) охранные зоны объектов инженерной инфраструктуры, а именно:</w:t>
      </w:r>
      <w:r w:rsidR="002C0171">
        <w:rPr>
          <w:rFonts w:ascii="Times New Roman" w:hAnsi="Times New Roman"/>
        </w:rPr>
        <w:t xml:space="preserve"> </w:t>
      </w:r>
      <w:r w:rsidRPr="002C0171">
        <w:rPr>
          <w:rFonts w:ascii="Times New Roman" w:hAnsi="Times New Roman"/>
        </w:rPr>
        <w:t>объектов электроснабжения, сооружения связи;</w:t>
      </w:r>
    </w:p>
    <w:p w:rsidR="001367AD" w:rsidRPr="002C0171" w:rsidRDefault="001367AD" w:rsidP="001367AD">
      <w:pPr>
        <w:spacing w:after="0" w:line="240" w:lineRule="auto"/>
        <w:ind w:firstLine="709"/>
        <w:jc w:val="both"/>
        <w:rPr>
          <w:rFonts w:ascii="Times New Roman" w:hAnsi="Times New Roman"/>
        </w:rPr>
      </w:pPr>
      <w:r w:rsidRPr="002C0171">
        <w:rPr>
          <w:rFonts w:ascii="Times New Roman" w:hAnsi="Times New Roman"/>
        </w:rPr>
        <w:t>б) санитарно-защитная зона (СЗЗ) от действующих объектов промышленности (предприятий);</w:t>
      </w:r>
    </w:p>
    <w:p w:rsidR="001367AD" w:rsidRPr="002C0171" w:rsidRDefault="001367AD" w:rsidP="001367AD">
      <w:pPr>
        <w:spacing w:after="0" w:line="240" w:lineRule="auto"/>
        <w:ind w:firstLine="709"/>
        <w:jc w:val="both"/>
        <w:rPr>
          <w:rFonts w:ascii="Times New Roman" w:hAnsi="Times New Roman"/>
        </w:rPr>
      </w:pPr>
      <w:r w:rsidRPr="002C0171">
        <w:rPr>
          <w:rFonts w:ascii="Times New Roman" w:hAnsi="Times New Roman"/>
        </w:rPr>
        <w:t xml:space="preserve">в) максимальный класс опасности (по классификации СанПиН) объектов капитального строительства, размещаемых на территории земельных участков в пределах зоны – </w:t>
      </w:r>
      <w:r w:rsidRPr="002C0171">
        <w:rPr>
          <w:rFonts w:ascii="Times New Roman" w:hAnsi="Times New Roman"/>
          <w:lang w:val="en-US"/>
        </w:rPr>
        <w:t>V</w:t>
      </w:r>
      <w:r w:rsidRPr="002C0171">
        <w:rPr>
          <w:rFonts w:ascii="Times New Roman" w:hAnsi="Times New Roman"/>
        </w:rPr>
        <w:t>;</w:t>
      </w:r>
    </w:p>
    <w:p w:rsidR="001367AD" w:rsidRPr="002C0171" w:rsidRDefault="001367AD" w:rsidP="001367AD">
      <w:pPr>
        <w:spacing w:after="0" w:line="240" w:lineRule="auto"/>
        <w:ind w:firstLine="709"/>
        <w:jc w:val="both"/>
        <w:rPr>
          <w:rFonts w:ascii="Times New Roman" w:hAnsi="Times New Roman"/>
        </w:rPr>
      </w:pPr>
      <w:r w:rsidRPr="002C0171">
        <w:rPr>
          <w:rFonts w:ascii="Times New Roman" w:hAnsi="Times New Roman"/>
        </w:rPr>
        <w:t>г) в случае, если земельный участок (его часть) и объект капитального строительства расположены в границах зон с особыми условиями использования территории, использования земельного участка (его части) и объекта капитального строительства осуществляется с учетом ограничений, установленных в соответствии с законодательством РФ. Правовой режим использования и застройки таких территорий определяется совокупностью требований, указанных в настоящей статье, и ограничений, указанных в статье 38 Правил. При этом более строгие требования, относящиеся к одному и тому же параметру, поглощают более мягкие.</w:t>
      </w:r>
    </w:p>
    <w:p w:rsidR="003111B6" w:rsidRPr="002C0171" w:rsidRDefault="003111B6" w:rsidP="006E6935">
      <w:pPr>
        <w:shd w:val="clear" w:color="auto" w:fill="FFFFFF"/>
        <w:spacing w:after="0" w:line="240" w:lineRule="auto"/>
        <w:ind w:firstLine="709"/>
        <w:jc w:val="both"/>
        <w:rPr>
          <w:rFonts w:ascii="Times New Roman" w:hAnsi="Times New Roman"/>
          <w:b/>
          <w:bCs/>
          <w:spacing w:val="-1"/>
        </w:rPr>
      </w:pPr>
      <w:r w:rsidRPr="002C0171">
        <w:rPr>
          <w:rFonts w:ascii="Times New Roman" w:hAnsi="Times New Roman"/>
          <w:b/>
          <w:bCs/>
          <w:spacing w:val="-1"/>
        </w:rPr>
        <w:t>Технические условия подключения (технологического присоединения) объекта капитального строительства к сетям инженерно-технического обеспечения:</w:t>
      </w:r>
    </w:p>
    <w:p w:rsidR="003111B6" w:rsidRPr="002C0171" w:rsidRDefault="003111B6" w:rsidP="003111B6">
      <w:pPr>
        <w:pStyle w:val="a3"/>
        <w:shd w:val="clear" w:color="auto" w:fill="FFFFFF"/>
        <w:spacing w:after="0" w:line="240" w:lineRule="auto"/>
        <w:ind w:left="0" w:firstLine="709"/>
        <w:jc w:val="both"/>
        <w:rPr>
          <w:rFonts w:ascii="Times New Roman" w:hAnsi="Times New Roman"/>
          <w:b/>
          <w:spacing w:val="1"/>
        </w:rPr>
      </w:pPr>
      <w:r w:rsidRPr="002C0171">
        <w:rPr>
          <w:rFonts w:ascii="Times New Roman" w:hAnsi="Times New Roman"/>
          <w:b/>
          <w:spacing w:val="1"/>
        </w:rPr>
        <w:t>1.Электроснабжение:</w:t>
      </w:r>
    </w:p>
    <w:p w:rsidR="003111B6" w:rsidRPr="002C0171" w:rsidRDefault="003111B6" w:rsidP="003111B6">
      <w:pPr>
        <w:shd w:val="clear" w:color="auto" w:fill="FFFFFF"/>
        <w:spacing w:after="0" w:line="240" w:lineRule="auto"/>
        <w:ind w:firstLine="709"/>
        <w:contextualSpacing/>
        <w:jc w:val="both"/>
        <w:rPr>
          <w:rFonts w:ascii="Times New Roman" w:hAnsi="Times New Roman"/>
          <w:bCs/>
          <w:spacing w:val="-1"/>
        </w:rPr>
      </w:pPr>
      <w:r w:rsidRPr="002C0171">
        <w:rPr>
          <w:rFonts w:ascii="Times New Roman" w:hAnsi="Times New Roman"/>
          <w:bCs/>
          <w:spacing w:val="-1"/>
        </w:rPr>
        <w:t xml:space="preserve">Электроснабжение объекта </w:t>
      </w:r>
      <w:r w:rsidR="001367AD" w:rsidRPr="002C0171">
        <w:rPr>
          <w:rFonts w:ascii="Times New Roman" w:hAnsi="Times New Roman"/>
          <w:bCs/>
          <w:spacing w:val="-1"/>
        </w:rPr>
        <w:t>с видом разрешенного использования «для ведения личного подсобного хозяйства»,</w:t>
      </w:r>
      <w:r w:rsidRPr="002C0171">
        <w:rPr>
          <w:rFonts w:ascii="Times New Roman" w:hAnsi="Times New Roman"/>
          <w:bCs/>
          <w:spacing w:val="-1"/>
        </w:rPr>
        <w:t xml:space="preserve"> которое предполагается осуществить на земельном участке, расположенном в Благовещенско</w:t>
      </w:r>
      <w:r w:rsidR="001367AD" w:rsidRPr="002C0171">
        <w:rPr>
          <w:rFonts w:ascii="Times New Roman" w:hAnsi="Times New Roman"/>
          <w:bCs/>
          <w:spacing w:val="-1"/>
        </w:rPr>
        <w:t>м</w:t>
      </w:r>
      <w:r w:rsidRPr="002C0171">
        <w:rPr>
          <w:rFonts w:ascii="Times New Roman" w:hAnsi="Times New Roman"/>
          <w:bCs/>
          <w:spacing w:val="-1"/>
        </w:rPr>
        <w:t xml:space="preserve"> район</w:t>
      </w:r>
      <w:r w:rsidR="001367AD" w:rsidRPr="002C0171">
        <w:rPr>
          <w:rFonts w:ascii="Times New Roman" w:hAnsi="Times New Roman"/>
          <w:bCs/>
          <w:spacing w:val="-1"/>
        </w:rPr>
        <w:t>е с.Новотроицкое</w:t>
      </w:r>
      <w:r w:rsidR="003B2F1D" w:rsidRPr="002C0171">
        <w:rPr>
          <w:rFonts w:ascii="Times New Roman" w:hAnsi="Times New Roman"/>
          <w:bCs/>
          <w:spacing w:val="-1"/>
        </w:rPr>
        <w:t xml:space="preserve"> на земельном участке</w:t>
      </w:r>
      <w:r w:rsidRPr="002C0171">
        <w:rPr>
          <w:rFonts w:ascii="Times New Roman" w:hAnsi="Times New Roman"/>
          <w:bCs/>
          <w:spacing w:val="-1"/>
        </w:rPr>
        <w:t xml:space="preserve"> с кадастровым номером 28:10:</w:t>
      </w:r>
      <w:r w:rsidR="003B2F1D" w:rsidRPr="002C0171">
        <w:rPr>
          <w:rFonts w:ascii="Times New Roman" w:hAnsi="Times New Roman"/>
          <w:bCs/>
          <w:spacing w:val="-1"/>
        </w:rPr>
        <w:t>009005:1092</w:t>
      </w:r>
      <w:r w:rsidRPr="002C0171">
        <w:rPr>
          <w:rFonts w:ascii="Times New Roman" w:hAnsi="Times New Roman"/>
          <w:bCs/>
          <w:spacing w:val="-1"/>
        </w:rPr>
        <w:t>, возможно</w:t>
      </w:r>
      <w:r w:rsidR="003B2F1D" w:rsidRPr="002C0171">
        <w:rPr>
          <w:rFonts w:ascii="Times New Roman" w:hAnsi="Times New Roman"/>
          <w:bCs/>
          <w:spacing w:val="-1"/>
        </w:rPr>
        <w:t xml:space="preserve"> от ближайшей опоры существующей ВЛ-0,4 кВ.</w:t>
      </w:r>
    </w:p>
    <w:p w:rsidR="003111B6" w:rsidRPr="002C0171" w:rsidRDefault="003111B6" w:rsidP="003111B6">
      <w:pPr>
        <w:shd w:val="clear" w:color="auto" w:fill="FFFFFF"/>
        <w:spacing w:after="0" w:line="240" w:lineRule="auto"/>
        <w:ind w:firstLine="709"/>
        <w:contextualSpacing/>
        <w:jc w:val="both"/>
        <w:rPr>
          <w:rFonts w:ascii="Times New Roman" w:hAnsi="Times New Roman"/>
        </w:rPr>
      </w:pPr>
      <w:r w:rsidRPr="002C0171">
        <w:rPr>
          <w:rFonts w:ascii="Times New Roman" w:hAnsi="Times New Roman"/>
        </w:rPr>
        <w:t>Для заключения договора об осуществлении технологического присоединения необходимо подать заявку в адрес филиала АО «ДРСК». В заявке указать информацию и приложить пакет документов согласно требованиям «Правил технологического присоединения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к электрическим сетям», утвержденным Постановлением Правительства РФ от 27 декабря 2004г № 861.</w:t>
      </w:r>
    </w:p>
    <w:p w:rsidR="003111B6" w:rsidRPr="002C0171" w:rsidRDefault="003111B6" w:rsidP="003111B6">
      <w:pPr>
        <w:pStyle w:val="Default"/>
        <w:ind w:firstLine="708"/>
        <w:jc w:val="both"/>
        <w:rPr>
          <w:color w:val="auto"/>
          <w:sz w:val="22"/>
          <w:szCs w:val="22"/>
        </w:rPr>
      </w:pPr>
      <w:r w:rsidRPr="002C0171">
        <w:rPr>
          <w:color w:val="auto"/>
          <w:sz w:val="22"/>
          <w:szCs w:val="22"/>
        </w:rPr>
        <w:t>Стоимость и сроки технологического присоединения к электрическим сетям будут определены договором об осуществлении технологического присоединения к электрическим сетям между АО «ДРСК» и заявителем.</w:t>
      </w:r>
    </w:p>
    <w:p w:rsidR="003111B6" w:rsidRPr="002C0171" w:rsidRDefault="003111B6" w:rsidP="006F4B87">
      <w:pPr>
        <w:pStyle w:val="a3"/>
        <w:shd w:val="clear" w:color="auto" w:fill="FFFFFF"/>
        <w:spacing w:after="0" w:line="240" w:lineRule="auto"/>
        <w:ind w:left="0" w:firstLine="708"/>
        <w:jc w:val="both"/>
        <w:rPr>
          <w:rFonts w:ascii="Times New Roman" w:hAnsi="Times New Roman"/>
        </w:rPr>
      </w:pPr>
      <w:r w:rsidRPr="002C0171">
        <w:rPr>
          <w:rFonts w:ascii="Times New Roman" w:hAnsi="Times New Roman"/>
          <w:b/>
          <w:bCs/>
          <w:spacing w:val="-1"/>
        </w:rPr>
        <w:t>2.Водоснабжение.</w:t>
      </w:r>
      <w:r w:rsidR="006F4B87">
        <w:rPr>
          <w:rFonts w:ascii="Times New Roman" w:hAnsi="Times New Roman"/>
          <w:b/>
          <w:bCs/>
          <w:spacing w:val="-1"/>
        </w:rPr>
        <w:t xml:space="preserve"> </w:t>
      </w:r>
      <w:r w:rsidRPr="002C0171">
        <w:rPr>
          <w:rFonts w:ascii="Times New Roman" w:hAnsi="Times New Roman"/>
        </w:rPr>
        <w:t>Предусмотреть индивидуальные источники водоснабжения.</w:t>
      </w:r>
    </w:p>
    <w:p w:rsidR="003111B6" w:rsidRPr="002C0171" w:rsidRDefault="003111B6" w:rsidP="006F4B87">
      <w:pPr>
        <w:pStyle w:val="a3"/>
        <w:shd w:val="clear" w:color="auto" w:fill="FFFFFF"/>
        <w:spacing w:after="0" w:line="240" w:lineRule="auto"/>
        <w:ind w:left="0" w:firstLine="708"/>
        <w:jc w:val="both"/>
        <w:rPr>
          <w:rFonts w:ascii="Times New Roman" w:hAnsi="Times New Roman"/>
          <w:b/>
          <w:spacing w:val="12"/>
        </w:rPr>
      </w:pPr>
      <w:r w:rsidRPr="002C0171">
        <w:rPr>
          <w:rFonts w:ascii="Times New Roman" w:hAnsi="Times New Roman"/>
          <w:b/>
          <w:bCs/>
          <w:spacing w:val="-1"/>
        </w:rPr>
        <w:t>3.Теплоснабжение.</w:t>
      </w:r>
      <w:r w:rsidR="006F4B87">
        <w:rPr>
          <w:rFonts w:ascii="Times New Roman" w:hAnsi="Times New Roman"/>
          <w:b/>
          <w:bCs/>
          <w:spacing w:val="-1"/>
        </w:rPr>
        <w:t xml:space="preserve"> </w:t>
      </w:r>
      <w:r w:rsidRPr="002C0171">
        <w:rPr>
          <w:rFonts w:ascii="Times New Roman" w:hAnsi="Times New Roman"/>
        </w:rPr>
        <w:t>Предусмотреть индивидуальные источники теплоснабжения.</w:t>
      </w:r>
      <w:r w:rsidRPr="002C0171">
        <w:rPr>
          <w:rFonts w:ascii="Times New Roman" w:hAnsi="Times New Roman"/>
          <w:b/>
          <w:spacing w:val="12"/>
        </w:rPr>
        <w:t xml:space="preserve"> </w:t>
      </w:r>
    </w:p>
    <w:p w:rsidR="006F4B87" w:rsidRDefault="006F4B87" w:rsidP="003B2F1D">
      <w:pPr>
        <w:pStyle w:val="ConsPlusNormal"/>
        <w:widowControl/>
        <w:ind w:firstLine="709"/>
        <w:contextualSpacing/>
        <w:jc w:val="both"/>
        <w:rPr>
          <w:rFonts w:ascii="Times New Roman" w:hAnsi="Times New Roman" w:cs="Times New Roman"/>
          <w:b/>
          <w:sz w:val="22"/>
          <w:szCs w:val="22"/>
        </w:rPr>
      </w:pPr>
    </w:p>
    <w:p w:rsidR="003B2F1D" w:rsidRPr="002C0171" w:rsidRDefault="003B2F1D" w:rsidP="003B2F1D">
      <w:pPr>
        <w:pStyle w:val="ConsPlusNormal"/>
        <w:widowControl/>
        <w:ind w:firstLine="709"/>
        <w:contextualSpacing/>
        <w:jc w:val="both"/>
        <w:rPr>
          <w:rFonts w:ascii="Times New Roman" w:hAnsi="Times New Roman" w:cs="Times New Roman"/>
          <w:b/>
          <w:sz w:val="22"/>
          <w:szCs w:val="22"/>
        </w:rPr>
      </w:pPr>
      <w:r w:rsidRPr="002C0171">
        <w:rPr>
          <w:rFonts w:ascii="Times New Roman" w:hAnsi="Times New Roman" w:cs="Times New Roman"/>
          <w:b/>
          <w:sz w:val="22"/>
          <w:szCs w:val="22"/>
        </w:rPr>
        <w:t xml:space="preserve">Лот № 2 </w:t>
      </w:r>
      <w:r w:rsidRPr="002C0171">
        <w:rPr>
          <w:rFonts w:ascii="Times New Roman" w:hAnsi="Times New Roman" w:cs="Times New Roman"/>
          <w:sz w:val="22"/>
          <w:szCs w:val="22"/>
        </w:rPr>
        <w:t xml:space="preserve">право заключения договора аренды земельного участка с кадастровым номером </w:t>
      </w:r>
      <w:r w:rsidRPr="002C0171">
        <w:rPr>
          <w:rFonts w:ascii="Times New Roman" w:hAnsi="Times New Roman" w:cs="Times New Roman"/>
          <w:bCs/>
          <w:sz w:val="22"/>
          <w:szCs w:val="22"/>
        </w:rPr>
        <w:t>28:10:009005:1093</w:t>
      </w:r>
      <w:r w:rsidRPr="002C0171">
        <w:rPr>
          <w:rFonts w:ascii="Times New Roman" w:hAnsi="Times New Roman" w:cs="Times New Roman"/>
          <w:sz w:val="22"/>
          <w:szCs w:val="22"/>
        </w:rPr>
        <w:t>.</w:t>
      </w:r>
    </w:p>
    <w:p w:rsidR="003B2F1D" w:rsidRPr="002C0171" w:rsidRDefault="003B2F1D" w:rsidP="003B2F1D">
      <w:pPr>
        <w:pStyle w:val="textbastxt0"/>
        <w:ind w:firstLine="709"/>
        <w:contextualSpacing/>
        <w:rPr>
          <w:b/>
          <w:sz w:val="22"/>
          <w:szCs w:val="22"/>
        </w:rPr>
      </w:pPr>
      <w:r w:rsidRPr="002C0171">
        <w:rPr>
          <w:b/>
          <w:sz w:val="22"/>
          <w:szCs w:val="22"/>
        </w:rPr>
        <w:t xml:space="preserve">Предмет аукциона: </w:t>
      </w:r>
      <w:r w:rsidRPr="002C0171">
        <w:rPr>
          <w:sz w:val="22"/>
          <w:szCs w:val="22"/>
        </w:rPr>
        <w:t>земельный участок, государственная собственность на который не разграничена</w:t>
      </w:r>
      <w:r w:rsidRPr="002C0171">
        <w:rPr>
          <w:spacing w:val="1"/>
          <w:sz w:val="22"/>
          <w:szCs w:val="22"/>
        </w:rPr>
        <w:t>.</w:t>
      </w:r>
    </w:p>
    <w:p w:rsidR="003B2F1D" w:rsidRPr="002C0171" w:rsidRDefault="003B2F1D" w:rsidP="003B2F1D">
      <w:pPr>
        <w:shd w:val="clear" w:color="auto" w:fill="FFFFFF"/>
        <w:spacing w:after="0" w:line="240" w:lineRule="auto"/>
        <w:ind w:firstLine="709"/>
        <w:contextualSpacing/>
        <w:jc w:val="both"/>
        <w:rPr>
          <w:rFonts w:ascii="Times New Roman" w:hAnsi="Times New Roman"/>
        </w:rPr>
      </w:pPr>
      <w:r w:rsidRPr="002C0171">
        <w:rPr>
          <w:rFonts w:ascii="Times New Roman" w:hAnsi="Times New Roman"/>
          <w:b/>
        </w:rPr>
        <w:t>Категория земель:</w:t>
      </w:r>
      <w:r w:rsidRPr="002C0171">
        <w:rPr>
          <w:rFonts w:ascii="Times New Roman" w:hAnsi="Times New Roman"/>
        </w:rPr>
        <w:t xml:space="preserve"> земли населённых пунктов.</w:t>
      </w:r>
    </w:p>
    <w:p w:rsidR="003B2F1D" w:rsidRPr="002C0171" w:rsidRDefault="003B2F1D" w:rsidP="003B2F1D">
      <w:pPr>
        <w:shd w:val="clear" w:color="auto" w:fill="FFFFFF"/>
        <w:spacing w:after="0" w:line="240" w:lineRule="auto"/>
        <w:ind w:firstLine="709"/>
        <w:contextualSpacing/>
        <w:jc w:val="both"/>
        <w:rPr>
          <w:rFonts w:ascii="Times New Roman" w:hAnsi="Times New Roman"/>
          <w:bCs/>
        </w:rPr>
      </w:pPr>
      <w:r w:rsidRPr="002C0171">
        <w:rPr>
          <w:rFonts w:ascii="Times New Roman" w:hAnsi="Times New Roman"/>
          <w:b/>
          <w:bCs/>
        </w:rPr>
        <w:t>Общая площадь</w:t>
      </w:r>
      <w:r w:rsidRPr="002C0171">
        <w:rPr>
          <w:rFonts w:ascii="Times New Roman" w:hAnsi="Times New Roman"/>
          <w:bCs/>
        </w:rPr>
        <w:t>: 2000</w:t>
      </w:r>
      <w:r w:rsidRPr="002C0171">
        <w:rPr>
          <w:rFonts w:ascii="Times New Roman" w:hAnsi="Times New Roman"/>
        </w:rPr>
        <w:t xml:space="preserve"> </w:t>
      </w:r>
      <w:r w:rsidRPr="002C0171">
        <w:rPr>
          <w:rFonts w:ascii="Times New Roman" w:hAnsi="Times New Roman"/>
          <w:bCs/>
        </w:rPr>
        <w:t>кв.м.</w:t>
      </w:r>
    </w:p>
    <w:p w:rsidR="003B2F1D" w:rsidRPr="002C0171" w:rsidRDefault="003B2F1D" w:rsidP="003B2F1D">
      <w:pPr>
        <w:shd w:val="clear" w:color="auto" w:fill="FFFFFF"/>
        <w:spacing w:after="0" w:line="240" w:lineRule="auto"/>
        <w:ind w:firstLine="709"/>
        <w:contextualSpacing/>
        <w:jc w:val="both"/>
        <w:rPr>
          <w:rFonts w:ascii="Times New Roman" w:hAnsi="Times New Roman"/>
        </w:rPr>
      </w:pPr>
      <w:r w:rsidRPr="002C0171">
        <w:rPr>
          <w:rFonts w:ascii="Times New Roman" w:hAnsi="Times New Roman"/>
          <w:b/>
        </w:rPr>
        <w:t>Разрешенное использование земельного участка</w:t>
      </w:r>
      <w:r w:rsidRPr="002C0171">
        <w:rPr>
          <w:rFonts w:ascii="Times New Roman" w:hAnsi="Times New Roman"/>
        </w:rPr>
        <w:t>: для ведения личного подсобного хозяйства.</w:t>
      </w:r>
    </w:p>
    <w:p w:rsidR="003B2F1D" w:rsidRPr="002C0171" w:rsidRDefault="003B2F1D" w:rsidP="003B2F1D">
      <w:pPr>
        <w:spacing w:after="0" w:line="240" w:lineRule="auto"/>
        <w:ind w:firstLine="709"/>
        <w:contextualSpacing/>
        <w:jc w:val="both"/>
        <w:rPr>
          <w:rFonts w:ascii="Times New Roman" w:hAnsi="Times New Roman"/>
          <w:b/>
        </w:rPr>
      </w:pPr>
      <w:r w:rsidRPr="002C0171">
        <w:rPr>
          <w:rFonts w:ascii="Times New Roman" w:hAnsi="Times New Roman"/>
          <w:b/>
          <w:bCs/>
        </w:rPr>
        <w:t>Местоположение</w:t>
      </w:r>
      <w:r w:rsidRPr="002C0171">
        <w:rPr>
          <w:rFonts w:ascii="Times New Roman" w:hAnsi="Times New Roman"/>
          <w:bCs/>
        </w:rPr>
        <w:t xml:space="preserve">: </w:t>
      </w:r>
      <w:r w:rsidRPr="002C0171">
        <w:rPr>
          <w:rFonts w:ascii="Times New Roman" w:hAnsi="Times New Roman"/>
        </w:rPr>
        <w:t>Амурская область, Благовещенский район, с.Новотроицкое.</w:t>
      </w:r>
      <w:r w:rsidRPr="002C0171">
        <w:rPr>
          <w:rFonts w:ascii="Times New Roman" w:hAnsi="Times New Roman"/>
          <w:b/>
        </w:rPr>
        <w:t xml:space="preserve"> </w:t>
      </w:r>
    </w:p>
    <w:p w:rsidR="003B2F1D" w:rsidRPr="002C0171" w:rsidRDefault="003B2F1D" w:rsidP="003B2F1D">
      <w:pPr>
        <w:spacing w:after="0" w:line="240" w:lineRule="auto"/>
        <w:ind w:firstLine="709"/>
        <w:contextualSpacing/>
        <w:jc w:val="both"/>
        <w:rPr>
          <w:rFonts w:ascii="Times New Roman" w:hAnsi="Times New Roman"/>
        </w:rPr>
      </w:pPr>
      <w:r w:rsidRPr="002C0171">
        <w:rPr>
          <w:rFonts w:ascii="Times New Roman" w:hAnsi="Times New Roman"/>
          <w:b/>
        </w:rPr>
        <w:t>Срок аренды</w:t>
      </w:r>
      <w:r w:rsidRPr="002C0171">
        <w:rPr>
          <w:rFonts w:ascii="Times New Roman" w:hAnsi="Times New Roman"/>
        </w:rPr>
        <w:t>: 20 (двадцать) лет.</w:t>
      </w:r>
    </w:p>
    <w:p w:rsidR="003B2F1D" w:rsidRPr="002C0171" w:rsidRDefault="003B2F1D" w:rsidP="003B2F1D">
      <w:pPr>
        <w:shd w:val="clear" w:color="auto" w:fill="FFFFFF"/>
        <w:spacing w:after="0" w:line="240" w:lineRule="auto"/>
        <w:ind w:firstLine="709"/>
        <w:contextualSpacing/>
        <w:jc w:val="both"/>
        <w:rPr>
          <w:rFonts w:ascii="Times New Roman" w:hAnsi="Times New Roman"/>
        </w:rPr>
      </w:pPr>
      <w:r w:rsidRPr="002C0171">
        <w:rPr>
          <w:rFonts w:ascii="Times New Roman" w:hAnsi="Times New Roman"/>
          <w:b/>
          <w:bCs/>
        </w:rPr>
        <w:t>Границы земельного участка</w:t>
      </w:r>
      <w:r w:rsidRPr="002C0171">
        <w:rPr>
          <w:rFonts w:ascii="Times New Roman" w:hAnsi="Times New Roman"/>
          <w:bCs/>
        </w:rPr>
        <w:t>: в границах, указанных в кадастровой выписке земельного участка.</w:t>
      </w:r>
    </w:p>
    <w:p w:rsidR="003B2F1D" w:rsidRPr="002C0171" w:rsidRDefault="003B2F1D" w:rsidP="003B2F1D">
      <w:pPr>
        <w:pStyle w:val="1"/>
        <w:tabs>
          <w:tab w:val="left" w:pos="1134"/>
        </w:tabs>
        <w:ind w:firstLine="709"/>
        <w:contextualSpacing/>
        <w:jc w:val="both"/>
        <w:rPr>
          <w:rFonts w:ascii="Times New Roman" w:hAnsi="Times New Roman"/>
          <w:bCs/>
        </w:rPr>
      </w:pPr>
      <w:r w:rsidRPr="002C0171">
        <w:rPr>
          <w:rFonts w:ascii="Times New Roman" w:hAnsi="Times New Roman"/>
          <w:b/>
          <w:bCs/>
        </w:rPr>
        <w:t>Начальная цена предмета аукциона (ежегодная арендная плата)</w:t>
      </w:r>
      <w:r w:rsidRPr="002C0171">
        <w:rPr>
          <w:rFonts w:ascii="Times New Roman" w:hAnsi="Times New Roman"/>
        </w:rPr>
        <w:t xml:space="preserve"> – 15 321</w:t>
      </w:r>
      <w:r w:rsidRPr="002C0171">
        <w:rPr>
          <w:rFonts w:ascii="Times New Roman" w:hAnsi="Times New Roman"/>
          <w:bCs/>
        </w:rPr>
        <w:t xml:space="preserve"> (пятнадцать тысяч триста двадцать один) руб. 00 коп.</w:t>
      </w:r>
    </w:p>
    <w:p w:rsidR="003B2F1D" w:rsidRPr="002C0171" w:rsidRDefault="003B2F1D" w:rsidP="003B2F1D">
      <w:pPr>
        <w:pStyle w:val="1"/>
        <w:tabs>
          <w:tab w:val="left" w:pos="1134"/>
        </w:tabs>
        <w:ind w:firstLine="709"/>
        <w:contextualSpacing/>
        <w:jc w:val="both"/>
        <w:rPr>
          <w:rFonts w:ascii="Times New Roman" w:hAnsi="Times New Roman"/>
          <w:b/>
          <w:bCs/>
        </w:rPr>
      </w:pPr>
      <w:r w:rsidRPr="002C0171">
        <w:rPr>
          <w:rFonts w:ascii="Times New Roman" w:hAnsi="Times New Roman"/>
          <w:b/>
          <w:bCs/>
        </w:rPr>
        <w:t xml:space="preserve"> «Шаг аукциона»: </w:t>
      </w:r>
      <w:r w:rsidRPr="002C0171">
        <w:rPr>
          <w:rFonts w:ascii="Times New Roman" w:hAnsi="Times New Roman"/>
        </w:rPr>
        <w:t>3% от начальной цены предмета аукциона</w:t>
      </w:r>
      <w:r w:rsidRPr="002C0171">
        <w:rPr>
          <w:rFonts w:ascii="Times New Roman" w:hAnsi="Times New Roman"/>
          <w:bCs/>
        </w:rPr>
        <w:t xml:space="preserve"> – 459 (четыреста пятьдесят девять) руб. 63 коп.</w:t>
      </w:r>
    </w:p>
    <w:p w:rsidR="003B2F1D" w:rsidRPr="002C0171" w:rsidRDefault="003B2F1D" w:rsidP="003B2F1D">
      <w:pPr>
        <w:shd w:val="clear" w:color="auto" w:fill="FFFFFF"/>
        <w:spacing w:after="0" w:line="240" w:lineRule="auto"/>
        <w:ind w:firstLine="709"/>
        <w:contextualSpacing/>
        <w:jc w:val="both"/>
        <w:rPr>
          <w:rFonts w:ascii="Times New Roman" w:hAnsi="Times New Roman"/>
          <w:bCs/>
        </w:rPr>
      </w:pPr>
      <w:r w:rsidRPr="002C0171">
        <w:rPr>
          <w:rFonts w:ascii="Times New Roman" w:hAnsi="Times New Roman"/>
          <w:b/>
          <w:bCs/>
        </w:rPr>
        <w:t xml:space="preserve">Размер задатка: </w:t>
      </w:r>
      <w:r w:rsidRPr="002C0171">
        <w:rPr>
          <w:rFonts w:ascii="Times New Roman" w:hAnsi="Times New Roman"/>
        </w:rPr>
        <w:t xml:space="preserve">в размере 20% от начальной цены предмета аукциона </w:t>
      </w:r>
      <w:r w:rsidRPr="002C0171">
        <w:rPr>
          <w:rFonts w:ascii="Times New Roman" w:hAnsi="Times New Roman"/>
          <w:bCs/>
        </w:rPr>
        <w:t>– 3 064 (три тысячи шестьдесят четыре) руб. 20 коп.</w:t>
      </w:r>
    </w:p>
    <w:p w:rsidR="003B2F1D" w:rsidRPr="002C0171" w:rsidRDefault="003B2F1D" w:rsidP="003B2F1D">
      <w:pPr>
        <w:tabs>
          <w:tab w:val="left" w:pos="709"/>
        </w:tabs>
        <w:spacing w:after="0" w:line="240" w:lineRule="auto"/>
        <w:ind w:firstLine="709"/>
        <w:jc w:val="both"/>
        <w:rPr>
          <w:rFonts w:ascii="Times New Roman" w:hAnsi="Times New Roman"/>
        </w:rPr>
      </w:pPr>
      <w:r w:rsidRPr="002C0171">
        <w:rPr>
          <w:rFonts w:ascii="Times New Roman" w:hAnsi="Times New Roman"/>
          <w:b/>
        </w:rPr>
        <w:t xml:space="preserve">Обременения земельного участка: </w:t>
      </w:r>
      <w:r w:rsidRPr="002C0171">
        <w:rPr>
          <w:rFonts w:ascii="Times New Roman" w:hAnsi="Times New Roman"/>
        </w:rPr>
        <w:t>нет.</w:t>
      </w:r>
    </w:p>
    <w:p w:rsidR="003B2F1D" w:rsidRPr="002C0171" w:rsidRDefault="003B2F1D" w:rsidP="003B2F1D">
      <w:pPr>
        <w:widowControl w:val="0"/>
        <w:spacing w:after="0" w:line="240" w:lineRule="auto"/>
        <w:ind w:firstLine="709"/>
        <w:jc w:val="both"/>
        <w:rPr>
          <w:rFonts w:ascii="Times New Roman" w:hAnsi="Times New Roman"/>
          <w:b/>
        </w:rPr>
      </w:pPr>
      <w:r w:rsidRPr="002C0171">
        <w:rPr>
          <w:rFonts w:ascii="Times New Roman" w:hAnsi="Times New Roman"/>
          <w:b/>
        </w:rPr>
        <w:lastRenderedPageBreak/>
        <w:t>Предельные параметры разрешенного строительства, реконструкции объектов капитального строительства:</w:t>
      </w:r>
    </w:p>
    <w:p w:rsidR="003B2F1D" w:rsidRPr="002C0171" w:rsidRDefault="003B2F1D" w:rsidP="003B2F1D">
      <w:pPr>
        <w:widowControl w:val="0"/>
        <w:spacing w:after="0" w:line="240" w:lineRule="auto"/>
        <w:ind w:firstLine="709"/>
        <w:jc w:val="both"/>
        <w:rPr>
          <w:rFonts w:ascii="Times New Roman" w:hAnsi="Times New Roman"/>
          <w:b/>
        </w:rPr>
      </w:pPr>
      <w:r w:rsidRPr="002C0171">
        <w:rPr>
          <w:rFonts w:ascii="Times New Roman" w:hAnsi="Times New Roman"/>
        </w:rPr>
        <w:t xml:space="preserve">Размещение жилого дома, указанного в описании вида разрешенного использования с </w:t>
      </w:r>
      <w:hyperlink w:anchor="Par140" w:tooltip="2.1" w:history="1">
        <w:r w:rsidRPr="002C0171">
          <w:rPr>
            <w:rFonts w:ascii="Times New Roman" w:hAnsi="Times New Roman"/>
          </w:rPr>
          <w:t>кодом 2.1</w:t>
        </w:r>
      </w:hyperlink>
      <w:r w:rsidRPr="002C0171">
        <w:rPr>
          <w:rFonts w:ascii="Times New Roman" w:hAnsi="Times New Roman"/>
        </w:rPr>
        <w:t>; производство сельскохозяйственной продукции; размещение гаража и иных вспомогательных сооружений; содержание сельскохозяйственных животных.</w:t>
      </w:r>
    </w:p>
    <w:p w:rsidR="003B2F1D" w:rsidRPr="002C0171" w:rsidRDefault="003B2F1D" w:rsidP="003B2F1D">
      <w:pPr>
        <w:spacing w:after="0" w:line="240" w:lineRule="auto"/>
        <w:ind w:firstLine="709"/>
        <w:jc w:val="both"/>
        <w:rPr>
          <w:rFonts w:ascii="Times New Roman" w:hAnsi="Times New Roman"/>
        </w:rPr>
      </w:pPr>
      <w:r w:rsidRPr="002C0171">
        <w:rPr>
          <w:rFonts w:ascii="Times New Roman" w:hAnsi="Times New Roman"/>
        </w:rPr>
        <w:t xml:space="preserve"> Предельная образуемая (минимальная и максимальная) площадь земельных участков для ведения личного подсобного хозяйства – от 100 кв.м до 2000 кв.м. </w:t>
      </w:r>
    </w:p>
    <w:p w:rsidR="003B2F1D" w:rsidRPr="002C0171" w:rsidRDefault="003B2F1D" w:rsidP="003B2F1D">
      <w:pPr>
        <w:spacing w:after="0" w:line="240" w:lineRule="auto"/>
        <w:ind w:firstLine="709"/>
        <w:jc w:val="both"/>
        <w:rPr>
          <w:rFonts w:ascii="Times New Roman" w:hAnsi="Times New Roman"/>
        </w:rPr>
      </w:pPr>
      <w:r w:rsidRPr="002C0171">
        <w:rPr>
          <w:rFonts w:ascii="Times New Roman" w:hAnsi="Times New Roman"/>
        </w:rPr>
        <w:t>Минимальные отступы от границ земельных участков до зданий:</w:t>
      </w:r>
    </w:p>
    <w:p w:rsidR="003B2F1D" w:rsidRPr="002C0171" w:rsidRDefault="003B2F1D" w:rsidP="003B2F1D">
      <w:pPr>
        <w:spacing w:after="0" w:line="240" w:lineRule="auto"/>
        <w:ind w:firstLine="709"/>
        <w:jc w:val="both"/>
        <w:rPr>
          <w:rFonts w:ascii="Times New Roman" w:hAnsi="Times New Roman"/>
        </w:rPr>
      </w:pPr>
      <w:r w:rsidRPr="002C0171">
        <w:rPr>
          <w:rFonts w:ascii="Times New Roman" w:hAnsi="Times New Roman"/>
        </w:rPr>
        <w:t>- в случаях примыкания к соседним домам (при наличии согласования с соседями и обязательном соблюдении противопожарных и др. норм) – 0 метров;</w:t>
      </w:r>
    </w:p>
    <w:p w:rsidR="003B2F1D" w:rsidRPr="002C0171" w:rsidRDefault="003B2F1D" w:rsidP="003B2F1D">
      <w:pPr>
        <w:spacing w:after="0" w:line="240" w:lineRule="auto"/>
        <w:ind w:firstLine="709"/>
        <w:jc w:val="both"/>
        <w:rPr>
          <w:rFonts w:ascii="Times New Roman" w:hAnsi="Times New Roman"/>
        </w:rPr>
      </w:pPr>
      <w:r w:rsidRPr="002C0171">
        <w:rPr>
          <w:rFonts w:ascii="Times New Roman" w:hAnsi="Times New Roman"/>
        </w:rPr>
        <w:t>- в иных случаях – не менее 1 метра;</w:t>
      </w:r>
    </w:p>
    <w:p w:rsidR="003B2F1D" w:rsidRPr="002C0171" w:rsidRDefault="003B2F1D" w:rsidP="003B2F1D">
      <w:pPr>
        <w:spacing w:after="0" w:line="240" w:lineRule="auto"/>
        <w:ind w:firstLine="709"/>
        <w:jc w:val="both"/>
        <w:rPr>
          <w:rFonts w:ascii="Times New Roman" w:hAnsi="Times New Roman"/>
        </w:rPr>
      </w:pPr>
      <w:r w:rsidRPr="002C0171">
        <w:rPr>
          <w:rFonts w:ascii="Times New Roman" w:hAnsi="Times New Roman"/>
        </w:rPr>
        <w:t xml:space="preserve">- по сторонам смежным с улицами, дорогами, внутриквартальными проездами и другими территориями общего пользования – допускается без отступа. </w:t>
      </w:r>
    </w:p>
    <w:p w:rsidR="003B2F1D" w:rsidRPr="002C0171" w:rsidRDefault="003B2F1D" w:rsidP="003B2F1D">
      <w:pPr>
        <w:spacing w:after="0" w:line="240" w:lineRule="auto"/>
        <w:ind w:firstLine="709"/>
        <w:jc w:val="both"/>
        <w:rPr>
          <w:rFonts w:ascii="Times New Roman" w:hAnsi="Times New Roman"/>
        </w:rPr>
      </w:pPr>
      <w:r w:rsidRPr="002C0171">
        <w:rPr>
          <w:rFonts w:ascii="Times New Roman" w:hAnsi="Times New Roman"/>
        </w:rPr>
        <w:t>Минимальные отступы от границ земельных участков до хозяйственных построек (сараи, гаражи, бани и т.п.) не менее 1 метра.</w:t>
      </w:r>
    </w:p>
    <w:p w:rsidR="003B2F1D" w:rsidRPr="002C0171" w:rsidRDefault="003B2F1D" w:rsidP="003B2F1D">
      <w:pPr>
        <w:spacing w:after="0" w:line="240" w:lineRule="auto"/>
        <w:ind w:firstLine="709"/>
        <w:jc w:val="both"/>
        <w:rPr>
          <w:rFonts w:ascii="Times New Roman" w:hAnsi="Times New Roman"/>
        </w:rPr>
      </w:pPr>
      <w:r w:rsidRPr="002C0171">
        <w:rPr>
          <w:rFonts w:ascii="Times New Roman" w:hAnsi="Times New Roman"/>
        </w:rPr>
        <w:t>Допускается блокировка хозяйственных построек на смежных приусадебных земельных участках по взаимному согласию домовладельцев с учетом противопожарных требований.</w:t>
      </w:r>
    </w:p>
    <w:p w:rsidR="003B2F1D" w:rsidRPr="002C0171" w:rsidRDefault="003B2F1D" w:rsidP="003B2F1D">
      <w:pPr>
        <w:spacing w:after="0" w:line="240" w:lineRule="auto"/>
        <w:ind w:firstLine="709"/>
        <w:jc w:val="both"/>
        <w:rPr>
          <w:rFonts w:ascii="Times New Roman" w:hAnsi="Times New Roman"/>
        </w:rPr>
      </w:pPr>
      <w:r w:rsidRPr="002C0171">
        <w:rPr>
          <w:rFonts w:ascii="Times New Roman" w:hAnsi="Times New Roman"/>
        </w:rPr>
        <w:t>Максимальное количество надземных этажей зданий, строений, сооружений на территории земельного участка не выше 3-х этажей (включая мансардный), максимальная высота зданий, строений, сооружений на территории земельного участка, 9 метров;</w:t>
      </w:r>
    </w:p>
    <w:p w:rsidR="003B2F1D" w:rsidRPr="002C0171" w:rsidRDefault="003B2F1D" w:rsidP="003B2F1D">
      <w:pPr>
        <w:spacing w:after="0" w:line="240" w:lineRule="auto"/>
        <w:ind w:firstLine="709"/>
        <w:jc w:val="both"/>
        <w:rPr>
          <w:rFonts w:ascii="Times New Roman" w:hAnsi="Times New Roman"/>
        </w:rPr>
      </w:pPr>
      <w:r w:rsidRPr="002C0171">
        <w:rPr>
          <w:rFonts w:ascii="Times New Roman" w:hAnsi="Times New Roman"/>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личное подсобное хозяйство – 60.</w:t>
      </w:r>
    </w:p>
    <w:p w:rsidR="003B2F1D" w:rsidRPr="002C0171" w:rsidRDefault="003B2F1D" w:rsidP="003B2F1D">
      <w:pPr>
        <w:spacing w:after="0" w:line="240" w:lineRule="auto"/>
        <w:ind w:firstLine="709"/>
        <w:jc w:val="both"/>
        <w:rPr>
          <w:rFonts w:ascii="Times New Roman" w:hAnsi="Times New Roman"/>
        </w:rPr>
      </w:pPr>
      <w:r w:rsidRPr="002C0171">
        <w:rPr>
          <w:rFonts w:ascii="Times New Roman" w:hAnsi="Times New Roman"/>
        </w:rPr>
        <w:t>Ограничения использования земельных участков и объектов капитального строительства, устанавливаемые в соответствии с законодательством РФ:</w:t>
      </w:r>
    </w:p>
    <w:p w:rsidR="003B2F1D" w:rsidRPr="002C0171" w:rsidRDefault="003B2F1D" w:rsidP="002C0171">
      <w:pPr>
        <w:spacing w:after="0" w:line="240" w:lineRule="auto"/>
        <w:ind w:firstLine="709"/>
        <w:jc w:val="both"/>
        <w:rPr>
          <w:rFonts w:ascii="Times New Roman" w:hAnsi="Times New Roman"/>
        </w:rPr>
      </w:pPr>
      <w:r w:rsidRPr="002C0171">
        <w:rPr>
          <w:rFonts w:ascii="Times New Roman" w:hAnsi="Times New Roman"/>
        </w:rPr>
        <w:t>а) охранные зоны объектов инженерной инфраструктуры, а именно:</w:t>
      </w:r>
      <w:r w:rsidR="002C0171">
        <w:rPr>
          <w:rFonts w:ascii="Times New Roman" w:hAnsi="Times New Roman"/>
        </w:rPr>
        <w:t xml:space="preserve"> </w:t>
      </w:r>
      <w:r w:rsidRPr="002C0171">
        <w:rPr>
          <w:rFonts w:ascii="Times New Roman" w:hAnsi="Times New Roman"/>
        </w:rPr>
        <w:t>объектов электроснабжения, сооружения связи;</w:t>
      </w:r>
    </w:p>
    <w:p w:rsidR="003B2F1D" w:rsidRPr="002C0171" w:rsidRDefault="003B2F1D" w:rsidP="003B2F1D">
      <w:pPr>
        <w:spacing w:after="0" w:line="240" w:lineRule="auto"/>
        <w:ind w:firstLine="709"/>
        <w:jc w:val="both"/>
        <w:rPr>
          <w:rFonts w:ascii="Times New Roman" w:hAnsi="Times New Roman"/>
        </w:rPr>
      </w:pPr>
      <w:r w:rsidRPr="002C0171">
        <w:rPr>
          <w:rFonts w:ascii="Times New Roman" w:hAnsi="Times New Roman"/>
        </w:rPr>
        <w:t>б) санитарно-защитная зона (СЗЗ) от действующих объектов промышленности (предприятий);</w:t>
      </w:r>
    </w:p>
    <w:p w:rsidR="003B2F1D" w:rsidRPr="002C0171" w:rsidRDefault="003B2F1D" w:rsidP="003B2F1D">
      <w:pPr>
        <w:spacing w:after="0" w:line="240" w:lineRule="auto"/>
        <w:ind w:firstLine="709"/>
        <w:jc w:val="both"/>
        <w:rPr>
          <w:rFonts w:ascii="Times New Roman" w:hAnsi="Times New Roman"/>
        </w:rPr>
      </w:pPr>
      <w:r w:rsidRPr="002C0171">
        <w:rPr>
          <w:rFonts w:ascii="Times New Roman" w:hAnsi="Times New Roman"/>
        </w:rPr>
        <w:t xml:space="preserve">в) максимальный класс опасности (по классификации СанПиН) объектов капитального строительства, размещаемых на территории земельных участков в пределах зоны – </w:t>
      </w:r>
      <w:r w:rsidRPr="002C0171">
        <w:rPr>
          <w:rFonts w:ascii="Times New Roman" w:hAnsi="Times New Roman"/>
          <w:lang w:val="en-US"/>
        </w:rPr>
        <w:t>V</w:t>
      </w:r>
      <w:r w:rsidRPr="002C0171">
        <w:rPr>
          <w:rFonts w:ascii="Times New Roman" w:hAnsi="Times New Roman"/>
        </w:rPr>
        <w:t>;</w:t>
      </w:r>
    </w:p>
    <w:p w:rsidR="003B2F1D" w:rsidRPr="002C0171" w:rsidRDefault="003B2F1D" w:rsidP="003B2F1D">
      <w:pPr>
        <w:spacing w:after="0" w:line="240" w:lineRule="auto"/>
        <w:ind w:firstLine="709"/>
        <w:jc w:val="both"/>
        <w:rPr>
          <w:rFonts w:ascii="Times New Roman" w:hAnsi="Times New Roman"/>
        </w:rPr>
      </w:pPr>
      <w:r w:rsidRPr="002C0171">
        <w:rPr>
          <w:rFonts w:ascii="Times New Roman" w:hAnsi="Times New Roman"/>
        </w:rPr>
        <w:t>г) в случае, если земельный участок (его часть) и объект капитального строительства расположены в границах зон с особыми условиями использования территории, использования земельного участка (его части) и объекта капитального строительства осуществляется с учетом ограничений, установленных в соответствии с законодательством РФ. Правовой режим использования и застройки таких территорий определяется совокупностью требований, указанных в настоящей статье, и ограничений, указанных в статье 38 Правил. При этом более строгие требования, относящиеся к одному и тому же параметру, поглощают более мягкие.</w:t>
      </w:r>
    </w:p>
    <w:p w:rsidR="003B2F1D" w:rsidRPr="002C0171" w:rsidRDefault="003B2F1D" w:rsidP="003B2F1D">
      <w:pPr>
        <w:shd w:val="clear" w:color="auto" w:fill="FFFFFF"/>
        <w:spacing w:after="0" w:line="240" w:lineRule="auto"/>
        <w:ind w:firstLine="584"/>
        <w:jc w:val="both"/>
        <w:rPr>
          <w:rFonts w:ascii="Times New Roman" w:hAnsi="Times New Roman"/>
          <w:b/>
          <w:bCs/>
          <w:spacing w:val="-1"/>
        </w:rPr>
      </w:pPr>
      <w:r w:rsidRPr="002C0171">
        <w:rPr>
          <w:rFonts w:ascii="Times New Roman" w:hAnsi="Times New Roman"/>
          <w:b/>
          <w:bCs/>
          <w:spacing w:val="-1"/>
        </w:rPr>
        <w:t>Технические условия подключения (технологического присоединения) объекта капитального строительства к сетям инженерно-технического обеспечения:</w:t>
      </w:r>
    </w:p>
    <w:p w:rsidR="003B2F1D" w:rsidRPr="002C0171" w:rsidRDefault="003B2F1D" w:rsidP="003B2F1D">
      <w:pPr>
        <w:pStyle w:val="a3"/>
        <w:shd w:val="clear" w:color="auto" w:fill="FFFFFF"/>
        <w:spacing w:after="0" w:line="240" w:lineRule="auto"/>
        <w:ind w:left="0" w:firstLine="709"/>
        <w:jc w:val="both"/>
        <w:rPr>
          <w:rFonts w:ascii="Times New Roman" w:hAnsi="Times New Roman"/>
          <w:b/>
          <w:spacing w:val="1"/>
        </w:rPr>
      </w:pPr>
      <w:r w:rsidRPr="002C0171">
        <w:rPr>
          <w:rFonts w:ascii="Times New Roman" w:hAnsi="Times New Roman"/>
          <w:b/>
          <w:spacing w:val="1"/>
        </w:rPr>
        <w:t>1.Электроснабжение:</w:t>
      </w:r>
    </w:p>
    <w:p w:rsidR="003B2F1D" w:rsidRPr="002C0171" w:rsidRDefault="003B2F1D" w:rsidP="003B2F1D">
      <w:pPr>
        <w:shd w:val="clear" w:color="auto" w:fill="FFFFFF"/>
        <w:spacing w:after="0" w:line="240" w:lineRule="auto"/>
        <w:ind w:firstLine="709"/>
        <w:contextualSpacing/>
        <w:jc w:val="both"/>
        <w:rPr>
          <w:rFonts w:ascii="Times New Roman" w:hAnsi="Times New Roman"/>
          <w:bCs/>
          <w:spacing w:val="-1"/>
        </w:rPr>
      </w:pPr>
      <w:r w:rsidRPr="002C0171">
        <w:rPr>
          <w:rFonts w:ascii="Times New Roman" w:hAnsi="Times New Roman"/>
          <w:bCs/>
          <w:spacing w:val="-1"/>
        </w:rPr>
        <w:t>Электроснабжение объекта с видом разрешенного использования «для ведения личного подсобного хозяйства», которое предполагается осуществить на земельном участке, расположенном в Благовещенском районе с.Новотроицкое на земельном участке с кадастровым номером 28:10:009005:1093, возможно при условии строительства ВЛ 0,4 кВ от существующей ВЛ 0,4 кВ до границы земельного участка заявителя.</w:t>
      </w:r>
    </w:p>
    <w:p w:rsidR="003B2F1D" w:rsidRPr="002C0171" w:rsidRDefault="003B2F1D" w:rsidP="003B2F1D">
      <w:pPr>
        <w:shd w:val="clear" w:color="auto" w:fill="FFFFFF"/>
        <w:spacing w:after="0" w:line="240" w:lineRule="auto"/>
        <w:ind w:firstLine="709"/>
        <w:contextualSpacing/>
        <w:jc w:val="both"/>
        <w:rPr>
          <w:rFonts w:ascii="Times New Roman" w:hAnsi="Times New Roman"/>
        </w:rPr>
      </w:pPr>
      <w:r w:rsidRPr="002C0171">
        <w:rPr>
          <w:rFonts w:ascii="Times New Roman" w:hAnsi="Times New Roman"/>
        </w:rPr>
        <w:t>Для заключения договора об осуществлении технологического присоединения необходимо подать заявку в адрес филиала АО «ДРСК». В заявке указать информацию и приложить пакет документов согласно требованиям «Правил технологического присоединения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к электрическим сетям», утвержденным Постановлением Правительства РФ от 27 декабря 2004г № 861.</w:t>
      </w:r>
    </w:p>
    <w:p w:rsidR="003B2F1D" w:rsidRPr="002C0171" w:rsidRDefault="003B2F1D" w:rsidP="003B2F1D">
      <w:pPr>
        <w:pStyle w:val="Default"/>
        <w:ind w:firstLine="708"/>
        <w:jc w:val="both"/>
        <w:rPr>
          <w:color w:val="auto"/>
          <w:sz w:val="22"/>
          <w:szCs w:val="22"/>
        </w:rPr>
      </w:pPr>
      <w:r w:rsidRPr="002C0171">
        <w:rPr>
          <w:color w:val="auto"/>
          <w:sz w:val="22"/>
          <w:szCs w:val="22"/>
        </w:rPr>
        <w:t>Стоимость и сроки технологического присоединения к электрическим сетям будут определены договором об осуществлении технологического присоединения к электрическим сетям между АО «ДРСК» и заявителем.</w:t>
      </w:r>
    </w:p>
    <w:p w:rsidR="003B2F1D" w:rsidRPr="002C0171" w:rsidRDefault="003B2F1D" w:rsidP="003B2F1D">
      <w:pPr>
        <w:pStyle w:val="a3"/>
        <w:shd w:val="clear" w:color="auto" w:fill="FFFFFF"/>
        <w:spacing w:after="0" w:line="240" w:lineRule="auto"/>
        <w:ind w:left="0" w:firstLine="708"/>
        <w:jc w:val="both"/>
        <w:rPr>
          <w:rFonts w:ascii="Times New Roman" w:hAnsi="Times New Roman"/>
          <w:b/>
          <w:bCs/>
          <w:spacing w:val="-1"/>
        </w:rPr>
      </w:pPr>
      <w:r w:rsidRPr="002C0171">
        <w:rPr>
          <w:rFonts w:ascii="Times New Roman" w:hAnsi="Times New Roman"/>
          <w:b/>
          <w:bCs/>
          <w:spacing w:val="-1"/>
        </w:rPr>
        <w:t>2.Водоснабжение.</w:t>
      </w:r>
    </w:p>
    <w:p w:rsidR="003B2F1D" w:rsidRPr="002C0171" w:rsidRDefault="003B2F1D" w:rsidP="003B2F1D">
      <w:pPr>
        <w:shd w:val="clear" w:color="auto" w:fill="FFFFFF"/>
        <w:spacing w:after="0" w:line="240" w:lineRule="auto"/>
        <w:ind w:firstLine="708"/>
        <w:jc w:val="both"/>
        <w:rPr>
          <w:rFonts w:ascii="Times New Roman" w:hAnsi="Times New Roman"/>
        </w:rPr>
      </w:pPr>
      <w:r w:rsidRPr="002C0171">
        <w:rPr>
          <w:rFonts w:ascii="Times New Roman" w:hAnsi="Times New Roman"/>
        </w:rPr>
        <w:t>Предусмотреть индивидуальные источники водоснабжения.</w:t>
      </w:r>
    </w:p>
    <w:p w:rsidR="003B2F1D" w:rsidRPr="002C0171" w:rsidRDefault="003B2F1D" w:rsidP="003B2F1D">
      <w:pPr>
        <w:pStyle w:val="a3"/>
        <w:shd w:val="clear" w:color="auto" w:fill="FFFFFF"/>
        <w:spacing w:after="0" w:line="240" w:lineRule="auto"/>
        <w:ind w:left="0" w:firstLine="708"/>
        <w:jc w:val="both"/>
        <w:rPr>
          <w:rFonts w:ascii="Times New Roman" w:hAnsi="Times New Roman"/>
          <w:b/>
          <w:bCs/>
          <w:spacing w:val="-1"/>
        </w:rPr>
      </w:pPr>
      <w:r w:rsidRPr="002C0171">
        <w:rPr>
          <w:rFonts w:ascii="Times New Roman" w:hAnsi="Times New Roman"/>
          <w:b/>
          <w:bCs/>
          <w:spacing w:val="-1"/>
        </w:rPr>
        <w:t>3.Теплоснабжение.</w:t>
      </w:r>
    </w:p>
    <w:p w:rsidR="003B2F1D" w:rsidRPr="002C0171" w:rsidRDefault="003B2F1D" w:rsidP="003B2F1D">
      <w:pPr>
        <w:shd w:val="clear" w:color="auto" w:fill="FFFFFF"/>
        <w:spacing w:after="0" w:line="240" w:lineRule="auto"/>
        <w:ind w:firstLine="708"/>
        <w:contextualSpacing/>
        <w:jc w:val="both"/>
        <w:rPr>
          <w:rFonts w:ascii="Times New Roman" w:hAnsi="Times New Roman"/>
          <w:b/>
          <w:spacing w:val="12"/>
        </w:rPr>
      </w:pPr>
      <w:r w:rsidRPr="002C0171">
        <w:rPr>
          <w:rFonts w:ascii="Times New Roman" w:hAnsi="Times New Roman"/>
        </w:rPr>
        <w:t>Предусмотреть индивидуальные источники теплоснабжения.</w:t>
      </w:r>
      <w:r w:rsidRPr="002C0171">
        <w:rPr>
          <w:rFonts w:ascii="Times New Roman" w:hAnsi="Times New Roman"/>
          <w:b/>
          <w:spacing w:val="12"/>
        </w:rPr>
        <w:t xml:space="preserve"> </w:t>
      </w:r>
    </w:p>
    <w:p w:rsidR="003B2F1D" w:rsidRPr="002C0171" w:rsidRDefault="003B2F1D" w:rsidP="00255C5E">
      <w:pPr>
        <w:pStyle w:val="ConsPlusNormal"/>
        <w:widowControl/>
        <w:ind w:firstLine="709"/>
        <w:contextualSpacing/>
        <w:jc w:val="both"/>
        <w:rPr>
          <w:rFonts w:ascii="Times New Roman" w:hAnsi="Times New Roman" w:cs="Times New Roman"/>
          <w:b/>
          <w:sz w:val="22"/>
          <w:szCs w:val="22"/>
        </w:rPr>
      </w:pPr>
    </w:p>
    <w:p w:rsidR="00255C5E" w:rsidRPr="002C0171" w:rsidRDefault="00027477" w:rsidP="00255C5E">
      <w:pPr>
        <w:pStyle w:val="ConsPlusNormal"/>
        <w:widowControl/>
        <w:ind w:firstLine="709"/>
        <w:contextualSpacing/>
        <w:jc w:val="both"/>
        <w:rPr>
          <w:rFonts w:ascii="Times New Roman" w:hAnsi="Times New Roman" w:cs="Times New Roman"/>
          <w:b/>
          <w:sz w:val="22"/>
          <w:szCs w:val="22"/>
        </w:rPr>
      </w:pPr>
      <w:r w:rsidRPr="002C0171">
        <w:rPr>
          <w:rFonts w:ascii="Times New Roman" w:hAnsi="Times New Roman" w:cs="Times New Roman"/>
          <w:b/>
          <w:sz w:val="22"/>
          <w:szCs w:val="22"/>
        </w:rPr>
        <w:t xml:space="preserve">Лот № </w:t>
      </w:r>
      <w:r w:rsidR="003B2F1D" w:rsidRPr="002C0171">
        <w:rPr>
          <w:rFonts w:ascii="Times New Roman" w:hAnsi="Times New Roman" w:cs="Times New Roman"/>
          <w:b/>
          <w:sz w:val="22"/>
          <w:szCs w:val="22"/>
        </w:rPr>
        <w:t>3</w:t>
      </w:r>
      <w:r w:rsidR="00255C5E" w:rsidRPr="002C0171">
        <w:rPr>
          <w:rFonts w:ascii="Times New Roman" w:hAnsi="Times New Roman" w:cs="Times New Roman"/>
          <w:b/>
          <w:sz w:val="22"/>
          <w:szCs w:val="22"/>
        </w:rPr>
        <w:t xml:space="preserve"> </w:t>
      </w:r>
      <w:r w:rsidR="00255C5E" w:rsidRPr="002C0171">
        <w:rPr>
          <w:rFonts w:ascii="Times New Roman" w:hAnsi="Times New Roman" w:cs="Times New Roman"/>
          <w:sz w:val="22"/>
          <w:szCs w:val="22"/>
        </w:rPr>
        <w:t xml:space="preserve">право заключения договора аренды земельного участка с кадастровым номером </w:t>
      </w:r>
      <w:r w:rsidR="00255C5E" w:rsidRPr="002C0171">
        <w:rPr>
          <w:rFonts w:ascii="Times New Roman" w:hAnsi="Times New Roman" w:cs="Times New Roman"/>
          <w:bCs/>
          <w:sz w:val="22"/>
          <w:szCs w:val="22"/>
        </w:rPr>
        <w:t>28:10:</w:t>
      </w:r>
      <w:r w:rsidR="003B2F1D" w:rsidRPr="002C0171">
        <w:rPr>
          <w:rFonts w:ascii="Times New Roman" w:hAnsi="Times New Roman" w:cs="Times New Roman"/>
          <w:bCs/>
          <w:sz w:val="22"/>
          <w:szCs w:val="22"/>
        </w:rPr>
        <w:t>002004:793</w:t>
      </w:r>
      <w:r w:rsidR="00255C5E" w:rsidRPr="002C0171">
        <w:rPr>
          <w:rFonts w:ascii="Times New Roman" w:hAnsi="Times New Roman" w:cs="Times New Roman"/>
          <w:sz w:val="22"/>
          <w:szCs w:val="22"/>
        </w:rPr>
        <w:t>.</w:t>
      </w:r>
    </w:p>
    <w:p w:rsidR="003111B6" w:rsidRPr="002C0171" w:rsidRDefault="003111B6" w:rsidP="003111B6">
      <w:pPr>
        <w:pStyle w:val="textbastxt0"/>
        <w:ind w:firstLine="709"/>
        <w:contextualSpacing/>
        <w:rPr>
          <w:b/>
          <w:sz w:val="22"/>
          <w:szCs w:val="22"/>
        </w:rPr>
      </w:pPr>
      <w:r w:rsidRPr="002C0171">
        <w:rPr>
          <w:b/>
          <w:sz w:val="22"/>
          <w:szCs w:val="22"/>
        </w:rPr>
        <w:lastRenderedPageBreak/>
        <w:t xml:space="preserve">Предмет аукциона: </w:t>
      </w:r>
      <w:r w:rsidRPr="002C0171">
        <w:rPr>
          <w:sz w:val="22"/>
          <w:szCs w:val="22"/>
        </w:rPr>
        <w:t>земельный участок, государственная собственность на который не разграничена</w:t>
      </w:r>
      <w:r w:rsidRPr="002C0171">
        <w:rPr>
          <w:spacing w:val="1"/>
          <w:sz w:val="22"/>
          <w:szCs w:val="22"/>
        </w:rPr>
        <w:t>.</w:t>
      </w:r>
    </w:p>
    <w:p w:rsidR="00027477" w:rsidRPr="002C0171" w:rsidRDefault="00027477" w:rsidP="00027477">
      <w:pPr>
        <w:shd w:val="clear" w:color="auto" w:fill="FFFFFF"/>
        <w:spacing w:after="0" w:line="240" w:lineRule="auto"/>
        <w:ind w:firstLine="709"/>
        <w:contextualSpacing/>
        <w:jc w:val="both"/>
        <w:rPr>
          <w:rFonts w:ascii="Times New Roman" w:hAnsi="Times New Roman"/>
        </w:rPr>
      </w:pPr>
      <w:r w:rsidRPr="002C0171">
        <w:rPr>
          <w:rFonts w:ascii="Times New Roman" w:hAnsi="Times New Roman"/>
          <w:b/>
        </w:rPr>
        <w:t>Категория земель</w:t>
      </w:r>
      <w:r w:rsidR="00550588" w:rsidRPr="002C0171">
        <w:rPr>
          <w:rFonts w:ascii="Times New Roman" w:hAnsi="Times New Roman"/>
          <w:b/>
        </w:rPr>
        <w:t>:</w:t>
      </w:r>
      <w:r w:rsidRPr="002C0171">
        <w:rPr>
          <w:rFonts w:ascii="Times New Roman" w:hAnsi="Times New Roman"/>
        </w:rPr>
        <w:t xml:space="preserve"> </w:t>
      </w:r>
      <w:r w:rsidR="003111B6" w:rsidRPr="002C0171">
        <w:rPr>
          <w:rFonts w:ascii="Times New Roman" w:hAnsi="Times New Roman"/>
        </w:rPr>
        <w:t>населённых пунктов</w:t>
      </w:r>
      <w:r w:rsidRPr="002C0171">
        <w:rPr>
          <w:rFonts w:ascii="Times New Roman" w:hAnsi="Times New Roman"/>
        </w:rPr>
        <w:t>.</w:t>
      </w:r>
    </w:p>
    <w:p w:rsidR="00027477" w:rsidRPr="002C0171" w:rsidRDefault="00027477" w:rsidP="00027477">
      <w:pPr>
        <w:shd w:val="clear" w:color="auto" w:fill="FFFFFF"/>
        <w:spacing w:after="0" w:line="240" w:lineRule="auto"/>
        <w:ind w:firstLine="709"/>
        <w:contextualSpacing/>
        <w:jc w:val="both"/>
        <w:rPr>
          <w:rFonts w:ascii="Times New Roman" w:hAnsi="Times New Roman"/>
          <w:bCs/>
        </w:rPr>
      </w:pPr>
      <w:r w:rsidRPr="002C0171">
        <w:rPr>
          <w:rFonts w:ascii="Times New Roman" w:hAnsi="Times New Roman"/>
          <w:b/>
          <w:bCs/>
        </w:rPr>
        <w:t>Общая площадь</w:t>
      </w:r>
      <w:r w:rsidRPr="002C0171">
        <w:rPr>
          <w:rFonts w:ascii="Times New Roman" w:hAnsi="Times New Roman"/>
          <w:bCs/>
        </w:rPr>
        <w:t xml:space="preserve">: </w:t>
      </w:r>
      <w:r w:rsidR="003B2F1D" w:rsidRPr="002C0171">
        <w:rPr>
          <w:rFonts w:ascii="Times New Roman" w:hAnsi="Times New Roman"/>
          <w:bCs/>
        </w:rPr>
        <w:t>1137</w:t>
      </w:r>
      <w:r w:rsidRPr="002C0171">
        <w:rPr>
          <w:rFonts w:ascii="Times New Roman" w:hAnsi="Times New Roman"/>
        </w:rPr>
        <w:t xml:space="preserve"> </w:t>
      </w:r>
      <w:r w:rsidRPr="002C0171">
        <w:rPr>
          <w:rFonts w:ascii="Times New Roman" w:hAnsi="Times New Roman"/>
          <w:bCs/>
        </w:rPr>
        <w:t>кв.м.</w:t>
      </w:r>
    </w:p>
    <w:p w:rsidR="00027477" w:rsidRPr="002C0171" w:rsidRDefault="00027477" w:rsidP="00027477">
      <w:pPr>
        <w:shd w:val="clear" w:color="auto" w:fill="FFFFFF"/>
        <w:spacing w:after="0" w:line="240" w:lineRule="auto"/>
        <w:ind w:firstLine="709"/>
        <w:contextualSpacing/>
        <w:jc w:val="both"/>
        <w:rPr>
          <w:rFonts w:ascii="Times New Roman" w:hAnsi="Times New Roman"/>
        </w:rPr>
      </w:pPr>
      <w:r w:rsidRPr="002C0171">
        <w:rPr>
          <w:rFonts w:ascii="Times New Roman" w:hAnsi="Times New Roman"/>
          <w:b/>
        </w:rPr>
        <w:t>Разрешенное использование земельного участка</w:t>
      </w:r>
      <w:r w:rsidRPr="002C0171">
        <w:rPr>
          <w:rFonts w:ascii="Times New Roman" w:hAnsi="Times New Roman"/>
        </w:rPr>
        <w:t xml:space="preserve">: </w:t>
      </w:r>
      <w:r w:rsidR="003B2F1D" w:rsidRPr="002C0171">
        <w:rPr>
          <w:rFonts w:ascii="Times New Roman" w:hAnsi="Times New Roman"/>
        </w:rPr>
        <w:t>растениеводство</w:t>
      </w:r>
      <w:r w:rsidR="007E1789" w:rsidRPr="002C0171">
        <w:rPr>
          <w:rFonts w:ascii="Times New Roman" w:hAnsi="Times New Roman"/>
        </w:rPr>
        <w:t>.</w:t>
      </w:r>
    </w:p>
    <w:p w:rsidR="00027477" w:rsidRPr="002C0171" w:rsidRDefault="00027477" w:rsidP="00027477">
      <w:pPr>
        <w:shd w:val="clear" w:color="auto" w:fill="FFFFFF"/>
        <w:spacing w:after="0" w:line="240" w:lineRule="auto"/>
        <w:ind w:firstLine="709"/>
        <w:contextualSpacing/>
        <w:jc w:val="both"/>
        <w:rPr>
          <w:rFonts w:ascii="Times New Roman" w:hAnsi="Times New Roman"/>
        </w:rPr>
      </w:pPr>
      <w:r w:rsidRPr="002C0171">
        <w:rPr>
          <w:rFonts w:ascii="Times New Roman" w:hAnsi="Times New Roman"/>
          <w:b/>
          <w:bCs/>
        </w:rPr>
        <w:t>Границы земельного участка</w:t>
      </w:r>
      <w:r w:rsidRPr="002C0171">
        <w:rPr>
          <w:rFonts w:ascii="Times New Roman" w:hAnsi="Times New Roman"/>
          <w:bCs/>
        </w:rPr>
        <w:t>: в границах, указанных в кадастровой выписке земельного участка.</w:t>
      </w:r>
    </w:p>
    <w:p w:rsidR="00027477" w:rsidRPr="002C0171" w:rsidRDefault="00027477" w:rsidP="00027477">
      <w:pPr>
        <w:spacing w:after="0" w:line="240" w:lineRule="auto"/>
        <w:ind w:firstLine="709"/>
        <w:contextualSpacing/>
        <w:jc w:val="both"/>
        <w:rPr>
          <w:rFonts w:ascii="Times New Roman" w:hAnsi="Times New Roman"/>
          <w:b/>
        </w:rPr>
      </w:pPr>
      <w:r w:rsidRPr="002C0171">
        <w:rPr>
          <w:rFonts w:ascii="Times New Roman" w:hAnsi="Times New Roman"/>
          <w:b/>
          <w:bCs/>
        </w:rPr>
        <w:t>Местоположение</w:t>
      </w:r>
      <w:r w:rsidRPr="002C0171">
        <w:rPr>
          <w:rFonts w:ascii="Times New Roman" w:hAnsi="Times New Roman"/>
          <w:bCs/>
        </w:rPr>
        <w:t xml:space="preserve">: </w:t>
      </w:r>
      <w:r w:rsidRPr="002C0171">
        <w:rPr>
          <w:rFonts w:ascii="Times New Roman" w:hAnsi="Times New Roman"/>
        </w:rPr>
        <w:t>Амурская область, Благовещенский район,</w:t>
      </w:r>
      <w:r w:rsidR="00080F95" w:rsidRPr="002C0171">
        <w:rPr>
          <w:rFonts w:ascii="Times New Roman" w:hAnsi="Times New Roman"/>
        </w:rPr>
        <w:t xml:space="preserve"> </w:t>
      </w:r>
      <w:r w:rsidR="003E7D53" w:rsidRPr="002C0171">
        <w:rPr>
          <w:rFonts w:ascii="Times New Roman" w:hAnsi="Times New Roman"/>
        </w:rPr>
        <w:t xml:space="preserve">с/с </w:t>
      </w:r>
      <w:r w:rsidR="003B2F1D" w:rsidRPr="002C0171">
        <w:rPr>
          <w:rFonts w:ascii="Times New Roman" w:hAnsi="Times New Roman"/>
        </w:rPr>
        <w:t>Усть-Ивановский</w:t>
      </w:r>
      <w:r w:rsidR="003E7D53" w:rsidRPr="002C0171">
        <w:rPr>
          <w:rFonts w:ascii="Times New Roman" w:hAnsi="Times New Roman"/>
        </w:rPr>
        <w:t>, с.Владимировка</w:t>
      </w:r>
      <w:r w:rsidR="007E1789" w:rsidRPr="002C0171">
        <w:rPr>
          <w:rFonts w:ascii="Times New Roman" w:hAnsi="Times New Roman"/>
        </w:rPr>
        <w:t>.</w:t>
      </w:r>
    </w:p>
    <w:p w:rsidR="00027477" w:rsidRPr="002C0171" w:rsidRDefault="00027477" w:rsidP="00027477">
      <w:pPr>
        <w:spacing w:after="0" w:line="240" w:lineRule="auto"/>
        <w:ind w:firstLine="709"/>
        <w:contextualSpacing/>
        <w:jc w:val="both"/>
        <w:rPr>
          <w:rFonts w:ascii="Times New Roman" w:hAnsi="Times New Roman"/>
        </w:rPr>
      </w:pPr>
      <w:r w:rsidRPr="002C0171">
        <w:rPr>
          <w:rFonts w:ascii="Times New Roman" w:hAnsi="Times New Roman"/>
          <w:b/>
        </w:rPr>
        <w:t>Срок аренды</w:t>
      </w:r>
      <w:r w:rsidRPr="002C0171">
        <w:rPr>
          <w:rFonts w:ascii="Times New Roman" w:hAnsi="Times New Roman"/>
        </w:rPr>
        <w:t xml:space="preserve">: </w:t>
      </w:r>
      <w:r w:rsidR="00080F95" w:rsidRPr="002C0171">
        <w:rPr>
          <w:rFonts w:ascii="Times New Roman" w:hAnsi="Times New Roman"/>
        </w:rPr>
        <w:t>1</w:t>
      </w:r>
      <w:r w:rsidR="001455AE" w:rsidRPr="002C0171">
        <w:rPr>
          <w:rFonts w:ascii="Times New Roman" w:hAnsi="Times New Roman"/>
        </w:rPr>
        <w:t>5</w:t>
      </w:r>
      <w:r w:rsidRPr="002C0171">
        <w:rPr>
          <w:rFonts w:ascii="Times New Roman" w:hAnsi="Times New Roman"/>
        </w:rPr>
        <w:t xml:space="preserve"> (</w:t>
      </w:r>
      <w:r w:rsidR="001455AE" w:rsidRPr="002C0171">
        <w:rPr>
          <w:rFonts w:ascii="Times New Roman" w:hAnsi="Times New Roman"/>
        </w:rPr>
        <w:t>пятнадцать</w:t>
      </w:r>
      <w:r w:rsidRPr="002C0171">
        <w:rPr>
          <w:rFonts w:ascii="Times New Roman" w:hAnsi="Times New Roman"/>
        </w:rPr>
        <w:t>) лет.</w:t>
      </w:r>
    </w:p>
    <w:p w:rsidR="00080F95" w:rsidRPr="002C0171" w:rsidRDefault="00027477" w:rsidP="00080F95">
      <w:pPr>
        <w:pStyle w:val="1"/>
        <w:tabs>
          <w:tab w:val="left" w:pos="1134"/>
        </w:tabs>
        <w:ind w:firstLine="709"/>
        <w:contextualSpacing/>
        <w:jc w:val="both"/>
        <w:rPr>
          <w:rFonts w:ascii="Times New Roman" w:hAnsi="Times New Roman"/>
          <w:bCs/>
        </w:rPr>
      </w:pPr>
      <w:r w:rsidRPr="002C0171">
        <w:rPr>
          <w:rFonts w:ascii="Times New Roman" w:hAnsi="Times New Roman"/>
          <w:b/>
          <w:bCs/>
        </w:rPr>
        <w:t>Начальная цена предмета аукциона (ежегодная арендная плата)</w:t>
      </w:r>
      <w:r w:rsidRPr="002C0171">
        <w:rPr>
          <w:rFonts w:ascii="Times New Roman" w:hAnsi="Times New Roman"/>
        </w:rPr>
        <w:t xml:space="preserve"> – </w:t>
      </w:r>
      <w:r w:rsidR="003E7D53" w:rsidRPr="002C0171">
        <w:rPr>
          <w:rFonts w:ascii="Times New Roman" w:hAnsi="Times New Roman"/>
        </w:rPr>
        <w:t>58</w:t>
      </w:r>
      <w:r w:rsidR="00080F95" w:rsidRPr="002C0171">
        <w:rPr>
          <w:rFonts w:ascii="Times New Roman" w:hAnsi="Times New Roman"/>
          <w:bCs/>
        </w:rPr>
        <w:t xml:space="preserve"> </w:t>
      </w:r>
      <w:r w:rsidR="002A5C1D" w:rsidRPr="002C0171">
        <w:rPr>
          <w:rFonts w:ascii="Times New Roman" w:hAnsi="Times New Roman"/>
          <w:bCs/>
        </w:rPr>
        <w:t>(</w:t>
      </w:r>
      <w:r w:rsidR="003E7D53" w:rsidRPr="002C0171">
        <w:rPr>
          <w:rFonts w:ascii="Times New Roman" w:hAnsi="Times New Roman"/>
          <w:bCs/>
        </w:rPr>
        <w:t>пятьдесят восемь</w:t>
      </w:r>
      <w:r w:rsidR="00080F95" w:rsidRPr="002C0171">
        <w:rPr>
          <w:rFonts w:ascii="Times New Roman" w:hAnsi="Times New Roman"/>
          <w:bCs/>
        </w:rPr>
        <w:t xml:space="preserve">) руб. </w:t>
      </w:r>
      <w:r w:rsidR="003E7D53" w:rsidRPr="002C0171">
        <w:rPr>
          <w:rFonts w:ascii="Times New Roman" w:hAnsi="Times New Roman"/>
          <w:bCs/>
        </w:rPr>
        <w:t>56</w:t>
      </w:r>
      <w:r w:rsidR="00AA2ED3" w:rsidRPr="002C0171">
        <w:rPr>
          <w:rFonts w:ascii="Times New Roman" w:hAnsi="Times New Roman"/>
          <w:bCs/>
        </w:rPr>
        <w:t xml:space="preserve"> </w:t>
      </w:r>
      <w:r w:rsidR="00080F95" w:rsidRPr="002C0171">
        <w:rPr>
          <w:rFonts w:ascii="Times New Roman" w:hAnsi="Times New Roman"/>
          <w:bCs/>
        </w:rPr>
        <w:t>коп.</w:t>
      </w:r>
    </w:p>
    <w:p w:rsidR="00027477" w:rsidRPr="002C0171" w:rsidRDefault="00027477" w:rsidP="00027477">
      <w:pPr>
        <w:pStyle w:val="1"/>
        <w:tabs>
          <w:tab w:val="left" w:pos="1134"/>
        </w:tabs>
        <w:ind w:firstLine="709"/>
        <w:contextualSpacing/>
        <w:jc w:val="both"/>
        <w:rPr>
          <w:rFonts w:ascii="Times New Roman" w:hAnsi="Times New Roman"/>
          <w:bCs/>
        </w:rPr>
      </w:pPr>
      <w:r w:rsidRPr="002C0171">
        <w:rPr>
          <w:rFonts w:ascii="Times New Roman" w:hAnsi="Times New Roman"/>
          <w:b/>
          <w:bCs/>
        </w:rPr>
        <w:t xml:space="preserve">«Шаг аукциона»: </w:t>
      </w:r>
      <w:r w:rsidRPr="002C0171">
        <w:rPr>
          <w:rFonts w:ascii="Times New Roman" w:hAnsi="Times New Roman"/>
        </w:rPr>
        <w:t>3% от начальной цены предмет</w:t>
      </w:r>
      <w:r w:rsidR="003E2814" w:rsidRPr="002C0171">
        <w:rPr>
          <w:rFonts w:ascii="Times New Roman" w:hAnsi="Times New Roman"/>
        </w:rPr>
        <w:t>а</w:t>
      </w:r>
      <w:r w:rsidRPr="002C0171">
        <w:rPr>
          <w:rFonts w:ascii="Times New Roman" w:hAnsi="Times New Roman"/>
        </w:rPr>
        <w:t xml:space="preserve"> аукциона</w:t>
      </w:r>
      <w:r w:rsidRPr="002C0171">
        <w:rPr>
          <w:rFonts w:ascii="Times New Roman" w:hAnsi="Times New Roman"/>
          <w:bCs/>
        </w:rPr>
        <w:t xml:space="preserve"> </w:t>
      </w:r>
      <w:r w:rsidR="002A5C1D" w:rsidRPr="002C0171">
        <w:rPr>
          <w:rFonts w:ascii="Times New Roman" w:hAnsi="Times New Roman"/>
          <w:bCs/>
        </w:rPr>
        <w:t>–</w:t>
      </w:r>
      <w:r w:rsidRPr="002C0171">
        <w:rPr>
          <w:rFonts w:ascii="Times New Roman" w:hAnsi="Times New Roman"/>
          <w:bCs/>
        </w:rPr>
        <w:t xml:space="preserve"> </w:t>
      </w:r>
      <w:r w:rsidR="003E7D53" w:rsidRPr="002C0171">
        <w:rPr>
          <w:rFonts w:ascii="Times New Roman" w:hAnsi="Times New Roman"/>
          <w:bCs/>
        </w:rPr>
        <w:t>1</w:t>
      </w:r>
      <w:r w:rsidRPr="002C0171">
        <w:rPr>
          <w:rFonts w:ascii="Times New Roman" w:hAnsi="Times New Roman"/>
          <w:bCs/>
        </w:rPr>
        <w:t xml:space="preserve"> (</w:t>
      </w:r>
      <w:r w:rsidR="003E7D53" w:rsidRPr="002C0171">
        <w:rPr>
          <w:rFonts w:ascii="Times New Roman" w:hAnsi="Times New Roman"/>
          <w:bCs/>
        </w:rPr>
        <w:t>один</w:t>
      </w:r>
      <w:r w:rsidRPr="002C0171">
        <w:rPr>
          <w:rFonts w:ascii="Times New Roman" w:hAnsi="Times New Roman"/>
          <w:bCs/>
        </w:rPr>
        <w:t xml:space="preserve">) руб. </w:t>
      </w:r>
      <w:r w:rsidR="003E7D53" w:rsidRPr="002C0171">
        <w:rPr>
          <w:rFonts w:ascii="Times New Roman" w:hAnsi="Times New Roman"/>
          <w:bCs/>
        </w:rPr>
        <w:t>76</w:t>
      </w:r>
      <w:r w:rsidRPr="002C0171">
        <w:rPr>
          <w:rFonts w:ascii="Times New Roman" w:hAnsi="Times New Roman"/>
          <w:bCs/>
        </w:rPr>
        <w:t xml:space="preserve"> коп.</w:t>
      </w:r>
    </w:p>
    <w:p w:rsidR="00027477" w:rsidRPr="002C0171" w:rsidRDefault="00027477" w:rsidP="00027477">
      <w:pPr>
        <w:shd w:val="clear" w:color="auto" w:fill="FFFFFF"/>
        <w:spacing w:after="0" w:line="240" w:lineRule="auto"/>
        <w:ind w:firstLine="709"/>
        <w:contextualSpacing/>
        <w:jc w:val="both"/>
        <w:rPr>
          <w:rFonts w:ascii="Times New Roman" w:hAnsi="Times New Roman"/>
          <w:bCs/>
        </w:rPr>
      </w:pPr>
      <w:r w:rsidRPr="002C0171">
        <w:rPr>
          <w:rFonts w:ascii="Times New Roman" w:hAnsi="Times New Roman"/>
          <w:b/>
          <w:bCs/>
        </w:rPr>
        <w:t xml:space="preserve">Размер задатка: </w:t>
      </w:r>
      <w:r w:rsidRPr="002C0171">
        <w:rPr>
          <w:rFonts w:ascii="Times New Roman" w:hAnsi="Times New Roman"/>
        </w:rPr>
        <w:t xml:space="preserve">в размере 20% от начальной цены предмета аукциона </w:t>
      </w:r>
      <w:r w:rsidRPr="002C0171">
        <w:rPr>
          <w:rFonts w:ascii="Times New Roman" w:hAnsi="Times New Roman"/>
          <w:bCs/>
        </w:rPr>
        <w:t xml:space="preserve">– </w:t>
      </w:r>
      <w:r w:rsidR="003E7D53" w:rsidRPr="002C0171">
        <w:rPr>
          <w:rFonts w:ascii="Times New Roman" w:hAnsi="Times New Roman"/>
          <w:bCs/>
        </w:rPr>
        <w:t>11</w:t>
      </w:r>
      <w:r w:rsidRPr="002C0171">
        <w:rPr>
          <w:rFonts w:ascii="Times New Roman" w:hAnsi="Times New Roman"/>
          <w:bCs/>
        </w:rPr>
        <w:t xml:space="preserve"> (</w:t>
      </w:r>
      <w:r w:rsidR="003E7D53" w:rsidRPr="002C0171">
        <w:rPr>
          <w:rFonts w:ascii="Times New Roman" w:hAnsi="Times New Roman"/>
          <w:bCs/>
        </w:rPr>
        <w:t>одиннадцать</w:t>
      </w:r>
      <w:r w:rsidRPr="002C0171">
        <w:rPr>
          <w:rFonts w:ascii="Times New Roman" w:hAnsi="Times New Roman"/>
          <w:bCs/>
        </w:rPr>
        <w:t xml:space="preserve">) руб. </w:t>
      </w:r>
      <w:r w:rsidR="003E7D53" w:rsidRPr="002C0171">
        <w:rPr>
          <w:rFonts w:ascii="Times New Roman" w:hAnsi="Times New Roman"/>
          <w:bCs/>
        </w:rPr>
        <w:t>71</w:t>
      </w:r>
      <w:r w:rsidRPr="002C0171">
        <w:rPr>
          <w:rFonts w:ascii="Times New Roman" w:hAnsi="Times New Roman"/>
          <w:bCs/>
        </w:rPr>
        <w:t xml:space="preserve"> коп.</w:t>
      </w:r>
    </w:p>
    <w:p w:rsidR="00027477" w:rsidRPr="002C0171" w:rsidRDefault="00027477" w:rsidP="00027477">
      <w:pPr>
        <w:tabs>
          <w:tab w:val="left" w:pos="709"/>
        </w:tabs>
        <w:spacing w:after="0" w:line="240" w:lineRule="auto"/>
        <w:ind w:firstLine="709"/>
        <w:jc w:val="both"/>
        <w:rPr>
          <w:rFonts w:ascii="Times New Roman" w:hAnsi="Times New Roman"/>
        </w:rPr>
      </w:pPr>
      <w:r w:rsidRPr="002C0171">
        <w:rPr>
          <w:rFonts w:ascii="Times New Roman" w:hAnsi="Times New Roman"/>
          <w:b/>
        </w:rPr>
        <w:t xml:space="preserve">Обременения земельного участка: </w:t>
      </w:r>
      <w:r w:rsidR="002A5C1D" w:rsidRPr="002C0171">
        <w:rPr>
          <w:rFonts w:ascii="Times New Roman" w:hAnsi="Times New Roman"/>
        </w:rPr>
        <w:t>нет</w:t>
      </w:r>
      <w:r w:rsidRPr="002C0171">
        <w:rPr>
          <w:rFonts w:ascii="Times New Roman" w:hAnsi="Times New Roman"/>
        </w:rPr>
        <w:t>.</w:t>
      </w:r>
    </w:p>
    <w:p w:rsidR="00027477" w:rsidRPr="002C0171" w:rsidRDefault="00027477" w:rsidP="00BA1709">
      <w:pPr>
        <w:spacing w:after="1" w:line="220" w:lineRule="atLeast"/>
        <w:jc w:val="both"/>
        <w:rPr>
          <w:rFonts w:ascii="Times New Roman" w:hAnsi="Times New Roman"/>
        </w:rPr>
      </w:pPr>
      <w:r w:rsidRPr="002C0171">
        <w:rPr>
          <w:rFonts w:ascii="Times New Roman" w:hAnsi="Times New Roman"/>
          <w:b/>
        </w:rPr>
        <w:t>Предельные параметры разрешенного строительства, реконструкции объектов капитального строительства:</w:t>
      </w:r>
      <w:r w:rsidR="00BA1709" w:rsidRPr="002C0171">
        <w:rPr>
          <w:rFonts w:ascii="Times New Roman" w:hAnsi="Times New Roman"/>
          <w:b/>
        </w:rPr>
        <w:t xml:space="preserve"> </w:t>
      </w:r>
      <w:r w:rsidR="00067732" w:rsidRPr="002C0171">
        <w:rPr>
          <w:rFonts w:ascii="Times New Roman" w:hAnsi="Times New Roman"/>
        </w:rPr>
        <w:t>Растениеводство -</w:t>
      </w:r>
      <w:r w:rsidR="00067732" w:rsidRPr="002C0171">
        <w:rPr>
          <w:rFonts w:ascii="Times New Roman" w:hAnsi="Times New Roman"/>
          <w:b/>
        </w:rPr>
        <w:t xml:space="preserve"> </w:t>
      </w:r>
      <w:r w:rsidR="00BA1709" w:rsidRPr="002C0171">
        <w:rPr>
          <w:rFonts w:ascii="Times New Roman" w:hAnsi="Times New Roman"/>
        </w:rPr>
        <w:t xml:space="preserve">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w:t>
      </w:r>
      <w:hyperlink w:anchor="P53" w:history="1">
        <w:r w:rsidR="00BA1709" w:rsidRPr="002C0171">
          <w:rPr>
            <w:rFonts w:ascii="Times New Roman" w:hAnsi="Times New Roman"/>
          </w:rPr>
          <w:t>кодами 1.2</w:t>
        </w:r>
      </w:hyperlink>
      <w:r w:rsidR="00BA1709" w:rsidRPr="002C0171">
        <w:rPr>
          <w:rFonts w:ascii="Times New Roman" w:hAnsi="Times New Roman"/>
        </w:rPr>
        <w:t xml:space="preserve"> - </w:t>
      </w:r>
      <w:hyperlink w:anchor="P65" w:history="1">
        <w:r w:rsidR="00BA1709" w:rsidRPr="002C0171">
          <w:rPr>
            <w:rFonts w:ascii="Times New Roman" w:hAnsi="Times New Roman"/>
          </w:rPr>
          <w:t>1.6</w:t>
        </w:r>
      </w:hyperlink>
      <w:r w:rsidR="00BA1709" w:rsidRPr="002C0171">
        <w:rPr>
          <w:rFonts w:ascii="Times New Roman" w:hAnsi="Times New Roman"/>
        </w:rPr>
        <w:t xml:space="preserve">. </w:t>
      </w:r>
      <w:r w:rsidR="00067732" w:rsidRPr="002C0171">
        <w:rPr>
          <w:rFonts w:ascii="Times New Roman" w:hAnsi="Times New Roman"/>
        </w:rPr>
        <w:t>В</w:t>
      </w:r>
      <w:r w:rsidR="00BA1709" w:rsidRPr="002C0171">
        <w:rPr>
          <w:rFonts w:ascii="Times New Roman" w:hAnsi="Times New Roman"/>
        </w:rPr>
        <w:t xml:space="preserve"> соответствие с видом разрешенного использования на земельном участке не предусмотрено строительство зданий, строений, сооружений.</w:t>
      </w:r>
    </w:p>
    <w:p w:rsidR="00BD0830" w:rsidRPr="002C0171" w:rsidRDefault="00BD0830" w:rsidP="00BD0830">
      <w:pPr>
        <w:pStyle w:val="ConsPlusNormal"/>
        <w:widowControl/>
        <w:ind w:firstLine="709"/>
        <w:contextualSpacing/>
        <w:jc w:val="both"/>
        <w:rPr>
          <w:rFonts w:ascii="Times New Roman" w:hAnsi="Times New Roman" w:cs="Times New Roman"/>
          <w:b/>
          <w:sz w:val="22"/>
          <w:szCs w:val="22"/>
        </w:rPr>
      </w:pPr>
    </w:p>
    <w:p w:rsidR="00BD0830" w:rsidRPr="002C0171" w:rsidRDefault="00BD0830" w:rsidP="00BD0830">
      <w:pPr>
        <w:pStyle w:val="ConsPlusNormal"/>
        <w:widowControl/>
        <w:ind w:firstLine="709"/>
        <w:contextualSpacing/>
        <w:jc w:val="both"/>
        <w:rPr>
          <w:rFonts w:ascii="Times New Roman" w:hAnsi="Times New Roman" w:cs="Times New Roman"/>
          <w:b/>
          <w:sz w:val="22"/>
          <w:szCs w:val="22"/>
        </w:rPr>
      </w:pPr>
      <w:r w:rsidRPr="002C0171">
        <w:rPr>
          <w:rFonts w:ascii="Times New Roman" w:hAnsi="Times New Roman" w:cs="Times New Roman"/>
          <w:b/>
          <w:sz w:val="22"/>
          <w:szCs w:val="22"/>
        </w:rPr>
        <w:t>Лот № 4</w:t>
      </w:r>
      <w:r w:rsidRPr="002C0171">
        <w:rPr>
          <w:rFonts w:ascii="Times New Roman" w:hAnsi="Times New Roman" w:cs="Times New Roman"/>
          <w:sz w:val="22"/>
          <w:szCs w:val="22"/>
        </w:rPr>
        <w:t xml:space="preserve"> право заключения договора аренды земельного участка с кадастровым номером:</w:t>
      </w:r>
      <w:r w:rsidRPr="002C0171">
        <w:rPr>
          <w:rFonts w:ascii="Times New Roman" w:hAnsi="Times New Roman"/>
          <w:bCs/>
          <w:sz w:val="22"/>
          <w:szCs w:val="22"/>
        </w:rPr>
        <w:t xml:space="preserve"> 28:10:009006:353.</w:t>
      </w:r>
    </w:p>
    <w:p w:rsidR="00BD0830" w:rsidRPr="002C0171" w:rsidRDefault="00BD0830" w:rsidP="00BD0830">
      <w:pPr>
        <w:pStyle w:val="textbastxt0"/>
        <w:ind w:firstLine="709"/>
        <w:contextualSpacing/>
        <w:rPr>
          <w:b/>
          <w:sz w:val="22"/>
          <w:szCs w:val="22"/>
        </w:rPr>
      </w:pPr>
      <w:r w:rsidRPr="002C0171">
        <w:rPr>
          <w:b/>
          <w:sz w:val="22"/>
          <w:szCs w:val="22"/>
        </w:rPr>
        <w:t>Предмет аукциона</w:t>
      </w:r>
      <w:r w:rsidRPr="002C0171">
        <w:rPr>
          <w:sz w:val="22"/>
          <w:szCs w:val="22"/>
        </w:rPr>
        <w:t>:</w:t>
      </w:r>
      <w:r w:rsidRPr="002C0171">
        <w:rPr>
          <w:b/>
          <w:sz w:val="22"/>
          <w:szCs w:val="22"/>
        </w:rPr>
        <w:t xml:space="preserve"> </w:t>
      </w:r>
      <w:r w:rsidRPr="002C0171">
        <w:rPr>
          <w:sz w:val="22"/>
          <w:szCs w:val="22"/>
        </w:rPr>
        <w:t>земельный участок, государственная собственность на который не разграничена</w:t>
      </w:r>
      <w:r w:rsidRPr="002C0171">
        <w:rPr>
          <w:spacing w:val="1"/>
          <w:sz w:val="22"/>
          <w:szCs w:val="22"/>
        </w:rPr>
        <w:t>.</w:t>
      </w:r>
    </w:p>
    <w:p w:rsidR="00BD0830" w:rsidRPr="002C0171" w:rsidRDefault="00BD0830" w:rsidP="00BD0830">
      <w:pPr>
        <w:pStyle w:val="textbastxt0"/>
        <w:ind w:firstLine="709"/>
        <w:contextualSpacing/>
        <w:rPr>
          <w:sz w:val="22"/>
          <w:szCs w:val="22"/>
        </w:rPr>
      </w:pPr>
      <w:r w:rsidRPr="002C0171">
        <w:rPr>
          <w:b/>
          <w:sz w:val="22"/>
          <w:szCs w:val="22"/>
        </w:rPr>
        <w:t>Категория земель:</w:t>
      </w:r>
      <w:r w:rsidRPr="002C0171">
        <w:rPr>
          <w:sz w:val="22"/>
          <w:szCs w:val="22"/>
        </w:rPr>
        <w:t xml:space="preserve"> земли населённых пунктов.</w:t>
      </w:r>
    </w:p>
    <w:p w:rsidR="00BD0830" w:rsidRPr="002C0171" w:rsidRDefault="00BD0830" w:rsidP="00BD0830">
      <w:pPr>
        <w:shd w:val="clear" w:color="auto" w:fill="FFFFFF"/>
        <w:spacing w:after="0" w:line="240" w:lineRule="auto"/>
        <w:ind w:firstLine="709"/>
        <w:contextualSpacing/>
        <w:jc w:val="both"/>
        <w:rPr>
          <w:rFonts w:ascii="Times New Roman" w:hAnsi="Times New Roman"/>
          <w:bCs/>
        </w:rPr>
      </w:pPr>
      <w:r w:rsidRPr="002C0171">
        <w:rPr>
          <w:rFonts w:ascii="Times New Roman" w:hAnsi="Times New Roman"/>
          <w:b/>
          <w:bCs/>
        </w:rPr>
        <w:t>Общая площадь</w:t>
      </w:r>
      <w:r w:rsidRPr="002C0171">
        <w:rPr>
          <w:rFonts w:ascii="Times New Roman" w:hAnsi="Times New Roman"/>
          <w:bCs/>
        </w:rPr>
        <w:t>: 1500</w:t>
      </w:r>
      <w:r w:rsidRPr="002C0171">
        <w:rPr>
          <w:rFonts w:ascii="Times New Roman" w:hAnsi="Times New Roman"/>
        </w:rPr>
        <w:t xml:space="preserve"> </w:t>
      </w:r>
      <w:r w:rsidRPr="002C0171">
        <w:rPr>
          <w:rFonts w:ascii="Times New Roman" w:hAnsi="Times New Roman"/>
          <w:bCs/>
        </w:rPr>
        <w:t>кв.м.</w:t>
      </w:r>
    </w:p>
    <w:p w:rsidR="00BD0830" w:rsidRPr="002C0171" w:rsidRDefault="00BD0830" w:rsidP="00BD0830">
      <w:pPr>
        <w:shd w:val="clear" w:color="auto" w:fill="FFFFFF"/>
        <w:spacing w:after="0" w:line="240" w:lineRule="auto"/>
        <w:ind w:firstLine="709"/>
        <w:contextualSpacing/>
        <w:jc w:val="both"/>
        <w:rPr>
          <w:rFonts w:ascii="Times New Roman" w:hAnsi="Times New Roman"/>
        </w:rPr>
      </w:pPr>
      <w:r w:rsidRPr="002C0171">
        <w:rPr>
          <w:rFonts w:ascii="Times New Roman" w:hAnsi="Times New Roman"/>
          <w:b/>
        </w:rPr>
        <w:t>Разрешенное использование земельного участка</w:t>
      </w:r>
      <w:r w:rsidRPr="002C0171">
        <w:rPr>
          <w:rFonts w:ascii="Times New Roman" w:hAnsi="Times New Roman"/>
        </w:rPr>
        <w:t>: для индивидуального жилищного строительства.</w:t>
      </w:r>
    </w:p>
    <w:p w:rsidR="00BD0830" w:rsidRPr="002C0171" w:rsidRDefault="00BD0830" w:rsidP="00BD0830">
      <w:pPr>
        <w:shd w:val="clear" w:color="auto" w:fill="FFFFFF"/>
        <w:spacing w:after="0" w:line="240" w:lineRule="auto"/>
        <w:ind w:firstLine="709"/>
        <w:contextualSpacing/>
        <w:jc w:val="both"/>
        <w:rPr>
          <w:rFonts w:ascii="Times New Roman" w:hAnsi="Times New Roman"/>
        </w:rPr>
      </w:pPr>
      <w:r w:rsidRPr="002C0171">
        <w:rPr>
          <w:rFonts w:ascii="Times New Roman" w:hAnsi="Times New Roman"/>
          <w:b/>
          <w:bCs/>
        </w:rPr>
        <w:t>Границы земельного участка</w:t>
      </w:r>
      <w:r w:rsidRPr="002C0171">
        <w:rPr>
          <w:rFonts w:ascii="Times New Roman" w:hAnsi="Times New Roman"/>
          <w:bCs/>
        </w:rPr>
        <w:t>: в границах, указанных в кадастровой выписке земельного участка.</w:t>
      </w:r>
    </w:p>
    <w:p w:rsidR="00BD0830" w:rsidRPr="002C0171" w:rsidRDefault="00BD0830" w:rsidP="00BD0830">
      <w:pPr>
        <w:spacing w:after="0" w:line="240" w:lineRule="auto"/>
        <w:ind w:firstLine="709"/>
        <w:contextualSpacing/>
        <w:jc w:val="both"/>
        <w:rPr>
          <w:rFonts w:ascii="Times New Roman" w:hAnsi="Times New Roman"/>
          <w:b/>
        </w:rPr>
      </w:pPr>
      <w:r w:rsidRPr="002C0171">
        <w:rPr>
          <w:rFonts w:ascii="Times New Roman" w:hAnsi="Times New Roman"/>
          <w:b/>
          <w:bCs/>
        </w:rPr>
        <w:t>Местоположение</w:t>
      </w:r>
      <w:r w:rsidRPr="002C0171">
        <w:rPr>
          <w:rFonts w:ascii="Times New Roman" w:hAnsi="Times New Roman"/>
          <w:bCs/>
        </w:rPr>
        <w:t xml:space="preserve">: </w:t>
      </w:r>
      <w:r w:rsidRPr="002C0171">
        <w:rPr>
          <w:rFonts w:ascii="Times New Roman" w:hAnsi="Times New Roman"/>
        </w:rPr>
        <w:t>Амурская область, Благовещенский район, Новотроицкий с/с, с.Новотроицкое.</w:t>
      </w:r>
    </w:p>
    <w:p w:rsidR="00BD0830" w:rsidRPr="002C0171" w:rsidRDefault="00BD0830" w:rsidP="00BD0830">
      <w:pPr>
        <w:spacing w:after="0" w:line="240" w:lineRule="auto"/>
        <w:ind w:firstLine="709"/>
        <w:contextualSpacing/>
        <w:jc w:val="both"/>
        <w:rPr>
          <w:rFonts w:ascii="Times New Roman" w:hAnsi="Times New Roman"/>
        </w:rPr>
      </w:pPr>
      <w:r w:rsidRPr="002C0171">
        <w:rPr>
          <w:rFonts w:ascii="Times New Roman" w:hAnsi="Times New Roman"/>
          <w:b/>
        </w:rPr>
        <w:t>Срок аренды</w:t>
      </w:r>
      <w:r w:rsidRPr="002C0171">
        <w:rPr>
          <w:rFonts w:ascii="Times New Roman" w:hAnsi="Times New Roman"/>
        </w:rPr>
        <w:t>: 20 (двадцать) лет.</w:t>
      </w:r>
    </w:p>
    <w:p w:rsidR="00BD0830" w:rsidRPr="002C0171" w:rsidRDefault="00BD0830" w:rsidP="00BD0830">
      <w:pPr>
        <w:spacing w:after="0" w:line="240" w:lineRule="auto"/>
        <w:ind w:firstLine="709"/>
        <w:contextualSpacing/>
        <w:jc w:val="both"/>
        <w:rPr>
          <w:rFonts w:ascii="Times New Roman" w:hAnsi="Times New Roman"/>
          <w:spacing w:val="-4"/>
        </w:rPr>
      </w:pPr>
      <w:r w:rsidRPr="002C0171">
        <w:rPr>
          <w:rFonts w:ascii="Times New Roman" w:hAnsi="Times New Roman"/>
          <w:b/>
          <w:bCs/>
        </w:rPr>
        <w:t>Начальная цена предмета аукциона (ежегодная арендная плата):</w:t>
      </w:r>
      <w:r w:rsidRPr="002C0171">
        <w:rPr>
          <w:rFonts w:ascii="Times New Roman" w:hAnsi="Times New Roman"/>
        </w:rPr>
        <w:t xml:space="preserve"> 11 117</w:t>
      </w:r>
      <w:r w:rsidRPr="002C0171">
        <w:rPr>
          <w:rFonts w:ascii="Times New Roman" w:hAnsi="Times New Roman"/>
          <w:bCs/>
        </w:rPr>
        <w:t xml:space="preserve"> (одиннадцать тысяч сто семнадцать) руб. 63 коп.</w:t>
      </w:r>
    </w:p>
    <w:p w:rsidR="00BD0830" w:rsidRPr="002C0171" w:rsidRDefault="00BD0830" w:rsidP="00BD0830">
      <w:pPr>
        <w:spacing w:after="0" w:line="240" w:lineRule="auto"/>
        <w:ind w:firstLine="709"/>
        <w:contextualSpacing/>
        <w:jc w:val="both"/>
        <w:rPr>
          <w:rFonts w:ascii="Times New Roman" w:hAnsi="Times New Roman"/>
          <w:b/>
          <w:bCs/>
        </w:rPr>
      </w:pPr>
      <w:r w:rsidRPr="002C0171">
        <w:rPr>
          <w:rFonts w:ascii="Times New Roman" w:hAnsi="Times New Roman"/>
          <w:b/>
          <w:bCs/>
        </w:rPr>
        <w:t xml:space="preserve"> «Шаг аукциона»: </w:t>
      </w:r>
      <w:r w:rsidRPr="002C0171">
        <w:rPr>
          <w:rFonts w:ascii="Times New Roman" w:hAnsi="Times New Roman"/>
        </w:rPr>
        <w:t>3% от начальной цены предметов аукциона</w:t>
      </w:r>
      <w:r w:rsidRPr="002C0171">
        <w:rPr>
          <w:rFonts w:ascii="Times New Roman" w:hAnsi="Times New Roman"/>
          <w:bCs/>
        </w:rPr>
        <w:t xml:space="preserve"> – 333 (триста тридцать три) руб. 53 коп.</w:t>
      </w:r>
    </w:p>
    <w:p w:rsidR="00BD0830" w:rsidRPr="002C0171" w:rsidRDefault="00BD0830" w:rsidP="00BD0830">
      <w:pPr>
        <w:shd w:val="clear" w:color="auto" w:fill="FFFFFF"/>
        <w:spacing w:after="0" w:line="240" w:lineRule="auto"/>
        <w:ind w:firstLine="709"/>
        <w:contextualSpacing/>
        <w:jc w:val="both"/>
        <w:rPr>
          <w:rFonts w:ascii="Times New Roman" w:hAnsi="Times New Roman"/>
          <w:bCs/>
        </w:rPr>
      </w:pPr>
      <w:r w:rsidRPr="002C0171">
        <w:rPr>
          <w:rFonts w:ascii="Times New Roman" w:hAnsi="Times New Roman"/>
          <w:b/>
          <w:bCs/>
        </w:rPr>
        <w:t xml:space="preserve">Размер задатка: </w:t>
      </w:r>
      <w:r w:rsidRPr="002C0171">
        <w:rPr>
          <w:rFonts w:ascii="Times New Roman" w:hAnsi="Times New Roman"/>
        </w:rPr>
        <w:t xml:space="preserve">в размере 20% от начальной цены предмета аукциона </w:t>
      </w:r>
      <w:r w:rsidRPr="002C0171">
        <w:rPr>
          <w:rFonts w:ascii="Times New Roman" w:hAnsi="Times New Roman"/>
          <w:bCs/>
        </w:rPr>
        <w:t>– 2 223 (две тысячи двести двадцать три) руб. 53 коп.</w:t>
      </w:r>
    </w:p>
    <w:p w:rsidR="00BD0830" w:rsidRPr="002C0171" w:rsidRDefault="00BD0830" w:rsidP="00BD0830">
      <w:pPr>
        <w:tabs>
          <w:tab w:val="left" w:pos="709"/>
        </w:tabs>
        <w:spacing w:after="0" w:line="240" w:lineRule="auto"/>
        <w:ind w:firstLine="709"/>
        <w:jc w:val="both"/>
        <w:rPr>
          <w:rFonts w:ascii="Times New Roman" w:hAnsi="Times New Roman"/>
        </w:rPr>
      </w:pPr>
      <w:r w:rsidRPr="002C0171">
        <w:rPr>
          <w:rFonts w:ascii="Times New Roman" w:hAnsi="Times New Roman"/>
          <w:b/>
        </w:rPr>
        <w:t xml:space="preserve">Обременения земельного участка: </w:t>
      </w:r>
      <w:r w:rsidRPr="002C0171">
        <w:rPr>
          <w:rFonts w:ascii="Times New Roman" w:hAnsi="Times New Roman"/>
        </w:rPr>
        <w:t>нет.</w:t>
      </w:r>
    </w:p>
    <w:p w:rsidR="00BD0830" w:rsidRPr="002C0171" w:rsidRDefault="00BD0830" w:rsidP="00BD0830">
      <w:pPr>
        <w:widowControl w:val="0"/>
        <w:spacing w:after="0" w:line="240" w:lineRule="auto"/>
        <w:ind w:firstLine="709"/>
        <w:jc w:val="both"/>
        <w:rPr>
          <w:rFonts w:ascii="Times New Roman" w:hAnsi="Times New Roman"/>
          <w:b/>
        </w:rPr>
      </w:pPr>
      <w:r w:rsidRPr="002C0171">
        <w:rPr>
          <w:rFonts w:ascii="Times New Roman" w:hAnsi="Times New Roman"/>
          <w:b/>
        </w:rPr>
        <w:t>Предельные параметры разрешенного строительства, реконструкции объектов капитального строительства:</w:t>
      </w:r>
    </w:p>
    <w:p w:rsidR="00BD0830" w:rsidRPr="002C0171" w:rsidRDefault="00BD0830" w:rsidP="002D66F7">
      <w:pPr>
        <w:shd w:val="clear" w:color="auto" w:fill="FFFFFF"/>
        <w:spacing w:after="0" w:line="240" w:lineRule="auto"/>
        <w:ind w:firstLine="709"/>
        <w:jc w:val="both"/>
        <w:rPr>
          <w:rFonts w:ascii="Times New Roman" w:hAnsi="Times New Roman"/>
        </w:rPr>
      </w:pPr>
      <w:r w:rsidRPr="002C0171">
        <w:rPr>
          <w:rFonts w:ascii="Times New Roman" w:hAnsi="Times New Roman"/>
        </w:rPr>
        <w:t>Индивидуальное жилищное строительство - 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индивидуальных гаражей и хозяйственных построек.</w:t>
      </w:r>
    </w:p>
    <w:p w:rsidR="00BD0830" w:rsidRPr="002C0171" w:rsidRDefault="00BD0830" w:rsidP="002D66F7">
      <w:pPr>
        <w:spacing w:after="0" w:line="240" w:lineRule="auto"/>
        <w:ind w:firstLine="709"/>
        <w:jc w:val="both"/>
        <w:rPr>
          <w:rFonts w:ascii="Times New Roman" w:hAnsi="Times New Roman"/>
        </w:rPr>
      </w:pPr>
      <w:r w:rsidRPr="002C0171">
        <w:rPr>
          <w:rFonts w:ascii="Times New Roman" w:hAnsi="Times New Roman"/>
        </w:rPr>
        <w:t>Предельная образуемая (минимальная и максимальная) площадь земельных участков для размещения индивидуального жилого дома – от 600 кв.м до 1500 кв.м.</w:t>
      </w:r>
    </w:p>
    <w:p w:rsidR="00BD0830" w:rsidRPr="002C0171" w:rsidRDefault="00BD0830" w:rsidP="002D66F7">
      <w:pPr>
        <w:spacing w:after="0" w:line="240" w:lineRule="auto"/>
        <w:ind w:firstLine="709"/>
        <w:jc w:val="both"/>
        <w:rPr>
          <w:rFonts w:ascii="Times New Roman" w:hAnsi="Times New Roman"/>
        </w:rPr>
      </w:pPr>
      <w:r w:rsidRPr="002C0171">
        <w:rPr>
          <w:rFonts w:ascii="Times New Roman" w:hAnsi="Times New Roman"/>
        </w:rPr>
        <w:t>Минимальные отступы от границ земельных участков до зданий: в случаях примыкания к соседним домам (при наличии согласования с соседями и обязательном соблюдении противопожарных и др. норм) – 0 метров; в иных случаях – не менее 1 метра; по сторонам смежным с улицами, дорогами, внутриквартальными проездами и другими территориями общего пользования – допускается без отступа; до хозяйственных построек (сараи, гаражи, бани и т.п.) не менее 1 метра.</w:t>
      </w:r>
    </w:p>
    <w:p w:rsidR="00BD0830" w:rsidRPr="002C0171" w:rsidRDefault="00BD0830" w:rsidP="002D66F7">
      <w:pPr>
        <w:spacing w:after="0" w:line="240" w:lineRule="auto"/>
        <w:ind w:firstLine="709"/>
        <w:jc w:val="both"/>
        <w:rPr>
          <w:rFonts w:ascii="Times New Roman" w:hAnsi="Times New Roman"/>
        </w:rPr>
      </w:pPr>
      <w:r w:rsidRPr="002C0171">
        <w:rPr>
          <w:rFonts w:ascii="Times New Roman" w:hAnsi="Times New Roman"/>
        </w:rPr>
        <w:t>Допускается блокировка хозяйственных построек на смежных приусадебных земельных участках по взаимному согласию домовладельцев с учетом противопожарных требований.</w:t>
      </w:r>
    </w:p>
    <w:p w:rsidR="00BD0830" w:rsidRPr="002C0171" w:rsidRDefault="00BD0830" w:rsidP="002D66F7">
      <w:pPr>
        <w:spacing w:after="0" w:line="240" w:lineRule="auto"/>
        <w:ind w:firstLine="709"/>
        <w:jc w:val="both"/>
        <w:rPr>
          <w:rFonts w:ascii="Times New Roman" w:hAnsi="Times New Roman"/>
        </w:rPr>
      </w:pPr>
      <w:r w:rsidRPr="002C0171">
        <w:rPr>
          <w:rFonts w:ascii="Times New Roman" w:hAnsi="Times New Roman"/>
        </w:rPr>
        <w:lastRenderedPageBreak/>
        <w:t>Максимальное количество надземных этажей зданий, строений, сооружений на территории земельного участка не выше 3-х этажей (включая мансардный), максимальная высота зданий, строений, сооружений на территор</w:t>
      </w:r>
      <w:r w:rsidR="002D66F7" w:rsidRPr="002C0171">
        <w:rPr>
          <w:rFonts w:ascii="Times New Roman" w:hAnsi="Times New Roman"/>
        </w:rPr>
        <w:t>ии земельного участка, 9 метров.</w:t>
      </w:r>
    </w:p>
    <w:p w:rsidR="00BD0830" w:rsidRPr="002C0171" w:rsidRDefault="00BD0830" w:rsidP="002D66F7">
      <w:pPr>
        <w:spacing w:after="0" w:line="240" w:lineRule="auto"/>
        <w:ind w:firstLine="709"/>
        <w:jc w:val="both"/>
        <w:rPr>
          <w:rFonts w:ascii="Times New Roman" w:hAnsi="Times New Roman"/>
        </w:rPr>
      </w:pPr>
      <w:r w:rsidRPr="002C0171">
        <w:rPr>
          <w:rFonts w:ascii="Times New Roman" w:hAnsi="Times New Roman"/>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rsidR="002D66F7" w:rsidRPr="002C0171">
        <w:rPr>
          <w:rFonts w:ascii="Times New Roman" w:hAnsi="Times New Roman"/>
        </w:rPr>
        <w:t>всей площади земельного участка с</w:t>
      </w:r>
      <w:r w:rsidRPr="002C0171">
        <w:rPr>
          <w:rFonts w:ascii="Times New Roman" w:hAnsi="Times New Roman"/>
        </w:rPr>
        <w:t xml:space="preserve"> индивидуальными жилыми домами – 60</w:t>
      </w:r>
      <w:r w:rsidR="008E252E">
        <w:rPr>
          <w:rFonts w:ascii="Times New Roman" w:hAnsi="Times New Roman"/>
        </w:rPr>
        <w:t>%</w:t>
      </w:r>
      <w:r w:rsidR="002D66F7" w:rsidRPr="002C0171">
        <w:rPr>
          <w:rFonts w:ascii="Times New Roman" w:hAnsi="Times New Roman"/>
        </w:rPr>
        <w:t>.</w:t>
      </w:r>
    </w:p>
    <w:p w:rsidR="00BD0830" w:rsidRPr="002C0171" w:rsidRDefault="00BD0830" w:rsidP="002D66F7">
      <w:pPr>
        <w:spacing w:after="0" w:line="240" w:lineRule="auto"/>
        <w:ind w:firstLine="709"/>
        <w:jc w:val="both"/>
        <w:rPr>
          <w:rFonts w:ascii="Times New Roman" w:hAnsi="Times New Roman"/>
        </w:rPr>
      </w:pPr>
      <w:r w:rsidRPr="002C0171">
        <w:rPr>
          <w:rFonts w:ascii="Times New Roman" w:hAnsi="Times New Roman"/>
        </w:rPr>
        <w:t>Ограничения использования земельных участков и объектов капитального строительства, устанавливаемые в соответствии с законодательством РФ:</w:t>
      </w:r>
    </w:p>
    <w:p w:rsidR="00BD0830" w:rsidRPr="002C0171" w:rsidRDefault="00BD0830" w:rsidP="002D66F7">
      <w:pPr>
        <w:spacing w:after="0" w:line="240" w:lineRule="auto"/>
        <w:ind w:firstLine="709"/>
        <w:jc w:val="both"/>
        <w:rPr>
          <w:rFonts w:ascii="Times New Roman" w:hAnsi="Times New Roman"/>
        </w:rPr>
      </w:pPr>
      <w:r w:rsidRPr="002C0171">
        <w:rPr>
          <w:rFonts w:ascii="Times New Roman" w:hAnsi="Times New Roman"/>
        </w:rPr>
        <w:t>а) охранные зоны объектов инженерной инфраструктуры, а именно:</w:t>
      </w:r>
      <w:r w:rsidR="002D66F7" w:rsidRPr="002C0171">
        <w:rPr>
          <w:rFonts w:ascii="Times New Roman" w:hAnsi="Times New Roman"/>
        </w:rPr>
        <w:t xml:space="preserve"> </w:t>
      </w:r>
      <w:r w:rsidRPr="002C0171">
        <w:rPr>
          <w:rFonts w:ascii="Times New Roman" w:hAnsi="Times New Roman"/>
        </w:rPr>
        <w:t>объектов электроснабжения, сооружения связи;</w:t>
      </w:r>
    </w:p>
    <w:p w:rsidR="00BD0830" w:rsidRPr="002C0171" w:rsidRDefault="00BD0830" w:rsidP="002D66F7">
      <w:pPr>
        <w:spacing w:after="0" w:line="240" w:lineRule="auto"/>
        <w:ind w:firstLine="709"/>
        <w:jc w:val="both"/>
        <w:rPr>
          <w:rFonts w:ascii="Times New Roman" w:hAnsi="Times New Roman"/>
        </w:rPr>
      </w:pPr>
      <w:r w:rsidRPr="002C0171">
        <w:rPr>
          <w:rFonts w:ascii="Times New Roman" w:hAnsi="Times New Roman"/>
        </w:rPr>
        <w:t>б) санитарно-защитная зона (СЗЗ) от действующих объектов промышленности (предприятий);</w:t>
      </w:r>
    </w:p>
    <w:p w:rsidR="00BD0830" w:rsidRPr="002C0171" w:rsidRDefault="00BD0830" w:rsidP="002D66F7">
      <w:pPr>
        <w:spacing w:after="0" w:line="240" w:lineRule="auto"/>
        <w:ind w:firstLine="709"/>
        <w:jc w:val="both"/>
        <w:rPr>
          <w:rFonts w:ascii="Times New Roman" w:hAnsi="Times New Roman"/>
        </w:rPr>
      </w:pPr>
      <w:r w:rsidRPr="002C0171">
        <w:rPr>
          <w:rFonts w:ascii="Times New Roman" w:hAnsi="Times New Roman"/>
        </w:rPr>
        <w:t xml:space="preserve">в) максимальный класс опасности (по классификации СанПиН) объектов капитального строительства, размещаемых на территории земельных участков в пределах зоны – </w:t>
      </w:r>
      <w:r w:rsidRPr="002C0171">
        <w:rPr>
          <w:rFonts w:ascii="Times New Roman" w:hAnsi="Times New Roman"/>
          <w:lang w:val="en-US"/>
        </w:rPr>
        <w:t>V</w:t>
      </w:r>
      <w:r w:rsidRPr="002C0171">
        <w:rPr>
          <w:rFonts w:ascii="Times New Roman" w:hAnsi="Times New Roman"/>
        </w:rPr>
        <w:t>;</w:t>
      </w:r>
    </w:p>
    <w:p w:rsidR="00BD0830" w:rsidRPr="002C0171" w:rsidRDefault="00BD0830" w:rsidP="002D66F7">
      <w:pPr>
        <w:spacing w:after="0" w:line="240" w:lineRule="auto"/>
        <w:ind w:firstLine="709"/>
        <w:jc w:val="both"/>
        <w:rPr>
          <w:rFonts w:ascii="Times New Roman" w:hAnsi="Times New Roman"/>
        </w:rPr>
      </w:pPr>
      <w:r w:rsidRPr="002C0171">
        <w:rPr>
          <w:rFonts w:ascii="Times New Roman" w:hAnsi="Times New Roman"/>
        </w:rPr>
        <w:t>г) в случае, если земельный участок (его часть) и объект капитального строительства расположены в границах зон с особыми условиями использования территории, использования земельного участка (его части) и объекта капитального строительства осуществляется с учетом ограничений, установленных в соответствии с законодательством РФ. Правовой режим использования и застройки таких территорий определяется совокупностью требований, указанных в настоящей статье, и ограничений, указанных в статье 38 Правил. При этом более строгие требования, относящиеся к одному и тому же параметру, поглощают более мягкие.</w:t>
      </w:r>
    </w:p>
    <w:p w:rsidR="00BD0830" w:rsidRPr="002C0171" w:rsidRDefault="00BD0830" w:rsidP="002D66F7">
      <w:pPr>
        <w:shd w:val="clear" w:color="auto" w:fill="FFFFFF"/>
        <w:spacing w:after="0" w:line="240" w:lineRule="auto"/>
        <w:ind w:firstLine="709"/>
        <w:jc w:val="both"/>
        <w:rPr>
          <w:rFonts w:ascii="Times New Roman" w:hAnsi="Times New Roman"/>
          <w:b/>
          <w:bCs/>
          <w:spacing w:val="-1"/>
        </w:rPr>
      </w:pPr>
      <w:r w:rsidRPr="002C0171">
        <w:rPr>
          <w:rFonts w:ascii="Times New Roman" w:hAnsi="Times New Roman"/>
          <w:b/>
          <w:bCs/>
          <w:spacing w:val="-1"/>
        </w:rPr>
        <w:t>Технические условия подключения (технологического присоединения) объекта капитального строительства к сетям инженерно-технического обеспечения:</w:t>
      </w:r>
    </w:p>
    <w:p w:rsidR="00BD0830" w:rsidRPr="002C0171" w:rsidRDefault="00BD0830" w:rsidP="00BD0830">
      <w:pPr>
        <w:pStyle w:val="a3"/>
        <w:shd w:val="clear" w:color="auto" w:fill="FFFFFF"/>
        <w:spacing w:after="0" w:line="240" w:lineRule="auto"/>
        <w:ind w:left="0" w:firstLine="709"/>
        <w:jc w:val="both"/>
        <w:rPr>
          <w:rFonts w:ascii="Times New Roman" w:hAnsi="Times New Roman"/>
          <w:b/>
          <w:spacing w:val="1"/>
        </w:rPr>
      </w:pPr>
      <w:r w:rsidRPr="002C0171">
        <w:rPr>
          <w:rFonts w:ascii="Times New Roman" w:hAnsi="Times New Roman"/>
          <w:b/>
          <w:spacing w:val="1"/>
        </w:rPr>
        <w:t>1.Электроснабжение:</w:t>
      </w:r>
    </w:p>
    <w:p w:rsidR="00BD0830" w:rsidRPr="002C0171" w:rsidRDefault="002D66F7" w:rsidP="00BD0830">
      <w:pPr>
        <w:shd w:val="clear" w:color="auto" w:fill="FFFFFF"/>
        <w:spacing w:after="0" w:line="240" w:lineRule="auto"/>
        <w:ind w:firstLine="709"/>
        <w:contextualSpacing/>
        <w:jc w:val="both"/>
        <w:rPr>
          <w:rFonts w:ascii="Times New Roman" w:hAnsi="Times New Roman"/>
          <w:bCs/>
          <w:spacing w:val="-1"/>
        </w:rPr>
      </w:pPr>
      <w:r w:rsidRPr="002C0171">
        <w:rPr>
          <w:rFonts w:ascii="Times New Roman" w:hAnsi="Times New Roman"/>
          <w:bCs/>
          <w:spacing w:val="-1"/>
        </w:rPr>
        <w:t>Электроснабжение объекта</w:t>
      </w:r>
      <w:r w:rsidR="00BD0830" w:rsidRPr="002C0171">
        <w:rPr>
          <w:rFonts w:ascii="Times New Roman" w:hAnsi="Times New Roman"/>
          <w:bCs/>
          <w:spacing w:val="-1"/>
        </w:rPr>
        <w:t xml:space="preserve"> с видом разрешенного использования «для </w:t>
      </w:r>
      <w:r w:rsidRPr="002C0171">
        <w:rPr>
          <w:rFonts w:ascii="Times New Roman" w:hAnsi="Times New Roman"/>
          <w:bCs/>
          <w:spacing w:val="-1"/>
        </w:rPr>
        <w:t>индивидуального жилищного строительства</w:t>
      </w:r>
      <w:r w:rsidR="00BD0830" w:rsidRPr="002C0171">
        <w:rPr>
          <w:rFonts w:ascii="Times New Roman" w:hAnsi="Times New Roman"/>
          <w:bCs/>
          <w:spacing w:val="-1"/>
        </w:rPr>
        <w:t>», которое предполагается осуществить на земельном участке, расположенном в Благовещенском районе</w:t>
      </w:r>
      <w:r w:rsidRPr="002C0171">
        <w:rPr>
          <w:rFonts w:ascii="Times New Roman" w:hAnsi="Times New Roman"/>
          <w:bCs/>
          <w:spacing w:val="-1"/>
        </w:rPr>
        <w:t>,</w:t>
      </w:r>
      <w:r w:rsidR="00BD0830" w:rsidRPr="002C0171">
        <w:rPr>
          <w:rFonts w:ascii="Times New Roman" w:hAnsi="Times New Roman"/>
          <w:bCs/>
          <w:spacing w:val="-1"/>
        </w:rPr>
        <w:t xml:space="preserve"> </w:t>
      </w:r>
      <w:r w:rsidRPr="002C0171">
        <w:rPr>
          <w:rFonts w:ascii="Times New Roman" w:hAnsi="Times New Roman"/>
          <w:bCs/>
          <w:spacing w:val="-1"/>
        </w:rPr>
        <w:t>с.Новотроицкое</w:t>
      </w:r>
      <w:r w:rsidR="00BD0830" w:rsidRPr="002C0171">
        <w:rPr>
          <w:rFonts w:ascii="Times New Roman" w:hAnsi="Times New Roman"/>
          <w:bCs/>
          <w:spacing w:val="-1"/>
        </w:rPr>
        <w:t xml:space="preserve"> с к</w:t>
      </w:r>
      <w:r w:rsidRPr="002C0171">
        <w:rPr>
          <w:rFonts w:ascii="Times New Roman" w:hAnsi="Times New Roman"/>
          <w:bCs/>
          <w:spacing w:val="-1"/>
        </w:rPr>
        <w:t>адастровым номером: 28:10:009006</w:t>
      </w:r>
      <w:r w:rsidR="00BD0830" w:rsidRPr="002C0171">
        <w:rPr>
          <w:rFonts w:ascii="Times New Roman" w:hAnsi="Times New Roman"/>
          <w:bCs/>
          <w:spacing w:val="-1"/>
        </w:rPr>
        <w:t>:</w:t>
      </w:r>
      <w:r w:rsidRPr="002C0171">
        <w:rPr>
          <w:rFonts w:ascii="Times New Roman" w:hAnsi="Times New Roman"/>
          <w:bCs/>
          <w:spacing w:val="-1"/>
        </w:rPr>
        <w:t>353</w:t>
      </w:r>
      <w:r w:rsidR="00BD0830" w:rsidRPr="002C0171">
        <w:rPr>
          <w:rFonts w:ascii="Times New Roman" w:hAnsi="Times New Roman"/>
          <w:bCs/>
          <w:spacing w:val="-1"/>
        </w:rPr>
        <w:t>, возможно при условии строительства ВЛ 0,4 кВ от существующей ВЛ 0,4 кВ, до границ земельного участка заявителя.</w:t>
      </w:r>
    </w:p>
    <w:p w:rsidR="00BD0830" w:rsidRPr="002C0171" w:rsidRDefault="00BD0830" w:rsidP="00BD0830">
      <w:pPr>
        <w:shd w:val="clear" w:color="auto" w:fill="FFFFFF"/>
        <w:spacing w:after="0" w:line="240" w:lineRule="auto"/>
        <w:ind w:firstLine="709"/>
        <w:contextualSpacing/>
        <w:jc w:val="both"/>
        <w:rPr>
          <w:rFonts w:ascii="Times New Roman" w:hAnsi="Times New Roman"/>
        </w:rPr>
      </w:pPr>
      <w:r w:rsidRPr="002C0171">
        <w:rPr>
          <w:rFonts w:ascii="Times New Roman" w:hAnsi="Times New Roman"/>
        </w:rPr>
        <w:t>Для заключения договора об осуществлении технологического присоединения необходимо подать заявку в адрес филиала АО «ДРСК». В заявке указать информацию и приложить пакет документов согласно требованиям «Правил технологического присоединения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к электрическим сетям», утвержденным Постановлением Правительства РФ от 27 декабря 2004г № 861.</w:t>
      </w:r>
    </w:p>
    <w:p w:rsidR="00BD0830" w:rsidRPr="002C0171" w:rsidRDefault="00BD0830" w:rsidP="00BD0830">
      <w:pPr>
        <w:pStyle w:val="Default"/>
        <w:ind w:firstLine="708"/>
        <w:jc w:val="both"/>
        <w:rPr>
          <w:color w:val="auto"/>
          <w:sz w:val="22"/>
          <w:szCs w:val="22"/>
        </w:rPr>
      </w:pPr>
      <w:r w:rsidRPr="002C0171">
        <w:rPr>
          <w:color w:val="auto"/>
          <w:sz w:val="22"/>
          <w:szCs w:val="22"/>
        </w:rPr>
        <w:t>Стоимость и сроки технологического присоединения к электрическим сетям будут определены договором об осуществлении технологического присоединения к электрическим сетям между АО «ДРСК» и заявителем.</w:t>
      </w:r>
    </w:p>
    <w:p w:rsidR="00BD0830" w:rsidRPr="002C0171" w:rsidRDefault="00BD0830" w:rsidP="00BD0830">
      <w:pPr>
        <w:pStyle w:val="a3"/>
        <w:shd w:val="clear" w:color="auto" w:fill="FFFFFF"/>
        <w:spacing w:after="0" w:line="240" w:lineRule="auto"/>
        <w:ind w:left="0" w:firstLine="708"/>
        <w:jc w:val="both"/>
        <w:rPr>
          <w:rFonts w:ascii="Times New Roman" w:hAnsi="Times New Roman"/>
          <w:b/>
          <w:bCs/>
          <w:spacing w:val="-1"/>
        </w:rPr>
      </w:pPr>
      <w:r w:rsidRPr="002C0171">
        <w:rPr>
          <w:rFonts w:ascii="Times New Roman" w:hAnsi="Times New Roman"/>
          <w:b/>
          <w:bCs/>
          <w:spacing w:val="-1"/>
        </w:rPr>
        <w:t>2.Водоснабжение.</w:t>
      </w:r>
    </w:p>
    <w:p w:rsidR="00BD0830" w:rsidRPr="002C0171" w:rsidRDefault="00BD0830" w:rsidP="00BD0830">
      <w:pPr>
        <w:shd w:val="clear" w:color="auto" w:fill="FFFFFF"/>
        <w:spacing w:after="0" w:line="240" w:lineRule="auto"/>
        <w:ind w:firstLine="708"/>
        <w:jc w:val="both"/>
        <w:rPr>
          <w:rFonts w:ascii="Times New Roman" w:hAnsi="Times New Roman"/>
        </w:rPr>
      </w:pPr>
      <w:r w:rsidRPr="002C0171">
        <w:rPr>
          <w:rFonts w:ascii="Times New Roman" w:hAnsi="Times New Roman"/>
        </w:rPr>
        <w:t>Предусмотреть индивидуальные источники водоснабжения.</w:t>
      </w:r>
    </w:p>
    <w:p w:rsidR="00BD0830" w:rsidRPr="002C0171" w:rsidRDefault="00BD0830" w:rsidP="00BD0830">
      <w:pPr>
        <w:pStyle w:val="a3"/>
        <w:shd w:val="clear" w:color="auto" w:fill="FFFFFF"/>
        <w:spacing w:after="0" w:line="240" w:lineRule="auto"/>
        <w:ind w:left="0" w:firstLine="708"/>
        <w:jc w:val="both"/>
        <w:rPr>
          <w:rFonts w:ascii="Times New Roman" w:hAnsi="Times New Roman"/>
          <w:b/>
          <w:bCs/>
          <w:spacing w:val="-1"/>
        </w:rPr>
      </w:pPr>
      <w:r w:rsidRPr="002C0171">
        <w:rPr>
          <w:rFonts w:ascii="Times New Roman" w:hAnsi="Times New Roman"/>
          <w:b/>
          <w:bCs/>
          <w:spacing w:val="-1"/>
        </w:rPr>
        <w:t>3.Теплоснабжение.</w:t>
      </w:r>
    </w:p>
    <w:p w:rsidR="00BD0830" w:rsidRPr="002C0171" w:rsidRDefault="00BD0830" w:rsidP="00BD0830">
      <w:pPr>
        <w:pStyle w:val="ConsPlusNormal"/>
        <w:widowControl/>
        <w:ind w:firstLine="709"/>
        <w:contextualSpacing/>
        <w:jc w:val="both"/>
        <w:rPr>
          <w:rFonts w:ascii="Times New Roman" w:hAnsi="Times New Roman" w:cs="Times New Roman"/>
          <w:b/>
          <w:sz w:val="22"/>
          <w:szCs w:val="22"/>
        </w:rPr>
      </w:pPr>
      <w:r w:rsidRPr="002C0171">
        <w:rPr>
          <w:rFonts w:ascii="Times New Roman" w:hAnsi="Times New Roman"/>
          <w:sz w:val="22"/>
          <w:szCs w:val="22"/>
        </w:rPr>
        <w:t>Предусмотреть индивидуальные источники теплоснабжения.</w:t>
      </w:r>
    </w:p>
    <w:p w:rsidR="001E7205" w:rsidRPr="002C0171" w:rsidRDefault="001E7205" w:rsidP="001E7205">
      <w:pPr>
        <w:pStyle w:val="ConsPlusNormal"/>
        <w:widowControl/>
        <w:ind w:firstLine="709"/>
        <w:contextualSpacing/>
        <w:jc w:val="both"/>
        <w:rPr>
          <w:rFonts w:ascii="Times New Roman" w:hAnsi="Times New Roman" w:cs="Times New Roman"/>
          <w:b/>
          <w:spacing w:val="-1"/>
          <w:sz w:val="22"/>
          <w:szCs w:val="22"/>
        </w:rPr>
      </w:pPr>
    </w:p>
    <w:p w:rsidR="008721AB" w:rsidRPr="002C0171" w:rsidRDefault="008721AB" w:rsidP="001E7205">
      <w:pPr>
        <w:pStyle w:val="ConsPlusNormal"/>
        <w:widowControl/>
        <w:ind w:firstLine="709"/>
        <w:contextualSpacing/>
        <w:jc w:val="both"/>
        <w:rPr>
          <w:rFonts w:ascii="Times New Roman" w:hAnsi="Times New Roman" w:cs="Times New Roman"/>
          <w:b/>
          <w:spacing w:val="-1"/>
          <w:sz w:val="22"/>
          <w:szCs w:val="22"/>
        </w:rPr>
      </w:pPr>
      <w:r w:rsidRPr="002C0171">
        <w:rPr>
          <w:rFonts w:ascii="Times New Roman" w:hAnsi="Times New Roman" w:cs="Times New Roman"/>
          <w:b/>
          <w:spacing w:val="-1"/>
          <w:sz w:val="22"/>
          <w:szCs w:val="22"/>
        </w:rPr>
        <w:t>Лот № 5</w:t>
      </w:r>
      <w:r w:rsidR="004847A6" w:rsidRPr="002C0171">
        <w:rPr>
          <w:rFonts w:ascii="Times New Roman" w:hAnsi="Times New Roman" w:cs="Times New Roman"/>
          <w:b/>
          <w:sz w:val="22"/>
          <w:szCs w:val="22"/>
        </w:rPr>
        <w:t xml:space="preserve"> </w:t>
      </w:r>
      <w:r w:rsidR="004847A6" w:rsidRPr="002C0171">
        <w:rPr>
          <w:rFonts w:ascii="Times New Roman" w:hAnsi="Times New Roman" w:cs="Times New Roman"/>
          <w:sz w:val="22"/>
          <w:szCs w:val="22"/>
        </w:rPr>
        <w:t>право заключения договора аренды земельного участка с кадастровым номером:</w:t>
      </w:r>
      <w:r w:rsidR="004847A6" w:rsidRPr="002C0171">
        <w:rPr>
          <w:rFonts w:ascii="Times New Roman" w:hAnsi="Times New Roman"/>
          <w:bCs/>
          <w:sz w:val="22"/>
          <w:szCs w:val="22"/>
        </w:rPr>
        <w:t xml:space="preserve"> 28:10:013009:171.</w:t>
      </w:r>
    </w:p>
    <w:p w:rsidR="004847A6" w:rsidRPr="002C0171" w:rsidRDefault="004847A6" w:rsidP="004847A6">
      <w:pPr>
        <w:pStyle w:val="textbastxt0"/>
        <w:ind w:firstLine="709"/>
        <w:contextualSpacing/>
        <w:rPr>
          <w:b/>
          <w:sz w:val="22"/>
          <w:szCs w:val="22"/>
        </w:rPr>
      </w:pPr>
      <w:r w:rsidRPr="002C0171">
        <w:rPr>
          <w:b/>
          <w:sz w:val="22"/>
          <w:szCs w:val="22"/>
        </w:rPr>
        <w:t xml:space="preserve">Предмет аукциона: </w:t>
      </w:r>
      <w:r w:rsidRPr="002C0171">
        <w:rPr>
          <w:sz w:val="22"/>
          <w:szCs w:val="22"/>
        </w:rPr>
        <w:t>земельный участок, государственная собственность на который не разграничена</w:t>
      </w:r>
      <w:r w:rsidRPr="002C0171">
        <w:rPr>
          <w:spacing w:val="1"/>
          <w:sz w:val="22"/>
          <w:szCs w:val="22"/>
        </w:rPr>
        <w:t>.</w:t>
      </w:r>
    </w:p>
    <w:p w:rsidR="008721AB" w:rsidRPr="002C0171" w:rsidRDefault="008721AB" w:rsidP="008721AB">
      <w:pPr>
        <w:shd w:val="clear" w:color="auto" w:fill="FFFFFF"/>
        <w:spacing w:after="0" w:line="240" w:lineRule="auto"/>
        <w:ind w:firstLine="709"/>
        <w:contextualSpacing/>
        <w:jc w:val="both"/>
        <w:rPr>
          <w:rFonts w:ascii="Times New Roman" w:hAnsi="Times New Roman"/>
        </w:rPr>
      </w:pPr>
      <w:r w:rsidRPr="002C0171">
        <w:rPr>
          <w:rFonts w:ascii="Times New Roman" w:hAnsi="Times New Roman"/>
          <w:b/>
        </w:rPr>
        <w:t>Категория земель:</w:t>
      </w:r>
      <w:r w:rsidRPr="002C0171">
        <w:rPr>
          <w:rFonts w:ascii="Times New Roman" w:hAnsi="Times New Roman"/>
        </w:rPr>
        <w:t xml:space="preserve"> земли сельскохозяйственного назначения.</w:t>
      </w:r>
    </w:p>
    <w:p w:rsidR="008721AB" w:rsidRPr="002C0171" w:rsidRDefault="008721AB" w:rsidP="008721AB">
      <w:pPr>
        <w:shd w:val="clear" w:color="auto" w:fill="FFFFFF"/>
        <w:spacing w:after="0" w:line="240" w:lineRule="auto"/>
        <w:ind w:firstLine="709"/>
        <w:contextualSpacing/>
        <w:jc w:val="both"/>
        <w:rPr>
          <w:rFonts w:ascii="Times New Roman" w:hAnsi="Times New Roman"/>
          <w:bCs/>
        </w:rPr>
      </w:pPr>
      <w:r w:rsidRPr="002C0171">
        <w:rPr>
          <w:rFonts w:ascii="Times New Roman" w:hAnsi="Times New Roman"/>
          <w:b/>
          <w:bCs/>
        </w:rPr>
        <w:t>Общая площадь</w:t>
      </w:r>
      <w:r w:rsidRPr="002C0171">
        <w:rPr>
          <w:rFonts w:ascii="Times New Roman" w:hAnsi="Times New Roman"/>
          <w:bCs/>
        </w:rPr>
        <w:t xml:space="preserve">: </w:t>
      </w:r>
      <w:r w:rsidR="00496959" w:rsidRPr="002C0171">
        <w:rPr>
          <w:rFonts w:ascii="Times New Roman" w:hAnsi="Times New Roman"/>
        </w:rPr>
        <w:t>432652</w:t>
      </w:r>
      <w:r w:rsidRPr="002C0171">
        <w:rPr>
          <w:rFonts w:ascii="Times New Roman" w:hAnsi="Times New Roman"/>
        </w:rPr>
        <w:t xml:space="preserve"> </w:t>
      </w:r>
      <w:r w:rsidRPr="002C0171">
        <w:rPr>
          <w:rFonts w:ascii="Times New Roman" w:hAnsi="Times New Roman"/>
          <w:bCs/>
        </w:rPr>
        <w:t>кв.м.</w:t>
      </w:r>
    </w:p>
    <w:p w:rsidR="008721AB" w:rsidRPr="002C0171" w:rsidRDefault="008721AB" w:rsidP="008721AB">
      <w:pPr>
        <w:shd w:val="clear" w:color="auto" w:fill="FFFFFF"/>
        <w:spacing w:after="0" w:line="240" w:lineRule="auto"/>
        <w:ind w:firstLine="709"/>
        <w:contextualSpacing/>
        <w:jc w:val="both"/>
        <w:rPr>
          <w:rFonts w:ascii="Times New Roman" w:hAnsi="Times New Roman"/>
        </w:rPr>
      </w:pPr>
      <w:r w:rsidRPr="002C0171">
        <w:rPr>
          <w:rFonts w:ascii="Times New Roman" w:hAnsi="Times New Roman"/>
          <w:b/>
        </w:rPr>
        <w:t>Разрешенное использование земельного участка</w:t>
      </w:r>
      <w:r w:rsidRPr="002C0171">
        <w:rPr>
          <w:rFonts w:ascii="Times New Roman" w:hAnsi="Times New Roman"/>
        </w:rPr>
        <w:t xml:space="preserve">: </w:t>
      </w:r>
      <w:r w:rsidR="00496959" w:rsidRPr="002C0171">
        <w:rPr>
          <w:rFonts w:ascii="Times New Roman" w:hAnsi="Times New Roman"/>
        </w:rPr>
        <w:t>для осуществления деятельности крестьянского (фермерского) хозяйства (земли занятые древесно-кустарниковой растительностью).</w:t>
      </w:r>
    </w:p>
    <w:p w:rsidR="008721AB" w:rsidRPr="002C0171" w:rsidRDefault="008721AB" w:rsidP="008721AB">
      <w:pPr>
        <w:shd w:val="clear" w:color="auto" w:fill="FFFFFF"/>
        <w:spacing w:after="0" w:line="240" w:lineRule="auto"/>
        <w:ind w:firstLine="709"/>
        <w:contextualSpacing/>
        <w:jc w:val="both"/>
        <w:rPr>
          <w:rFonts w:ascii="Times New Roman" w:hAnsi="Times New Roman"/>
        </w:rPr>
      </w:pPr>
      <w:r w:rsidRPr="002C0171">
        <w:rPr>
          <w:rFonts w:ascii="Times New Roman" w:hAnsi="Times New Roman"/>
          <w:b/>
          <w:bCs/>
        </w:rPr>
        <w:t>Границы земельного участка</w:t>
      </w:r>
      <w:r w:rsidRPr="002C0171">
        <w:rPr>
          <w:rFonts w:ascii="Times New Roman" w:hAnsi="Times New Roman"/>
          <w:bCs/>
        </w:rPr>
        <w:t>: в границах, указанных в кадастровой выписке земельного участка.</w:t>
      </w:r>
    </w:p>
    <w:p w:rsidR="008721AB" w:rsidRPr="002C0171" w:rsidRDefault="008721AB" w:rsidP="008721AB">
      <w:pPr>
        <w:spacing w:after="0" w:line="240" w:lineRule="auto"/>
        <w:ind w:firstLine="709"/>
        <w:contextualSpacing/>
        <w:jc w:val="both"/>
        <w:rPr>
          <w:rFonts w:ascii="Times New Roman" w:hAnsi="Times New Roman"/>
          <w:b/>
        </w:rPr>
      </w:pPr>
      <w:r w:rsidRPr="002C0171">
        <w:rPr>
          <w:rFonts w:ascii="Times New Roman" w:hAnsi="Times New Roman"/>
          <w:b/>
          <w:bCs/>
        </w:rPr>
        <w:t>Местоположение</w:t>
      </w:r>
      <w:r w:rsidRPr="002C0171">
        <w:rPr>
          <w:rFonts w:ascii="Times New Roman" w:hAnsi="Times New Roman"/>
          <w:bCs/>
        </w:rPr>
        <w:t xml:space="preserve">: </w:t>
      </w:r>
      <w:r w:rsidRPr="002C0171">
        <w:rPr>
          <w:rFonts w:ascii="Times New Roman" w:hAnsi="Times New Roman"/>
        </w:rPr>
        <w:t>Амурская область, Благовещенский район</w:t>
      </w:r>
      <w:r w:rsidR="00496959" w:rsidRPr="002C0171">
        <w:rPr>
          <w:rFonts w:ascii="Times New Roman" w:hAnsi="Times New Roman"/>
        </w:rPr>
        <w:t>, Чигиринский с/с</w:t>
      </w:r>
      <w:r w:rsidRPr="002C0171">
        <w:rPr>
          <w:rFonts w:ascii="Times New Roman" w:hAnsi="Times New Roman"/>
        </w:rPr>
        <w:t>.</w:t>
      </w:r>
      <w:r w:rsidRPr="002C0171">
        <w:rPr>
          <w:rFonts w:ascii="Times New Roman" w:hAnsi="Times New Roman"/>
          <w:b/>
        </w:rPr>
        <w:t xml:space="preserve"> </w:t>
      </w:r>
    </w:p>
    <w:p w:rsidR="008721AB" w:rsidRPr="002C0171" w:rsidRDefault="008721AB" w:rsidP="008721AB">
      <w:pPr>
        <w:spacing w:after="0" w:line="240" w:lineRule="auto"/>
        <w:ind w:firstLine="709"/>
        <w:contextualSpacing/>
        <w:jc w:val="both"/>
        <w:rPr>
          <w:rFonts w:ascii="Times New Roman" w:hAnsi="Times New Roman"/>
        </w:rPr>
      </w:pPr>
      <w:r w:rsidRPr="002C0171">
        <w:rPr>
          <w:rFonts w:ascii="Times New Roman" w:hAnsi="Times New Roman"/>
          <w:b/>
        </w:rPr>
        <w:t>Срок аренды</w:t>
      </w:r>
      <w:r w:rsidRPr="002C0171">
        <w:rPr>
          <w:rFonts w:ascii="Times New Roman" w:hAnsi="Times New Roman"/>
        </w:rPr>
        <w:t>: 48 (пятнадцать) лет</w:t>
      </w:r>
      <w:r w:rsidR="00496959" w:rsidRPr="002C0171">
        <w:rPr>
          <w:rFonts w:ascii="Times New Roman" w:hAnsi="Times New Roman"/>
        </w:rPr>
        <w:t xml:space="preserve"> 11 месяцев</w:t>
      </w:r>
      <w:r w:rsidRPr="002C0171">
        <w:rPr>
          <w:rFonts w:ascii="Times New Roman" w:hAnsi="Times New Roman"/>
        </w:rPr>
        <w:t>.</w:t>
      </w:r>
    </w:p>
    <w:p w:rsidR="008721AB" w:rsidRPr="002C0171" w:rsidRDefault="008721AB" w:rsidP="008721AB">
      <w:pPr>
        <w:pStyle w:val="1"/>
        <w:tabs>
          <w:tab w:val="left" w:pos="1134"/>
        </w:tabs>
        <w:ind w:firstLine="709"/>
        <w:contextualSpacing/>
        <w:jc w:val="both"/>
        <w:rPr>
          <w:rFonts w:ascii="Times New Roman" w:hAnsi="Times New Roman"/>
          <w:bCs/>
        </w:rPr>
      </w:pPr>
      <w:r w:rsidRPr="002C0171">
        <w:rPr>
          <w:rFonts w:ascii="Times New Roman" w:hAnsi="Times New Roman"/>
          <w:b/>
          <w:bCs/>
        </w:rPr>
        <w:t>Начальная цена предмета аукциона (ежегодная арендная плата)</w:t>
      </w:r>
      <w:r w:rsidRPr="002C0171">
        <w:rPr>
          <w:rFonts w:ascii="Times New Roman" w:hAnsi="Times New Roman"/>
        </w:rPr>
        <w:t xml:space="preserve"> – </w:t>
      </w:r>
      <w:r w:rsidR="00EB0A85" w:rsidRPr="002C0171">
        <w:rPr>
          <w:rFonts w:ascii="Times New Roman" w:hAnsi="Times New Roman"/>
        </w:rPr>
        <w:t>14 277</w:t>
      </w:r>
      <w:r w:rsidRPr="002C0171">
        <w:rPr>
          <w:rFonts w:ascii="Times New Roman" w:hAnsi="Times New Roman"/>
          <w:bCs/>
        </w:rPr>
        <w:t xml:space="preserve"> (</w:t>
      </w:r>
      <w:r w:rsidR="00EB0A85" w:rsidRPr="002C0171">
        <w:rPr>
          <w:rFonts w:ascii="Times New Roman" w:hAnsi="Times New Roman"/>
          <w:bCs/>
        </w:rPr>
        <w:t>четырнадцать тысяч двести семьдесят семь</w:t>
      </w:r>
      <w:r w:rsidRPr="002C0171">
        <w:rPr>
          <w:rFonts w:ascii="Times New Roman" w:hAnsi="Times New Roman"/>
          <w:bCs/>
        </w:rPr>
        <w:t xml:space="preserve">) руб. </w:t>
      </w:r>
      <w:r w:rsidR="00EB0A85" w:rsidRPr="002C0171">
        <w:rPr>
          <w:rFonts w:ascii="Times New Roman" w:hAnsi="Times New Roman"/>
          <w:bCs/>
        </w:rPr>
        <w:t>52</w:t>
      </w:r>
      <w:r w:rsidRPr="002C0171">
        <w:rPr>
          <w:rFonts w:ascii="Times New Roman" w:hAnsi="Times New Roman"/>
          <w:bCs/>
        </w:rPr>
        <w:t xml:space="preserve"> коп.</w:t>
      </w:r>
    </w:p>
    <w:p w:rsidR="008721AB" w:rsidRPr="002C0171" w:rsidRDefault="008721AB" w:rsidP="008721AB">
      <w:pPr>
        <w:pStyle w:val="1"/>
        <w:tabs>
          <w:tab w:val="left" w:pos="1134"/>
        </w:tabs>
        <w:ind w:firstLine="709"/>
        <w:contextualSpacing/>
        <w:jc w:val="both"/>
        <w:rPr>
          <w:rFonts w:ascii="Times New Roman" w:hAnsi="Times New Roman"/>
          <w:bCs/>
        </w:rPr>
      </w:pPr>
      <w:r w:rsidRPr="002C0171">
        <w:rPr>
          <w:rFonts w:ascii="Times New Roman" w:hAnsi="Times New Roman"/>
          <w:b/>
          <w:bCs/>
        </w:rPr>
        <w:t xml:space="preserve"> «Шаг аукциона»: </w:t>
      </w:r>
      <w:r w:rsidRPr="002C0171">
        <w:rPr>
          <w:rFonts w:ascii="Times New Roman" w:hAnsi="Times New Roman"/>
        </w:rPr>
        <w:t>3% от начальной цены предметов аукциона</w:t>
      </w:r>
      <w:r w:rsidRPr="002C0171">
        <w:rPr>
          <w:rFonts w:ascii="Times New Roman" w:hAnsi="Times New Roman"/>
          <w:bCs/>
        </w:rPr>
        <w:t xml:space="preserve"> - 4</w:t>
      </w:r>
      <w:r w:rsidR="00EB0A85" w:rsidRPr="002C0171">
        <w:rPr>
          <w:rFonts w:ascii="Times New Roman" w:hAnsi="Times New Roman"/>
          <w:bCs/>
        </w:rPr>
        <w:t>28</w:t>
      </w:r>
      <w:r w:rsidRPr="002C0171">
        <w:rPr>
          <w:rFonts w:ascii="Times New Roman" w:hAnsi="Times New Roman"/>
          <w:bCs/>
        </w:rPr>
        <w:t xml:space="preserve"> (четыреста </w:t>
      </w:r>
      <w:r w:rsidR="00EB0A85" w:rsidRPr="002C0171">
        <w:rPr>
          <w:rFonts w:ascii="Times New Roman" w:hAnsi="Times New Roman"/>
          <w:bCs/>
        </w:rPr>
        <w:t>двадцать восемь</w:t>
      </w:r>
      <w:r w:rsidRPr="002C0171">
        <w:rPr>
          <w:rFonts w:ascii="Times New Roman" w:hAnsi="Times New Roman"/>
          <w:bCs/>
        </w:rPr>
        <w:t xml:space="preserve">) руб. </w:t>
      </w:r>
      <w:r w:rsidR="00EB0A85" w:rsidRPr="002C0171">
        <w:rPr>
          <w:rFonts w:ascii="Times New Roman" w:hAnsi="Times New Roman"/>
          <w:bCs/>
        </w:rPr>
        <w:t>33</w:t>
      </w:r>
      <w:r w:rsidRPr="002C0171">
        <w:rPr>
          <w:rFonts w:ascii="Times New Roman" w:hAnsi="Times New Roman"/>
          <w:bCs/>
        </w:rPr>
        <w:t xml:space="preserve"> коп.</w:t>
      </w:r>
    </w:p>
    <w:p w:rsidR="008721AB" w:rsidRPr="002C0171" w:rsidRDefault="008721AB" w:rsidP="008721AB">
      <w:pPr>
        <w:shd w:val="clear" w:color="auto" w:fill="FFFFFF"/>
        <w:spacing w:after="0" w:line="240" w:lineRule="auto"/>
        <w:ind w:firstLine="709"/>
        <w:contextualSpacing/>
        <w:jc w:val="both"/>
        <w:rPr>
          <w:rFonts w:ascii="Times New Roman" w:hAnsi="Times New Roman"/>
          <w:bCs/>
        </w:rPr>
      </w:pPr>
      <w:r w:rsidRPr="002C0171">
        <w:rPr>
          <w:rFonts w:ascii="Times New Roman" w:hAnsi="Times New Roman"/>
          <w:b/>
          <w:bCs/>
        </w:rPr>
        <w:t xml:space="preserve">Размер задатка: </w:t>
      </w:r>
      <w:r w:rsidRPr="002C0171">
        <w:rPr>
          <w:rFonts w:ascii="Times New Roman" w:hAnsi="Times New Roman"/>
        </w:rPr>
        <w:t xml:space="preserve">в размере 20% от начальной цены предмета аукциона </w:t>
      </w:r>
      <w:r w:rsidRPr="002C0171">
        <w:rPr>
          <w:rFonts w:ascii="Times New Roman" w:hAnsi="Times New Roman"/>
          <w:bCs/>
        </w:rPr>
        <w:t xml:space="preserve">– </w:t>
      </w:r>
      <w:r w:rsidR="00EB0A85" w:rsidRPr="002C0171">
        <w:rPr>
          <w:rFonts w:ascii="Times New Roman" w:hAnsi="Times New Roman"/>
          <w:bCs/>
        </w:rPr>
        <w:t>2 855</w:t>
      </w:r>
      <w:r w:rsidRPr="002C0171">
        <w:rPr>
          <w:rFonts w:ascii="Times New Roman" w:hAnsi="Times New Roman"/>
          <w:bCs/>
        </w:rPr>
        <w:t xml:space="preserve"> (</w:t>
      </w:r>
      <w:r w:rsidR="00EB0A85" w:rsidRPr="002C0171">
        <w:rPr>
          <w:rFonts w:ascii="Times New Roman" w:hAnsi="Times New Roman"/>
          <w:bCs/>
        </w:rPr>
        <w:t>две тысячи восемьсот пятьдесят пять</w:t>
      </w:r>
      <w:r w:rsidRPr="002C0171">
        <w:rPr>
          <w:rFonts w:ascii="Times New Roman" w:hAnsi="Times New Roman"/>
          <w:bCs/>
        </w:rPr>
        <w:t xml:space="preserve">) руб. </w:t>
      </w:r>
      <w:r w:rsidR="00EB0A85" w:rsidRPr="002C0171">
        <w:rPr>
          <w:rFonts w:ascii="Times New Roman" w:hAnsi="Times New Roman"/>
          <w:bCs/>
        </w:rPr>
        <w:t>50</w:t>
      </w:r>
      <w:r w:rsidRPr="002C0171">
        <w:rPr>
          <w:rFonts w:ascii="Times New Roman" w:hAnsi="Times New Roman"/>
          <w:bCs/>
        </w:rPr>
        <w:t xml:space="preserve"> коп.</w:t>
      </w:r>
    </w:p>
    <w:p w:rsidR="008721AB" w:rsidRPr="002C0171" w:rsidRDefault="008721AB" w:rsidP="008721AB">
      <w:pPr>
        <w:tabs>
          <w:tab w:val="left" w:pos="709"/>
        </w:tabs>
        <w:spacing w:after="0" w:line="240" w:lineRule="auto"/>
        <w:ind w:firstLine="709"/>
        <w:jc w:val="both"/>
        <w:rPr>
          <w:rFonts w:ascii="Times New Roman" w:hAnsi="Times New Roman"/>
        </w:rPr>
      </w:pPr>
      <w:r w:rsidRPr="002C0171">
        <w:rPr>
          <w:rFonts w:ascii="Times New Roman" w:hAnsi="Times New Roman"/>
          <w:b/>
        </w:rPr>
        <w:t xml:space="preserve">Обременения земельного участка: </w:t>
      </w:r>
      <w:r w:rsidRPr="002C0171">
        <w:rPr>
          <w:rFonts w:ascii="Times New Roman" w:hAnsi="Times New Roman"/>
        </w:rPr>
        <w:t>нет.</w:t>
      </w:r>
      <w:r w:rsidR="00EB0A85" w:rsidRPr="002C0171">
        <w:rPr>
          <w:rFonts w:ascii="Times New Roman" w:hAnsi="Times New Roman"/>
        </w:rPr>
        <w:t xml:space="preserve"> Доступ к земельному участку обеспечивается посредством земельного участка с кадастровым номером 28:10:000000:3861.</w:t>
      </w:r>
    </w:p>
    <w:p w:rsidR="008721AB" w:rsidRPr="002C0171" w:rsidRDefault="008721AB" w:rsidP="008721AB">
      <w:pPr>
        <w:widowControl w:val="0"/>
        <w:spacing w:after="0" w:line="240" w:lineRule="auto"/>
        <w:ind w:firstLine="709"/>
        <w:jc w:val="both"/>
        <w:rPr>
          <w:rFonts w:ascii="Times New Roman" w:hAnsi="Times New Roman"/>
          <w:b/>
        </w:rPr>
      </w:pPr>
      <w:r w:rsidRPr="002C0171">
        <w:rPr>
          <w:rFonts w:ascii="Times New Roman" w:hAnsi="Times New Roman"/>
          <w:b/>
        </w:rPr>
        <w:lastRenderedPageBreak/>
        <w:t>Предельные параметры разрешенного строительства, реконструкции объектов капитального строительства:</w:t>
      </w:r>
    </w:p>
    <w:p w:rsidR="008721AB" w:rsidRPr="002C0171" w:rsidRDefault="008721AB" w:rsidP="00EB0A85">
      <w:pPr>
        <w:shd w:val="clear" w:color="auto" w:fill="FFFFFF"/>
        <w:spacing w:after="0" w:line="240" w:lineRule="auto"/>
        <w:ind w:firstLine="709"/>
        <w:jc w:val="both"/>
        <w:rPr>
          <w:rFonts w:ascii="Times New Roman" w:hAnsi="Times New Roman"/>
          <w:b/>
        </w:rPr>
      </w:pPr>
      <w:r w:rsidRPr="002C0171">
        <w:rPr>
          <w:rFonts w:ascii="Times New Roman" w:hAnsi="Times New Roman"/>
        </w:rPr>
        <w:t xml:space="preserve">Регламенты выдачи (продление) разрешения на строительство, реконструкцию объекта капитального строительства расположенного на территории Благовещенского района, не распространяются на сельскохозяйственные земли, в том числе на данный земельный участок с кадастровым номером </w:t>
      </w:r>
      <w:r w:rsidRPr="002C0171">
        <w:rPr>
          <w:rFonts w:ascii="Times New Roman" w:hAnsi="Times New Roman"/>
          <w:bCs/>
        </w:rPr>
        <w:t>28:10:0130</w:t>
      </w:r>
      <w:r w:rsidR="00EB0A85" w:rsidRPr="002C0171">
        <w:rPr>
          <w:rFonts w:ascii="Times New Roman" w:hAnsi="Times New Roman"/>
          <w:bCs/>
        </w:rPr>
        <w:t>09</w:t>
      </w:r>
      <w:r w:rsidRPr="002C0171">
        <w:rPr>
          <w:rFonts w:ascii="Times New Roman" w:hAnsi="Times New Roman"/>
          <w:bCs/>
        </w:rPr>
        <w:t>:</w:t>
      </w:r>
      <w:r w:rsidR="00EB0A85" w:rsidRPr="002C0171">
        <w:rPr>
          <w:rFonts w:ascii="Times New Roman" w:hAnsi="Times New Roman"/>
          <w:bCs/>
        </w:rPr>
        <w:t>171</w:t>
      </w:r>
      <w:r w:rsidRPr="002C0171">
        <w:rPr>
          <w:rFonts w:ascii="Times New Roman" w:hAnsi="Times New Roman"/>
          <w:bCs/>
        </w:rPr>
        <w:t xml:space="preserve"> </w:t>
      </w:r>
      <w:r w:rsidRPr="002C0171">
        <w:rPr>
          <w:rFonts w:ascii="Times New Roman" w:hAnsi="Times New Roman"/>
        </w:rPr>
        <w:t>(только заявительный характер).</w:t>
      </w:r>
    </w:p>
    <w:p w:rsidR="008721AB" w:rsidRPr="002C0171" w:rsidRDefault="008721AB" w:rsidP="0096726F">
      <w:pPr>
        <w:pStyle w:val="ConsPlusNormal"/>
        <w:widowControl/>
        <w:ind w:firstLine="709"/>
        <w:contextualSpacing/>
        <w:jc w:val="both"/>
        <w:rPr>
          <w:rFonts w:ascii="Times New Roman" w:hAnsi="Times New Roman" w:cs="Times New Roman"/>
          <w:b/>
          <w:sz w:val="22"/>
          <w:szCs w:val="22"/>
        </w:rPr>
      </w:pPr>
    </w:p>
    <w:p w:rsidR="0096726F" w:rsidRPr="002C0171" w:rsidRDefault="0096726F" w:rsidP="0096726F">
      <w:pPr>
        <w:pStyle w:val="ConsPlusNormal"/>
        <w:widowControl/>
        <w:ind w:firstLine="709"/>
        <w:contextualSpacing/>
        <w:jc w:val="both"/>
        <w:rPr>
          <w:rFonts w:ascii="Times New Roman" w:hAnsi="Times New Roman"/>
          <w:bCs/>
          <w:sz w:val="22"/>
          <w:szCs w:val="22"/>
        </w:rPr>
      </w:pPr>
      <w:r w:rsidRPr="002C0171">
        <w:rPr>
          <w:rFonts w:ascii="Times New Roman" w:hAnsi="Times New Roman" w:cs="Times New Roman"/>
          <w:b/>
          <w:sz w:val="22"/>
          <w:szCs w:val="22"/>
        </w:rPr>
        <w:t xml:space="preserve">Лот № </w:t>
      </w:r>
      <w:r w:rsidR="004847A6" w:rsidRPr="002C0171">
        <w:rPr>
          <w:rFonts w:ascii="Times New Roman" w:hAnsi="Times New Roman" w:cs="Times New Roman"/>
          <w:b/>
          <w:sz w:val="22"/>
          <w:szCs w:val="22"/>
        </w:rPr>
        <w:t>6</w:t>
      </w:r>
      <w:r w:rsidRPr="002C0171">
        <w:rPr>
          <w:rFonts w:ascii="Times New Roman" w:hAnsi="Times New Roman" w:cs="Times New Roman"/>
          <w:b/>
          <w:sz w:val="22"/>
          <w:szCs w:val="22"/>
        </w:rPr>
        <w:t xml:space="preserve"> </w:t>
      </w:r>
      <w:r w:rsidRPr="002C0171">
        <w:rPr>
          <w:rFonts w:ascii="Times New Roman" w:hAnsi="Times New Roman" w:cs="Times New Roman"/>
          <w:sz w:val="22"/>
          <w:szCs w:val="22"/>
        </w:rPr>
        <w:t>право заключения договора аренды земельного участка с кадастровым номером:</w:t>
      </w:r>
      <w:r w:rsidRPr="002C0171">
        <w:rPr>
          <w:rFonts w:ascii="Times New Roman" w:hAnsi="Times New Roman"/>
          <w:b/>
          <w:bCs/>
          <w:sz w:val="22"/>
          <w:szCs w:val="22"/>
        </w:rPr>
        <w:t xml:space="preserve"> </w:t>
      </w:r>
      <w:r w:rsidRPr="002C0171">
        <w:rPr>
          <w:rFonts w:ascii="Times New Roman" w:hAnsi="Times New Roman"/>
          <w:bCs/>
          <w:sz w:val="22"/>
          <w:szCs w:val="22"/>
        </w:rPr>
        <w:t>28:10:</w:t>
      </w:r>
      <w:r w:rsidR="004847A6" w:rsidRPr="002C0171">
        <w:rPr>
          <w:rFonts w:ascii="Times New Roman" w:hAnsi="Times New Roman"/>
          <w:bCs/>
          <w:sz w:val="22"/>
          <w:szCs w:val="22"/>
        </w:rPr>
        <w:t>000000:5983</w:t>
      </w:r>
      <w:r w:rsidRPr="002C0171">
        <w:rPr>
          <w:rFonts w:ascii="Times New Roman" w:hAnsi="Times New Roman"/>
          <w:bCs/>
          <w:sz w:val="22"/>
          <w:szCs w:val="22"/>
        </w:rPr>
        <w:t>.</w:t>
      </w:r>
    </w:p>
    <w:p w:rsidR="004847A6" w:rsidRPr="002C0171" w:rsidRDefault="004847A6" w:rsidP="004847A6">
      <w:pPr>
        <w:pStyle w:val="textbastxt0"/>
        <w:ind w:firstLine="709"/>
        <w:contextualSpacing/>
        <w:rPr>
          <w:b/>
          <w:sz w:val="22"/>
          <w:szCs w:val="22"/>
        </w:rPr>
      </w:pPr>
      <w:r w:rsidRPr="002C0171">
        <w:rPr>
          <w:b/>
          <w:sz w:val="22"/>
          <w:szCs w:val="22"/>
        </w:rPr>
        <w:t xml:space="preserve">Предмет аукциона: </w:t>
      </w:r>
      <w:r w:rsidRPr="002C0171">
        <w:rPr>
          <w:sz w:val="22"/>
          <w:szCs w:val="22"/>
        </w:rPr>
        <w:t>земельный участок, государственная собственность на который не разграничена</w:t>
      </w:r>
      <w:r w:rsidRPr="002C0171">
        <w:rPr>
          <w:spacing w:val="1"/>
          <w:sz w:val="22"/>
          <w:szCs w:val="22"/>
        </w:rPr>
        <w:t>.</w:t>
      </w:r>
    </w:p>
    <w:p w:rsidR="0096726F" w:rsidRPr="002C0171" w:rsidRDefault="0096726F" w:rsidP="0096726F">
      <w:pPr>
        <w:shd w:val="clear" w:color="auto" w:fill="FFFFFF"/>
        <w:spacing w:after="0" w:line="240" w:lineRule="auto"/>
        <w:ind w:firstLine="709"/>
        <w:contextualSpacing/>
        <w:jc w:val="both"/>
        <w:rPr>
          <w:rFonts w:ascii="Times New Roman" w:hAnsi="Times New Roman"/>
          <w:bCs/>
        </w:rPr>
      </w:pPr>
      <w:r w:rsidRPr="002C0171">
        <w:rPr>
          <w:rFonts w:ascii="Times New Roman" w:hAnsi="Times New Roman"/>
          <w:b/>
          <w:bCs/>
        </w:rPr>
        <w:t>Общая площадь</w:t>
      </w:r>
      <w:r w:rsidRPr="002C0171">
        <w:rPr>
          <w:rFonts w:ascii="Times New Roman" w:hAnsi="Times New Roman"/>
          <w:bCs/>
        </w:rPr>
        <w:t xml:space="preserve">: </w:t>
      </w:r>
      <w:r w:rsidR="004847A6" w:rsidRPr="002C0171">
        <w:rPr>
          <w:rFonts w:ascii="Times New Roman" w:hAnsi="Times New Roman"/>
          <w:bCs/>
        </w:rPr>
        <w:t>3000</w:t>
      </w:r>
      <w:r w:rsidRPr="002C0171">
        <w:rPr>
          <w:rFonts w:ascii="Times New Roman" w:hAnsi="Times New Roman"/>
        </w:rPr>
        <w:t xml:space="preserve"> </w:t>
      </w:r>
      <w:r w:rsidRPr="002C0171">
        <w:rPr>
          <w:rFonts w:ascii="Times New Roman" w:hAnsi="Times New Roman"/>
          <w:bCs/>
        </w:rPr>
        <w:t>кв.м.</w:t>
      </w:r>
    </w:p>
    <w:p w:rsidR="0096726F" w:rsidRPr="002C0171" w:rsidRDefault="0096726F" w:rsidP="0096726F">
      <w:pPr>
        <w:shd w:val="clear" w:color="auto" w:fill="FFFFFF"/>
        <w:spacing w:after="0" w:line="240" w:lineRule="auto"/>
        <w:ind w:firstLine="709"/>
        <w:contextualSpacing/>
        <w:jc w:val="both"/>
        <w:rPr>
          <w:rFonts w:ascii="Times New Roman" w:hAnsi="Times New Roman"/>
        </w:rPr>
      </w:pPr>
      <w:r w:rsidRPr="002C0171">
        <w:rPr>
          <w:rFonts w:ascii="Times New Roman" w:hAnsi="Times New Roman"/>
          <w:b/>
        </w:rPr>
        <w:t>Разрешенное использование земельного участка</w:t>
      </w:r>
      <w:r w:rsidRPr="002C0171">
        <w:rPr>
          <w:rFonts w:ascii="Times New Roman" w:hAnsi="Times New Roman"/>
        </w:rPr>
        <w:t xml:space="preserve">: </w:t>
      </w:r>
      <w:r w:rsidR="004847A6" w:rsidRPr="002C0171">
        <w:rPr>
          <w:rFonts w:ascii="Times New Roman" w:hAnsi="Times New Roman"/>
        </w:rPr>
        <w:t>бытовое обслуживание</w:t>
      </w:r>
      <w:r w:rsidRPr="002C0171">
        <w:rPr>
          <w:rFonts w:ascii="Times New Roman" w:hAnsi="Times New Roman"/>
        </w:rPr>
        <w:t>.</w:t>
      </w:r>
    </w:p>
    <w:p w:rsidR="0096726F" w:rsidRPr="002C0171" w:rsidRDefault="0096726F" w:rsidP="0096726F">
      <w:pPr>
        <w:spacing w:after="0" w:line="240" w:lineRule="auto"/>
        <w:ind w:firstLine="709"/>
        <w:contextualSpacing/>
        <w:jc w:val="both"/>
        <w:rPr>
          <w:rFonts w:ascii="Times New Roman" w:hAnsi="Times New Roman"/>
          <w:b/>
        </w:rPr>
      </w:pPr>
      <w:r w:rsidRPr="002C0171">
        <w:rPr>
          <w:rFonts w:ascii="Times New Roman" w:hAnsi="Times New Roman"/>
          <w:b/>
          <w:bCs/>
        </w:rPr>
        <w:t>Местоположение</w:t>
      </w:r>
      <w:r w:rsidRPr="002C0171">
        <w:rPr>
          <w:rFonts w:ascii="Times New Roman" w:hAnsi="Times New Roman"/>
          <w:bCs/>
        </w:rPr>
        <w:t xml:space="preserve">: </w:t>
      </w:r>
      <w:r w:rsidRPr="002C0171">
        <w:rPr>
          <w:rFonts w:ascii="Times New Roman" w:hAnsi="Times New Roman"/>
        </w:rPr>
        <w:t>Амурская область, Благовещенский район, с.Чигири.</w:t>
      </w:r>
      <w:r w:rsidRPr="002C0171">
        <w:rPr>
          <w:rFonts w:ascii="Times New Roman" w:hAnsi="Times New Roman"/>
          <w:b/>
        </w:rPr>
        <w:t xml:space="preserve"> </w:t>
      </w:r>
    </w:p>
    <w:p w:rsidR="0096726F" w:rsidRPr="002C0171" w:rsidRDefault="0096726F" w:rsidP="0096726F">
      <w:pPr>
        <w:spacing w:after="0" w:line="240" w:lineRule="auto"/>
        <w:ind w:firstLine="709"/>
        <w:contextualSpacing/>
        <w:jc w:val="both"/>
        <w:rPr>
          <w:rFonts w:ascii="Times New Roman" w:hAnsi="Times New Roman"/>
        </w:rPr>
      </w:pPr>
      <w:r w:rsidRPr="002C0171">
        <w:rPr>
          <w:rFonts w:ascii="Times New Roman" w:hAnsi="Times New Roman"/>
          <w:b/>
        </w:rPr>
        <w:t>Срок аренды</w:t>
      </w:r>
      <w:r w:rsidR="004847A6" w:rsidRPr="002C0171">
        <w:rPr>
          <w:rFonts w:ascii="Times New Roman" w:hAnsi="Times New Roman"/>
        </w:rPr>
        <w:t>: 1</w:t>
      </w:r>
      <w:r w:rsidRPr="002C0171">
        <w:rPr>
          <w:rFonts w:ascii="Times New Roman" w:hAnsi="Times New Roman"/>
        </w:rPr>
        <w:t>0 (</w:t>
      </w:r>
      <w:r w:rsidR="004847A6" w:rsidRPr="002C0171">
        <w:rPr>
          <w:rFonts w:ascii="Times New Roman" w:hAnsi="Times New Roman"/>
        </w:rPr>
        <w:t>десять</w:t>
      </w:r>
      <w:r w:rsidRPr="002C0171">
        <w:rPr>
          <w:rFonts w:ascii="Times New Roman" w:hAnsi="Times New Roman"/>
        </w:rPr>
        <w:t>) лет.</w:t>
      </w:r>
    </w:p>
    <w:p w:rsidR="0096726F" w:rsidRPr="002C0171" w:rsidRDefault="0096726F" w:rsidP="0096726F">
      <w:pPr>
        <w:shd w:val="clear" w:color="auto" w:fill="FFFFFF"/>
        <w:spacing w:after="0" w:line="240" w:lineRule="auto"/>
        <w:ind w:firstLine="709"/>
        <w:contextualSpacing/>
        <w:jc w:val="both"/>
        <w:rPr>
          <w:rFonts w:ascii="Times New Roman" w:hAnsi="Times New Roman"/>
        </w:rPr>
      </w:pPr>
      <w:r w:rsidRPr="002C0171">
        <w:rPr>
          <w:rFonts w:ascii="Times New Roman" w:hAnsi="Times New Roman"/>
          <w:b/>
        </w:rPr>
        <w:t>Категория земель:</w:t>
      </w:r>
      <w:r w:rsidRPr="002C0171">
        <w:rPr>
          <w:rFonts w:ascii="Times New Roman" w:hAnsi="Times New Roman"/>
        </w:rPr>
        <w:t xml:space="preserve"> земли населённых пунктов.</w:t>
      </w:r>
    </w:p>
    <w:p w:rsidR="0096726F" w:rsidRPr="002C0171" w:rsidRDefault="0096726F" w:rsidP="0096726F">
      <w:pPr>
        <w:shd w:val="clear" w:color="auto" w:fill="FFFFFF"/>
        <w:spacing w:after="0" w:line="240" w:lineRule="auto"/>
        <w:ind w:firstLine="709"/>
        <w:contextualSpacing/>
        <w:jc w:val="both"/>
        <w:rPr>
          <w:rFonts w:ascii="Times New Roman" w:hAnsi="Times New Roman"/>
        </w:rPr>
      </w:pPr>
      <w:r w:rsidRPr="002C0171">
        <w:rPr>
          <w:rFonts w:ascii="Times New Roman" w:hAnsi="Times New Roman"/>
          <w:b/>
          <w:bCs/>
        </w:rPr>
        <w:t>Границы земельного участка</w:t>
      </w:r>
      <w:r w:rsidRPr="002C0171">
        <w:rPr>
          <w:rFonts w:ascii="Times New Roman" w:hAnsi="Times New Roman"/>
          <w:bCs/>
        </w:rPr>
        <w:t>: в границах, указанных в кадастровой выписке земельного участка.</w:t>
      </w:r>
    </w:p>
    <w:p w:rsidR="0096726F" w:rsidRPr="002C0171" w:rsidRDefault="0096726F" w:rsidP="0096726F">
      <w:pPr>
        <w:pStyle w:val="1"/>
        <w:tabs>
          <w:tab w:val="left" w:pos="1134"/>
        </w:tabs>
        <w:ind w:firstLine="709"/>
        <w:contextualSpacing/>
        <w:jc w:val="both"/>
        <w:rPr>
          <w:rFonts w:ascii="Times New Roman" w:hAnsi="Times New Roman"/>
          <w:bCs/>
        </w:rPr>
      </w:pPr>
      <w:r w:rsidRPr="002C0171">
        <w:rPr>
          <w:rFonts w:ascii="Times New Roman" w:hAnsi="Times New Roman"/>
          <w:b/>
          <w:bCs/>
        </w:rPr>
        <w:t>Начальная цена предмета аукциона (ежегодная арендная плата)</w:t>
      </w:r>
      <w:r w:rsidRPr="002C0171">
        <w:rPr>
          <w:rFonts w:ascii="Times New Roman" w:hAnsi="Times New Roman"/>
        </w:rPr>
        <w:t xml:space="preserve"> – </w:t>
      </w:r>
      <w:r w:rsidR="00F406A2" w:rsidRPr="002C0171">
        <w:rPr>
          <w:rFonts w:ascii="Times New Roman" w:hAnsi="Times New Roman"/>
        </w:rPr>
        <w:t xml:space="preserve">273 282 </w:t>
      </w:r>
      <w:r w:rsidRPr="002C0171">
        <w:rPr>
          <w:rFonts w:ascii="Times New Roman" w:hAnsi="Times New Roman"/>
          <w:bCs/>
        </w:rPr>
        <w:t>(</w:t>
      </w:r>
      <w:r w:rsidR="00F406A2" w:rsidRPr="002C0171">
        <w:rPr>
          <w:rFonts w:ascii="Times New Roman" w:hAnsi="Times New Roman"/>
          <w:bCs/>
        </w:rPr>
        <w:t>двести семьдесят три тысячи двести восемьдесят два) руб. 00</w:t>
      </w:r>
      <w:r w:rsidRPr="002C0171">
        <w:rPr>
          <w:rFonts w:ascii="Times New Roman" w:hAnsi="Times New Roman"/>
          <w:bCs/>
        </w:rPr>
        <w:t xml:space="preserve"> коп.</w:t>
      </w:r>
    </w:p>
    <w:p w:rsidR="0096726F" w:rsidRPr="002C0171" w:rsidRDefault="0096726F" w:rsidP="0096726F">
      <w:pPr>
        <w:pStyle w:val="1"/>
        <w:tabs>
          <w:tab w:val="left" w:pos="1134"/>
        </w:tabs>
        <w:ind w:firstLine="709"/>
        <w:contextualSpacing/>
        <w:jc w:val="both"/>
        <w:rPr>
          <w:rFonts w:ascii="Times New Roman" w:hAnsi="Times New Roman"/>
          <w:bCs/>
        </w:rPr>
      </w:pPr>
      <w:r w:rsidRPr="002C0171">
        <w:rPr>
          <w:rFonts w:ascii="Times New Roman" w:hAnsi="Times New Roman"/>
          <w:b/>
          <w:bCs/>
        </w:rPr>
        <w:t xml:space="preserve">«Шаг аукциона»: </w:t>
      </w:r>
      <w:r w:rsidRPr="002C0171">
        <w:rPr>
          <w:rFonts w:ascii="Times New Roman" w:hAnsi="Times New Roman"/>
        </w:rPr>
        <w:t>3% от начальной цены предметов аукциона</w:t>
      </w:r>
      <w:r w:rsidRPr="002C0171">
        <w:rPr>
          <w:rFonts w:ascii="Times New Roman" w:hAnsi="Times New Roman"/>
          <w:bCs/>
        </w:rPr>
        <w:t xml:space="preserve"> – </w:t>
      </w:r>
      <w:r w:rsidR="00F406A2" w:rsidRPr="002C0171">
        <w:rPr>
          <w:rFonts w:ascii="Times New Roman" w:hAnsi="Times New Roman"/>
          <w:bCs/>
        </w:rPr>
        <w:t>8 198</w:t>
      </w:r>
      <w:r w:rsidRPr="002C0171">
        <w:rPr>
          <w:rFonts w:ascii="Times New Roman" w:hAnsi="Times New Roman"/>
          <w:bCs/>
        </w:rPr>
        <w:t xml:space="preserve"> (</w:t>
      </w:r>
      <w:r w:rsidR="00F406A2" w:rsidRPr="002C0171">
        <w:rPr>
          <w:rFonts w:ascii="Times New Roman" w:hAnsi="Times New Roman"/>
          <w:bCs/>
        </w:rPr>
        <w:t>восемь тысяч сто девяносто восемь) руб. 46</w:t>
      </w:r>
      <w:r w:rsidRPr="002C0171">
        <w:rPr>
          <w:rFonts w:ascii="Times New Roman" w:hAnsi="Times New Roman"/>
          <w:bCs/>
        </w:rPr>
        <w:t xml:space="preserve"> коп.</w:t>
      </w:r>
    </w:p>
    <w:p w:rsidR="0096726F" w:rsidRPr="002C0171" w:rsidRDefault="0096726F" w:rsidP="0096726F">
      <w:pPr>
        <w:shd w:val="clear" w:color="auto" w:fill="FFFFFF"/>
        <w:spacing w:after="0" w:line="240" w:lineRule="auto"/>
        <w:ind w:firstLine="709"/>
        <w:contextualSpacing/>
        <w:jc w:val="both"/>
        <w:rPr>
          <w:rFonts w:ascii="Times New Roman" w:hAnsi="Times New Roman"/>
          <w:bCs/>
        </w:rPr>
      </w:pPr>
      <w:r w:rsidRPr="002C0171">
        <w:rPr>
          <w:rFonts w:ascii="Times New Roman" w:hAnsi="Times New Roman"/>
          <w:b/>
          <w:bCs/>
        </w:rPr>
        <w:t xml:space="preserve">Размер задатка: </w:t>
      </w:r>
      <w:r w:rsidRPr="002C0171">
        <w:rPr>
          <w:rFonts w:ascii="Times New Roman" w:hAnsi="Times New Roman"/>
        </w:rPr>
        <w:t xml:space="preserve">в размере 20% от начальной цены предмета аукциона </w:t>
      </w:r>
      <w:r w:rsidRPr="002C0171">
        <w:rPr>
          <w:rFonts w:ascii="Times New Roman" w:hAnsi="Times New Roman"/>
          <w:bCs/>
        </w:rPr>
        <w:t xml:space="preserve">– </w:t>
      </w:r>
      <w:r w:rsidR="00F406A2" w:rsidRPr="002C0171">
        <w:rPr>
          <w:rFonts w:ascii="Times New Roman" w:hAnsi="Times New Roman"/>
          <w:bCs/>
        </w:rPr>
        <w:t>54 656</w:t>
      </w:r>
      <w:r w:rsidRPr="002C0171">
        <w:rPr>
          <w:rFonts w:ascii="Times New Roman" w:hAnsi="Times New Roman"/>
          <w:bCs/>
        </w:rPr>
        <w:t xml:space="preserve"> (</w:t>
      </w:r>
      <w:r w:rsidR="00F406A2" w:rsidRPr="002C0171">
        <w:rPr>
          <w:rFonts w:ascii="Times New Roman" w:hAnsi="Times New Roman"/>
          <w:bCs/>
        </w:rPr>
        <w:t>пятьдесят четыре тысячи шестьсот пятьдесят шесть</w:t>
      </w:r>
      <w:r w:rsidRPr="002C0171">
        <w:rPr>
          <w:rFonts w:ascii="Times New Roman" w:hAnsi="Times New Roman"/>
          <w:bCs/>
        </w:rPr>
        <w:t xml:space="preserve">) руб. </w:t>
      </w:r>
      <w:r w:rsidR="00F406A2" w:rsidRPr="002C0171">
        <w:rPr>
          <w:rFonts w:ascii="Times New Roman" w:hAnsi="Times New Roman"/>
          <w:bCs/>
        </w:rPr>
        <w:t>40</w:t>
      </w:r>
      <w:r w:rsidRPr="002C0171">
        <w:rPr>
          <w:rFonts w:ascii="Times New Roman" w:hAnsi="Times New Roman"/>
          <w:bCs/>
        </w:rPr>
        <w:t xml:space="preserve"> коп.</w:t>
      </w:r>
    </w:p>
    <w:p w:rsidR="0096726F" w:rsidRPr="002C0171" w:rsidRDefault="0096726F" w:rsidP="0096726F">
      <w:pPr>
        <w:tabs>
          <w:tab w:val="left" w:pos="709"/>
        </w:tabs>
        <w:spacing w:after="0" w:line="240" w:lineRule="auto"/>
        <w:ind w:firstLine="709"/>
        <w:jc w:val="both"/>
        <w:rPr>
          <w:rFonts w:ascii="Times New Roman" w:hAnsi="Times New Roman"/>
        </w:rPr>
      </w:pPr>
      <w:r w:rsidRPr="002C0171">
        <w:rPr>
          <w:rFonts w:ascii="Times New Roman" w:hAnsi="Times New Roman"/>
          <w:b/>
        </w:rPr>
        <w:t xml:space="preserve">Обременения земельного участка: </w:t>
      </w:r>
      <w:r w:rsidRPr="002C0171">
        <w:rPr>
          <w:rFonts w:ascii="Times New Roman" w:hAnsi="Times New Roman"/>
        </w:rPr>
        <w:t>нет.</w:t>
      </w:r>
    </w:p>
    <w:p w:rsidR="0096726F" w:rsidRPr="002C0171" w:rsidRDefault="0096726F" w:rsidP="0096726F">
      <w:pPr>
        <w:widowControl w:val="0"/>
        <w:spacing w:after="0" w:line="240" w:lineRule="auto"/>
        <w:ind w:firstLine="709"/>
        <w:jc w:val="both"/>
        <w:rPr>
          <w:rFonts w:ascii="Times New Roman" w:hAnsi="Times New Roman"/>
          <w:b/>
        </w:rPr>
      </w:pPr>
      <w:r w:rsidRPr="002C0171">
        <w:rPr>
          <w:rFonts w:ascii="Times New Roman" w:hAnsi="Times New Roman"/>
          <w:b/>
        </w:rPr>
        <w:t>Предельные параметры разрешенного строительства, реконструкции объектов капитального строительства:</w:t>
      </w:r>
    </w:p>
    <w:p w:rsidR="00164D48" w:rsidRPr="002C0171" w:rsidRDefault="00164D48" w:rsidP="00017756">
      <w:pPr>
        <w:widowControl w:val="0"/>
        <w:spacing w:after="0" w:line="240" w:lineRule="auto"/>
        <w:ind w:firstLine="709"/>
        <w:jc w:val="both"/>
        <w:rPr>
          <w:rFonts w:ascii="Times New Roman" w:hAnsi="Times New Roman"/>
          <w:b/>
        </w:rPr>
      </w:pPr>
      <w:r w:rsidRPr="002C0171">
        <w:rPr>
          <w:rFonts w:ascii="Times New Roman" w:hAnsi="Times New Roman"/>
        </w:rPr>
        <w:t>Бытовое обслуживание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017756" w:rsidRPr="002C0171" w:rsidRDefault="00017756" w:rsidP="00017756">
      <w:pPr>
        <w:pStyle w:val="a3"/>
        <w:widowControl w:val="0"/>
        <w:overflowPunct w:val="0"/>
        <w:autoSpaceDE w:val="0"/>
        <w:autoSpaceDN w:val="0"/>
        <w:adjustRightInd w:val="0"/>
        <w:spacing w:after="0" w:line="240" w:lineRule="auto"/>
        <w:ind w:left="0" w:firstLine="709"/>
        <w:contextualSpacing w:val="0"/>
        <w:jc w:val="both"/>
        <w:textAlignment w:val="baseline"/>
        <w:rPr>
          <w:rFonts w:ascii="Times New Roman" w:hAnsi="Times New Roman"/>
        </w:rPr>
      </w:pPr>
      <w:r w:rsidRPr="002C0171">
        <w:rPr>
          <w:rFonts w:ascii="Times New Roman" w:hAnsi="Times New Roman"/>
        </w:rPr>
        <w:t>Предельные (минимальные и максимальные) размеры земельных участков, в том числе их площадь для данной территориальной зоны не подлежит установлению.</w:t>
      </w:r>
    </w:p>
    <w:p w:rsidR="00017756" w:rsidRPr="002C0171" w:rsidRDefault="00017756" w:rsidP="00017756">
      <w:pPr>
        <w:pStyle w:val="a3"/>
        <w:widowControl w:val="0"/>
        <w:overflowPunct w:val="0"/>
        <w:autoSpaceDE w:val="0"/>
        <w:autoSpaceDN w:val="0"/>
        <w:adjustRightInd w:val="0"/>
        <w:spacing w:after="0" w:line="240" w:lineRule="auto"/>
        <w:ind w:left="0" w:firstLine="709"/>
        <w:contextualSpacing w:val="0"/>
        <w:jc w:val="both"/>
        <w:textAlignment w:val="baseline"/>
        <w:rPr>
          <w:rFonts w:ascii="Times New Roman" w:hAnsi="Times New Roman"/>
        </w:rPr>
      </w:pPr>
      <w:r w:rsidRPr="002C0171">
        <w:rPr>
          <w:rFonts w:ascii="Times New Roman" w:hAnsi="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данной территориальной зоны не подлежит установлению.</w:t>
      </w:r>
    </w:p>
    <w:p w:rsidR="00017756" w:rsidRPr="002C0171" w:rsidRDefault="00017756" w:rsidP="00017756">
      <w:pPr>
        <w:pStyle w:val="a3"/>
        <w:widowControl w:val="0"/>
        <w:overflowPunct w:val="0"/>
        <w:autoSpaceDE w:val="0"/>
        <w:autoSpaceDN w:val="0"/>
        <w:adjustRightInd w:val="0"/>
        <w:spacing w:after="0" w:line="240" w:lineRule="auto"/>
        <w:ind w:left="0" w:firstLine="709"/>
        <w:contextualSpacing w:val="0"/>
        <w:jc w:val="both"/>
        <w:textAlignment w:val="baseline"/>
        <w:rPr>
          <w:rFonts w:ascii="Times New Roman" w:hAnsi="Times New Roman"/>
        </w:rPr>
      </w:pPr>
      <w:r w:rsidRPr="002C0171">
        <w:rPr>
          <w:rFonts w:ascii="Times New Roman" w:hAnsi="Times New Roman"/>
        </w:rPr>
        <w:t>Предельное количество этажей или предельная высота зданий, строений, сооружений, зданий, строений, сооружений 5 этажей/15 м.</w:t>
      </w:r>
    </w:p>
    <w:p w:rsidR="00017756" w:rsidRPr="002C0171" w:rsidRDefault="00017756" w:rsidP="00017756">
      <w:pPr>
        <w:spacing w:after="0" w:line="240" w:lineRule="auto"/>
        <w:ind w:firstLine="709"/>
        <w:jc w:val="both"/>
        <w:rPr>
          <w:rFonts w:ascii="Times New Roman" w:hAnsi="Times New Roman"/>
        </w:rPr>
      </w:pPr>
      <w:r w:rsidRPr="002C0171">
        <w:rPr>
          <w:rFonts w:ascii="Times New Roman" w:hAnsi="Times New Roman"/>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общественной застройкой – 80%.</w:t>
      </w:r>
    </w:p>
    <w:p w:rsidR="00017756" w:rsidRPr="002C0171" w:rsidRDefault="00017756" w:rsidP="00017756">
      <w:pPr>
        <w:spacing w:after="0" w:line="240" w:lineRule="auto"/>
        <w:ind w:firstLine="709"/>
        <w:jc w:val="both"/>
        <w:rPr>
          <w:rFonts w:ascii="Times New Roman" w:hAnsi="Times New Roman"/>
        </w:rPr>
      </w:pPr>
      <w:r w:rsidRPr="002C0171">
        <w:rPr>
          <w:rFonts w:ascii="Times New Roman" w:hAnsi="Times New Roman"/>
        </w:rPr>
        <w:t>Ограничения использования земельных участков и объектов капитального строительства, устанавливаемые в соответствии с законодательством РФ:</w:t>
      </w:r>
    </w:p>
    <w:p w:rsidR="00017756" w:rsidRPr="002C0171" w:rsidRDefault="00017756" w:rsidP="00017756">
      <w:pPr>
        <w:spacing w:after="0" w:line="240" w:lineRule="auto"/>
        <w:ind w:firstLine="709"/>
        <w:jc w:val="both"/>
        <w:rPr>
          <w:rFonts w:ascii="Times New Roman" w:hAnsi="Times New Roman"/>
        </w:rPr>
      </w:pPr>
      <w:r w:rsidRPr="002C0171">
        <w:rPr>
          <w:rFonts w:ascii="Times New Roman" w:hAnsi="Times New Roman"/>
        </w:rPr>
        <w:t>а) охранные зоны объектов инженерной инфраструктуры, а именно: объектов электроснабжения, сооружения связи;</w:t>
      </w:r>
    </w:p>
    <w:p w:rsidR="00017756" w:rsidRPr="002C0171" w:rsidRDefault="00017756" w:rsidP="00017756">
      <w:pPr>
        <w:spacing w:after="0" w:line="240" w:lineRule="auto"/>
        <w:ind w:firstLine="709"/>
        <w:jc w:val="both"/>
        <w:rPr>
          <w:rFonts w:ascii="Times New Roman" w:hAnsi="Times New Roman"/>
        </w:rPr>
      </w:pPr>
      <w:r w:rsidRPr="002C0171">
        <w:rPr>
          <w:rFonts w:ascii="Times New Roman" w:hAnsi="Times New Roman"/>
        </w:rPr>
        <w:t>б) санитарно-защитная зона (СЗЗ) от действующих объектов промышленности (предприятий);</w:t>
      </w:r>
    </w:p>
    <w:p w:rsidR="00017756" w:rsidRPr="002C0171" w:rsidRDefault="00017756" w:rsidP="00017756">
      <w:pPr>
        <w:spacing w:after="0" w:line="240" w:lineRule="auto"/>
        <w:ind w:firstLine="709"/>
        <w:jc w:val="both"/>
        <w:rPr>
          <w:rFonts w:ascii="Times New Roman" w:hAnsi="Times New Roman"/>
        </w:rPr>
      </w:pPr>
      <w:r w:rsidRPr="002C0171">
        <w:rPr>
          <w:rFonts w:ascii="Times New Roman" w:hAnsi="Times New Roman"/>
        </w:rPr>
        <w:t xml:space="preserve">в) максимальный класс опасности (по классификации СанПиН) объектов капитального строительства, размещаемых на территории земельных участков в пределах зоны – </w:t>
      </w:r>
      <w:r w:rsidRPr="002C0171">
        <w:rPr>
          <w:rFonts w:ascii="Times New Roman" w:hAnsi="Times New Roman"/>
          <w:lang w:val="en-US"/>
        </w:rPr>
        <w:t>V</w:t>
      </w:r>
      <w:r w:rsidRPr="002C0171">
        <w:rPr>
          <w:rFonts w:ascii="Times New Roman" w:hAnsi="Times New Roman"/>
        </w:rPr>
        <w:t>;</w:t>
      </w:r>
    </w:p>
    <w:p w:rsidR="00017756" w:rsidRPr="002C0171" w:rsidRDefault="00017756" w:rsidP="00017756">
      <w:pPr>
        <w:spacing w:after="0" w:line="240" w:lineRule="auto"/>
        <w:ind w:firstLine="709"/>
        <w:jc w:val="both"/>
        <w:rPr>
          <w:rFonts w:ascii="Times New Roman" w:hAnsi="Times New Roman"/>
        </w:rPr>
      </w:pPr>
      <w:r w:rsidRPr="002C0171">
        <w:rPr>
          <w:rFonts w:ascii="Times New Roman" w:hAnsi="Times New Roman"/>
        </w:rPr>
        <w:t>г) в случае, если земельный участок (его часть) и объект капитального строительства расположены в границах зон с особыми условиями использования территории, использования земельного участка (его части) и объекта капитального строительства осуществляется с учетом ограничений, установленных в соответствии с законодательством РФ. Правовой режим использования и застройки таких территорий определяется совокупностью требований, указанных в настоящей статье, и ограничений, указанных в статье 38 Правил. При этом более строгие требования, относящиеся к одному и тому же параметру, поглощают более мягкие.</w:t>
      </w:r>
    </w:p>
    <w:p w:rsidR="0096726F" w:rsidRPr="002C0171" w:rsidRDefault="0096726F" w:rsidP="0096726F">
      <w:pPr>
        <w:pStyle w:val="ConsNormal"/>
        <w:widowControl/>
        <w:ind w:firstLine="0"/>
        <w:jc w:val="both"/>
        <w:rPr>
          <w:rFonts w:ascii="Times New Roman" w:hAnsi="Times New Roman"/>
          <w:sz w:val="22"/>
          <w:szCs w:val="22"/>
        </w:rPr>
      </w:pPr>
      <w:r w:rsidRPr="002C0171">
        <w:rPr>
          <w:rFonts w:ascii="Times New Roman" w:hAnsi="Times New Roman"/>
          <w:sz w:val="22"/>
          <w:szCs w:val="22"/>
        </w:rPr>
        <w:t xml:space="preserve">   </w:t>
      </w:r>
      <w:r w:rsidRPr="002C0171">
        <w:rPr>
          <w:rFonts w:ascii="Times New Roman" w:hAnsi="Times New Roman"/>
          <w:sz w:val="22"/>
          <w:szCs w:val="22"/>
        </w:rPr>
        <w:tab/>
        <w:t xml:space="preserve"> </w:t>
      </w:r>
      <w:r w:rsidRPr="002C0171">
        <w:rPr>
          <w:rFonts w:ascii="Times New Roman" w:hAnsi="Times New Roman"/>
          <w:b/>
          <w:bCs/>
          <w:spacing w:val="-1"/>
          <w:sz w:val="22"/>
          <w:szCs w:val="22"/>
        </w:rPr>
        <w:t>Технические условия подключения (технологического присоединения) объекта капитального строительства к сетям инженерно-технического обеспечения:</w:t>
      </w:r>
    </w:p>
    <w:p w:rsidR="0096726F" w:rsidRPr="002C0171" w:rsidRDefault="0096726F" w:rsidP="0096726F">
      <w:pPr>
        <w:pStyle w:val="a3"/>
        <w:shd w:val="clear" w:color="auto" w:fill="FFFFFF"/>
        <w:spacing w:after="0" w:line="240" w:lineRule="auto"/>
        <w:ind w:left="0" w:firstLine="709"/>
        <w:jc w:val="both"/>
        <w:rPr>
          <w:rFonts w:ascii="Times New Roman" w:hAnsi="Times New Roman"/>
          <w:b/>
          <w:spacing w:val="1"/>
        </w:rPr>
      </w:pPr>
      <w:r w:rsidRPr="002C0171">
        <w:rPr>
          <w:rFonts w:ascii="Times New Roman" w:hAnsi="Times New Roman"/>
          <w:b/>
          <w:spacing w:val="1"/>
        </w:rPr>
        <w:t>1.Электроснабжение:</w:t>
      </w:r>
    </w:p>
    <w:p w:rsidR="00017756" w:rsidRPr="002C0171" w:rsidRDefault="00017756" w:rsidP="0096726F">
      <w:pPr>
        <w:shd w:val="clear" w:color="auto" w:fill="FFFFFF"/>
        <w:spacing w:after="0" w:line="240" w:lineRule="auto"/>
        <w:ind w:firstLine="709"/>
        <w:contextualSpacing/>
        <w:jc w:val="both"/>
        <w:rPr>
          <w:rFonts w:ascii="Times New Roman" w:hAnsi="Times New Roman"/>
          <w:bCs/>
          <w:spacing w:val="-1"/>
        </w:rPr>
      </w:pPr>
      <w:r w:rsidRPr="002C0171">
        <w:rPr>
          <w:rFonts w:ascii="Times New Roman" w:hAnsi="Times New Roman"/>
          <w:bCs/>
          <w:spacing w:val="-1"/>
        </w:rPr>
        <w:t xml:space="preserve">Электроснабжение объекта с видом разрешенного использования «бытовое обслуживание», </w:t>
      </w:r>
      <w:r w:rsidR="0096726F" w:rsidRPr="002C0171">
        <w:rPr>
          <w:rFonts w:ascii="Times New Roman" w:hAnsi="Times New Roman"/>
          <w:bCs/>
          <w:spacing w:val="-1"/>
        </w:rPr>
        <w:t xml:space="preserve">которое предполагается осуществить на земельном участке, расположенном в </w:t>
      </w:r>
      <w:r w:rsidRPr="002C0171">
        <w:rPr>
          <w:rFonts w:ascii="Times New Roman" w:hAnsi="Times New Roman"/>
          <w:bCs/>
          <w:spacing w:val="-1"/>
        </w:rPr>
        <w:t xml:space="preserve">Благовещенском районе </w:t>
      </w:r>
      <w:r w:rsidR="0096726F" w:rsidRPr="002C0171">
        <w:rPr>
          <w:rFonts w:ascii="Times New Roman" w:hAnsi="Times New Roman"/>
          <w:bCs/>
          <w:spacing w:val="-1"/>
        </w:rPr>
        <w:t xml:space="preserve">с.Чигири </w:t>
      </w:r>
      <w:r w:rsidRPr="002C0171">
        <w:rPr>
          <w:rFonts w:ascii="Times New Roman" w:hAnsi="Times New Roman"/>
          <w:bCs/>
          <w:spacing w:val="-1"/>
        </w:rPr>
        <w:t xml:space="preserve">на земельном участке </w:t>
      </w:r>
      <w:r w:rsidR="0096726F" w:rsidRPr="002C0171">
        <w:rPr>
          <w:rFonts w:ascii="Times New Roman" w:hAnsi="Times New Roman"/>
          <w:bCs/>
          <w:spacing w:val="-1"/>
        </w:rPr>
        <w:t>с кадастровым н</w:t>
      </w:r>
      <w:r w:rsidRPr="002C0171">
        <w:rPr>
          <w:rFonts w:ascii="Times New Roman" w:hAnsi="Times New Roman"/>
          <w:bCs/>
          <w:spacing w:val="-1"/>
        </w:rPr>
        <w:t>омером: 28:10:000000:5983</w:t>
      </w:r>
      <w:r w:rsidR="0096726F" w:rsidRPr="002C0171">
        <w:rPr>
          <w:rFonts w:ascii="Times New Roman" w:hAnsi="Times New Roman"/>
          <w:bCs/>
          <w:spacing w:val="-1"/>
        </w:rPr>
        <w:t>, возможно при условии строительства ВЛ 0,4 кВ от существующей ВЛ-0,4 кВ до границ</w:t>
      </w:r>
      <w:r w:rsidRPr="002C0171">
        <w:rPr>
          <w:rFonts w:ascii="Times New Roman" w:hAnsi="Times New Roman"/>
          <w:bCs/>
          <w:spacing w:val="-1"/>
        </w:rPr>
        <w:t>ы</w:t>
      </w:r>
      <w:r w:rsidR="0096726F" w:rsidRPr="002C0171">
        <w:rPr>
          <w:rFonts w:ascii="Times New Roman" w:hAnsi="Times New Roman"/>
          <w:bCs/>
          <w:spacing w:val="-1"/>
        </w:rPr>
        <w:t xml:space="preserve"> </w:t>
      </w:r>
      <w:r w:rsidRPr="002C0171">
        <w:rPr>
          <w:rFonts w:ascii="Times New Roman" w:hAnsi="Times New Roman"/>
          <w:bCs/>
          <w:spacing w:val="-1"/>
        </w:rPr>
        <w:t xml:space="preserve">земельного </w:t>
      </w:r>
      <w:r w:rsidR="0096726F" w:rsidRPr="002C0171">
        <w:rPr>
          <w:rFonts w:ascii="Times New Roman" w:hAnsi="Times New Roman"/>
          <w:bCs/>
          <w:spacing w:val="-1"/>
        </w:rPr>
        <w:t>участка заявителя</w:t>
      </w:r>
      <w:r w:rsidRPr="002C0171">
        <w:rPr>
          <w:rFonts w:ascii="Times New Roman" w:hAnsi="Times New Roman"/>
          <w:bCs/>
          <w:spacing w:val="-1"/>
        </w:rPr>
        <w:t>.</w:t>
      </w:r>
      <w:r w:rsidR="0096726F" w:rsidRPr="002C0171">
        <w:rPr>
          <w:rFonts w:ascii="Times New Roman" w:hAnsi="Times New Roman"/>
          <w:bCs/>
          <w:spacing w:val="-1"/>
        </w:rPr>
        <w:t xml:space="preserve"> </w:t>
      </w:r>
    </w:p>
    <w:p w:rsidR="0096726F" w:rsidRPr="002C0171" w:rsidRDefault="0096726F" w:rsidP="0096726F">
      <w:pPr>
        <w:shd w:val="clear" w:color="auto" w:fill="FFFFFF"/>
        <w:spacing w:after="0" w:line="240" w:lineRule="auto"/>
        <w:ind w:firstLine="709"/>
        <w:contextualSpacing/>
        <w:jc w:val="both"/>
        <w:rPr>
          <w:rFonts w:ascii="Times New Roman" w:hAnsi="Times New Roman"/>
        </w:rPr>
      </w:pPr>
      <w:r w:rsidRPr="002C0171">
        <w:rPr>
          <w:rFonts w:ascii="Times New Roman" w:hAnsi="Times New Roman"/>
        </w:rPr>
        <w:lastRenderedPageBreak/>
        <w:t>Для заключения договора об осуществлении технологического присоединения необходимо подать заявку в адрес филиала АО «ДРСК». В заявке указать информацию и приложить пакет документов согласно требованиям «Правил технологического присоединения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к электрическим сетям», утвержденным Постановлением Правительства РФ от 27 декабря 2004г № 861.</w:t>
      </w:r>
    </w:p>
    <w:p w:rsidR="0096726F" w:rsidRPr="002C0171" w:rsidRDefault="0096726F" w:rsidP="0096726F">
      <w:pPr>
        <w:pStyle w:val="Default"/>
        <w:ind w:firstLine="708"/>
        <w:jc w:val="both"/>
        <w:rPr>
          <w:color w:val="auto"/>
          <w:sz w:val="22"/>
          <w:szCs w:val="22"/>
        </w:rPr>
      </w:pPr>
      <w:r w:rsidRPr="002C0171">
        <w:rPr>
          <w:color w:val="auto"/>
          <w:sz w:val="22"/>
          <w:szCs w:val="22"/>
        </w:rPr>
        <w:t>Стоимость и сроки технологического присоединения к электрическим сетям будут определены договором об осуществлении технологического присоединения к электрическим сетям между АО «ДРСК» и заявителем.</w:t>
      </w:r>
    </w:p>
    <w:p w:rsidR="0096726F" w:rsidRPr="002C0171" w:rsidRDefault="0096726F" w:rsidP="0096726F">
      <w:pPr>
        <w:pStyle w:val="a3"/>
        <w:shd w:val="clear" w:color="auto" w:fill="FFFFFF"/>
        <w:spacing w:after="0" w:line="240" w:lineRule="auto"/>
        <w:ind w:left="0" w:firstLine="708"/>
        <w:jc w:val="both"/>
        <w:rPr>
          <w:rFonts w:ascii="Times New Roman" w:hAnsi="Times New Roman"/>
          <w:b/>
          <w:bCs/>
          <w:spacing w:val="-1"/>
        </w:rPr>
      </w:pPr>
      <w:r w:rsidRPr="002C0171">
        <w:rPr>
          <w:rFonts w:ascii="Times New Roman" w:hAnsi="Times New Roman"/>
          <w:b/>
          <w:bCs/>
          <w:spacing w:val="-1"/>
        </w:rPr>
        <w:t>2.Водоснабжение.</w:t>
      </w:r>
    </w:p>
    <w:p w:rsidR="0096726F" w:rsidRPr="002C0171" w:rsidRDefault="0096726F" w:rsidP="0096726F">
      <w:pPr>
        <w:shd w:val="clear" w:color="auto" w:fill="FFFFFF"/>
        <w:spacing w:after="0" w:line="240" w:lineRule="auto"/>
        <w:ind w:firstLine="708"/>
        <w:jc w:val="both"/>
        <w:rPr>
          <w:rFonts w:ascii="Times New Roman" w:hAnsi="Times New Roman"/>
        </w:rPr>
      </w:pPr>
      <w:r w:rsidRPr="002C0171">
        <w:rPr>
          <w:rFonts w:ascii="Times New Roman" w:hAnsi="Times New Roman"/>
        </w:rPr>
        <w:t>Предусмотреть индивидуальные источники водоснабжения.</w:t>
      </w:r>
    </w:p>
    <w:p w:rsidR="0096726F" w:rsidRPr="002C0171" w:rsidRDefault="0096726F" w:rsidP="0096726F">
      <w:pPr>
        <w:pStyle w:val="a3"/>
        <w:shd w:val="clear" w:color="auto" w:fill="FFFFFF"/>
        <w:spacing w:after="0" w:line="240" w:lineRule="auto"/>
        <w:ind w:left="0" w:firstLine="708"/>
        <w:jc w:val="both"/>
        <w:rPr>
          <w:rFonts w:ascii="Times New Roman" w:hAnsi="Times New Roman"/>
          <w:b/>
          <w:bCs/>
          <w:spacing w:val="-1"/>
        </w:rPr>
      </w:pPr>
      <w:r w:rsidRPr="002C0171">
        <w:rPr>
          <w:rFonts w:ascii="Times New Roman" w:hAnsi="Times New Roman"/>
          <w:b/>
          <w:bCs/>
          <w:spacing w:val="-1"/>
        </w:rPr>
        <w:t>3.Теплоснабжение.</w:t>
      </w:r>
    </w:p>
    <w:p w:rsidR="0096726F" w:rsidRPr="002C0171" w:rsidRDefault="0096726F" w:rsidP="0096726F">
      <w:pPr>
        <w:shd w:val="clear" w:color="auto" w:fill="FFFFFF"/>
        <w:spacing w:after="0" w:line="240" w:lineRule="auto"/>
        <w:ind w:firstLine="708"/>
        <w:contextualSpacing/>
        <w:jc w:val="both"/>
        <w:rPr>
          <w:rFonts w:ascii="Times New Roman" w:hAnsi="Times New Roman"/>
          <w:b/>
          <w:spacing w:val="12"/>
        </w:rPr>
      </w:pPr>
      <w:r w:rsidRPr="002C0171">
        <w:rPr>
          <w:rFonts w:ascii="Times New Roman" w:hAnsi="Times New Roman"/>
        </w:rPr>
        <w:t>Предусмотреть индивидуальные источники теплоснабжения.</w:t>
      </w:r>
      <w:r w:rsidRPr="002C0171">
        <w:rPr>
          <w:rFonts w:ascii="Times New Roman" w:hAnsi="Times New Roman"/>
          <w:b/>
          <w:spacing w:val="12"/>
        </w:rPr>
        <w:t xml:space="preserve"> </w:t>
      </w:r>
    </w:p>
    <w:p w:rsidR="00A2016A" w:rsidRDefault="00A2016A" w:rsidP="00A2016A">
      <w:pPr>
        <w:pStyle w:val="ConsPlusNormal"/>
        <w:widowControl/>
        <w:ind w:firstLine="709"/>
        <w:contextualSpacing/>
        <w:jc w:val="both"/>
        <w:rPr>
          <w:rFonts w:ascii="Times New Roman" w:hAnsi="Times New Roman" w:cs="Times New Roman"/>
          <w:b/>
          <w:spacing w:val="-1"/>
          <w:sz w:val="24"/>
          <w:szCs w:val="24"/>
        </w:rPr>
      </w:pPr>
    </w:p>
    <w:p w:rsidR="00A2016A" w:rsidRPr="00A2016A" w:rsidRDefault="00A2016A" w:rsidP="00A2016A">
      <w:pPr>
        <w:pStyle w:val="ConsPlusNormal"/>
        <w:widowControl/>
        <w:ind w:firstLine="709"/>
        <w:contextualSpacing/>
        <w:jc w:val="both"/>
        <w:rPr>
          <w:rFonts w:ascii="Times New Roman" w:hAnsi="Times New Roman" w:cs="Times New Roman"/>
          <w:b/>
          <w:spacing w:val="-1"/>
          <w:sz w:val="22"/>
          <w:szCs w:val="22"/>
        </w:rPr>
      </w:pPr>
      <w:r w:rsidRPr="00A2016A">
        <w:rPr>
          <w:rFonts w:ascii="Times New Roman" w:hAnsi="Times New Roman" w:cs="Times New Roman"/>
          <w:b/>
          <w:spacing w:val="-1"/>
          <w:sz w:val="22"/>
          <w:szCs w:val="22"/>
        </w:rPr>
        <w:t>Лот № 7</w:t>
      </w:r>
      <w:r>
        <w:rPr>
          <w:rFonts w:ascii="Times New Roman" w:hAnsi="Times New Roman" w:cs="Times New Roman"/>
          <w:b/>
          <w:spacing w:val="-1"/>
          <w:sz w:val="22"/>
          <w:szCs w:val="22"/>
        </w:rPr>
        <w:t xml:space="preserve"> </w:t>
      </w:r>
      <w:r>
        <w:rPr>
          <w:rFonts w:ascii="Times New Roman" w:hAnsi="Times New Roman" w:cs="Times New Roman"/>
          <w:sz w:val="22"/>
          <w:szCs w:val="22"/>
        </w:rPr>
        <w:t>продажа</w:t>
      </w:r>
      <w:r w:rsidRPr="002C0171">
        <w:rPr>
          <w:rFonts w:ascii="Times New Roman" w:hAnsi="Times New Roman" w:cs="Times New Roman"/>
          <w:sz w:val="22"/>
          <w:szCs w:val="22"/>
        </w:rPr>
        <w:t xml:space="preserve"> земельного участка с кадастровым номером:</w:t>
      </w:r>
      <w:r w:rsidRPr="002C0171">
        <w:rPr>
          <w:rFonts w:ascii="Times New Roman" w:hAnsi="Times New Roman"/>
          <w:b/>
          <w:bCs/>
          <w:sz w:val="22"/>
          <w:szCs w:val="22"/>
        </w:rPr>
        <w:t xml:space="preserve"> </w:t>
      </w:r>
      <w:r w:rsidRPr="002C0171">
        <w:rPr>
          <w:rFonts w:ascii="Times New Roman" w:hAnsi="Times New Roman"/>
          <w:bCs/>
          <w:sz w:val="22"/>
          <w:szCs w:val="22"/>
        </w:rPr>
        <w:t>28:10:</w:t>
      </w:r>
      <w:r>
        <w:rPr>
          <w:rFonts w:ascii="Times New Roman" w:hAnsi="Times New Roman"/>
          <w:bCs/>
          <w:sz w:val="22"/>
          <w:szCs w:val="22"/>
        </w:rPr>
        <w:t>021006</w:t>
      </w:r>
      <w:r w:rsidRPr="002C0171">
        <w:rPr>
          <w:rFonts w:ascii="Times New Roman" w:hAnsi="Times New Roman"/>
          <w:bCs/>
          <w:sz w:val="22"/>
          <w:szCs w:val="22"/>
        </w:rPr>
        <w:t>:</w:t>
      </w:r>
      <w:r>
        <w:rPr>
          <w:rFonts w:ascii="Times New Roman" w:hAnsi="Times New Roman"/>
          <w:bCs/>
          <w:sz w:val="22"/>
          <w:szCs w:val="22"/>
        </w:rPr>
        <w:t>67</w:t>
      </w:r>
      <w:r w:rsidRPr="002C0171">
        <w:rPr>
          <w:rFonts w:ascii="Times New Roman" w:hAnsi="Times New Roman"/>
          <w:bCs/>
          <w:sz w:val="22"/>
          <w:szCs w:val="22"/>
        </w:rPr>
        <w:t>.</w:t>
      </w:r>
    </w:p>
    <w:p w:rsidR="00A2016A" w:rsidRPr="002C0171" w:rsidRDefault="00A2016A" w:rsidP="00A2016A">
      <w:pPr>
        <w:pStyle w:val="textbastxt0"/>
        <w:ind w:firstLine="709"/>
        <w:contextualSpacing/>
        <w:rPr>
          <w:b/>
          <w:sz w:val="22"/>
          <w:szCs w:val="22"/>
        </w:rPr>
      </w:pPr>
      <w:r w:rsidRPr="002C0171">
        <w:rPr>
          <w:b/>
          <w:sz w:val="22"/>
          <w:szCs w:val="22"/>
        </w:rPr>
        <w:t xml:space="preserve">Предмет аукциона: </w:t>
      </w:r>
      <w:r w:rsidRPr="002C0171">
        <w:rPr>
          <w:sz w:val="22"/>
          <w:szCs w:val="22"/>
        </w:rPr>
        <w:t>земельный участок, государственная собственность на который не разграничена</w:t>
      </w:r>
      <w:r w:rsidRPr="002C0171">
        <w:rPr>
          <w:spacing w:val="1"/>
          <w:sz w:val="22"/>
          <w:szCs w:val="22"/>
        </w:rPr>
        <w:t>.</w:t>
      </w:r>
    </w:p>
    <w:p w:rsidR="00A2016A" w:rsidRPr="00A2016A" w:rsidRDefault="00A2016A" w:rsidP="00A2016A">
      <w:pPr>
        <w:shd w:val="clear" w:color="auto" w:fill="FFFFFF"/>
        <w:spacing w:after="0" w:line="240" w:lineRule="auto"/>
        <w:ind w:firstLine="709"/>
        <w:contextualSpacing/>
        <w:jc w:val="both"/>
        <w:rPr>
          <w:rFonts w:ascii="Times New Roman" w:hAnsi="Times New Roman"/>
        </w:rPr>
      </w:pPr>
      <w:r w:rsidRPr="00A2016A">
        <w:rPr>
          <w:rFonts w:ascii="Times New Roman" w:hAnsi="Times New Roman"/>
          <w:b/>
        </w:rPr>
        <w:t>Категория земель:</w:t>
      </w:r>
      <w:r w:rsidRPr="00A2016A">
        <w:rPr>
          <w:rFonts w:ascii="Times New Roman" w:hAnsi="Times New Roman"/>
        </w:rPr>
        <w:t xml:space="preserve"> земли населённых пунктов.</w:t>
      </w:r>
    </w:p>
    <w:p w:rsidR="00A2016A" w:rsidRPr="00A2016A" w:rsidRDefault="00A2016A" w:rsidP="00A2016A">
      <w:pPr>
        <w:shd w:val="clear" w:color="auto" w:fill="FFFFFF"/>
        <w:spacing w:after="0" w:line="240" w:lineRule="auto"/>
        <w:ind w:firstLine="709"/>
        <w:contextualSpacing/>
        <w:jc w:val="both"/>
        <w:rPr>
          <w:rFonts w:ascii="Times New Roman" w:hAnsi="Times New Roman"/>
          <w:bCs/>
          <w:spacing w:val="-1"/>
        </w:rPr>
      </w:pPr>
      <w:r w:rsidRPr="00A2016A">
        <w:rPr>
          <w:rFonts w:ascii="Times New Roman" w:hAnsi="Times New Roman"/>
          <w:b/>
          <w:bCs/>
          <w:spacing w:val="-1"/>
        </w:rPr>
        <w:t>Местоположение:</w:t>
      </w:r>
      <w:r w:rsidRPr="00A2016A">
        <w:rPr>
          <w:rFonts w:ascii="Times New Roman" w:hAnsi="Times New Roman"/>
          <w:bCs/>
          <w:spacing w:val="-1"/>
        </w:rPr>
        <w:t xml:space="preserve"> </w:t>
      </w:r>
      <w:r w:rsidRPr="00A2016A">
        <w:rPr>
          <w:rFonts w:ascii="Times New Roman" w:hAnsi="Times New Roman"/>
        </w:rPr>
        <w:t>Амурская область, Благовещенский район, Волковский с/с, с.Волково.</w:t>
      </w:r>
    </w:p>
    <w:p w:rsidR="00A2016A" w:rsidRPr="00A2016A" w:rsidRDefault="00A2016A" w:rsidP="00A2016A">
      <w:pPr>
        <w:shd w:val="clear" w:color="auto" w:fill="FFFFFF"/>
        <w:spacing w:after="0" w:line="240" w:lineRule="auto"/>
        <w:ind w:firstLine="709"/>
        <w:contextualSpacing/>
        <w:jc w:val="both"/>
        <w:rPr>
          <w:rFonts w:ascii="Times New Roman" w:hAnsi="Times New Roman"/>
          <w:bCs/>
          <w:spacing w:val="-1"/>
        </w:rPr>
      </w:pPr>
      <w:r w:rsidRPr="00A2016A">
        <w:rPr>
          <w:rFonts w:ascii="Times New Roman" w:hAnsi="Times New Roman"/>
          <w:b/>
          <w:bCs/>
          <w:spacing w:val="-1"/>
        </w:rPr>
        <w:t>Общая площадь</w:t>
      </w:r>
      <w:r w:rsidRPr="00A2016A">
        <w:rPr>
          <w:rFonts w:ascii="Times New Roman" w:hAnsi="Times New Roman"/>
          <w:bCs/>
          <w:spacing w:val="-1"/>
        </w:rPr>
        <w:t>: 341 кв.м.</w:t>
      </w:r>
    </w:p>
    <w:p w:rsidR="00A2016A" w:rsidRPr="00A2016A" w:rsidRDefault="00A2016A" w:rsidP="00A2016A">
      <w:pPr>
        <w:shd w:val="clear" w:color="auto" w:fill="FFFFFF"/>
        <w:spacing w:after="0" w:line="240" w:lineRule="auto"/>
        <w:ind w:firstLine="709"/>
        <w:contextualSpacing/>
        <w:jc w:val="both"/>
        <w:rPr>
          <w:rFonts w:ascii="Times New Roman" w:hAnsi="Times New Roman"/>
          <w:spacing w:val="2"/>
        </w:rPr>
      </w:pPr>
      <w:r w:rsidRPr="00A2016A">
        <w:rPr>
          <w:rFonts w:ascii="Times New Roman" w:hAnsi="Times New Roman"/>
          <w:b/>
          <w:spacing w:val="1"/>
        </w:rPr>
        <w:t>Разрешенное использование земельного участка</w:t>
      </w:r>
      <w:r w:rsidRPr="00A2016A">
        <w:rPr>
          <w:rFonts w:ascii="Times New Roman" w:hAnsi="Times New Roman"/>
          <w:spacing w:val="1"/>
        </w:rPr>
        <w:t>: для ведения личного подсобного хозяйства.</w:t>
      </w:r>
    </w:p>
    <w:p w:rsidR="00A2016A" w:rsidRPr="00A2016A" w:rsidRDefault="00A2016A" w:rsidP="00A2016A">
      <w:pPr>
        <w:spacing w:after="0" w:line="240" w:lineRule="auto"/>
        <w:ind w:firstLine="709"/>
        <w:contextualSpacing/>
        <w:jc w:val="both"/>
        <w:rPr>
          <w:rFonts w:ascii="Times New Roman" w:hAnsi="Times New Roman"/>
        </w:rPr>
      </w:pPr>
      <w:r w:rsidRPr="00A2016A">
        <w:rPr>
          <w:rFonts w:ascii="Times New Roman" w:hAnsi="Times New Roman"/>
          <w:b/>
        </w:rPr>
        <w:t>Условия аукциона, ограничения в использовании земельного участка</w:t>
      </w:r>
      <w:r w:rsidRPr="00A2016A">
        <w:rPr>
          <w:rFonts w:ascii="Times New Roman" w:hAnsi="Times New Roman"/>
        </w:rPr>
        <w:t>:</w:t>
      </w:r>
      <w:r w:rsidRPr="00A2016A">
        <w:rPr>
          <w:rFonts w:ascii="Times New Roman" w:hAnsi="Times New Roman"/>
          <w:b/>
        </w:rPr>
        <w:t xml:space="preserve"> </w:t>
      </w:r>
      <w:r w:rsidRPr="00A2016A">
        <w:rPr>
          <w:rFonts w:ascii="Times New Roman" w:hAnsi="Times New Roman"/>
        </w:rPr>
        <w:t>использовать земельный участок в соответствии с его разрешенным использованием.</w:t>
      </w:r>
    </w:p>
    <w:p w:rsidR="00A2016A" w:rsidRPr="00A2016A" w:rsidRDefault="00A2016A" w:rsidP="00A2016A">
      <w:pPr>
        <w:shd w:val="clear" w:color="auto" w:fill="FFFFFF"/>
        <w:spacing w:after="0" w:line="240" w:lineRule="auto"/>
        <w:ind w:firstLine="709"/>
        <w:contextualSpacing/>
        <w:jc w:val="both"/>
        <w:rPr>
          <w:rFonts w:ascii="Times New Roman" w:hAnsi="Times New Roman"/>
          <w:b/>
          <w:spacing w:val="2"/>
        </w:rPr>
      </w:pPr>
      <w:r w:rsidRPr="00A2016A">
        <w:rPr>
          <w:rFonts w:ascii="Times New Roman" w:hAnsi="Times New Roman"/>
          <w:b/>
          <w:bCs/>
          <w:spacing w:val="-1"/>
        </w:rPr>
        <w:t>Границы земельного участка</w:t>
      </w:r>
      <w:r w:rsidRPr="00A2016A">
        <w:rPr>
          <w:rFonts w:ascii="Times New Roman" w:hAnsi="Times New Roman"/>
          <w:bCs/>
          <w:spacing w:val="-1"/>
        </w:rPr>
        <w:t xml:space="preserve">: в границах, указанных в </w:t>
      </w:r>
      <w:r w:rsidRPr="00A2016A">
        <w:rPr>
          <w:rFonts w:ascii="Times New Roman" w:hAnsi="Times New Roman"/>
        </w:rPr>
        <w:t>выписке из Единого государственного реестра недвижимости об основных характеристиках и зарегистрированных правах на объект недвижимости.</w:t>
      </w:r>
    </w:p>
    <w:p w:rsidR="00A2016A" w:rsidRPr="00A2016A" w:rsidRDefault="00A2016A" w:rsidP="00A2016A">
      <w:pPr>
        <w:pStyle w:val="1"/>
        <w:tabs>
          <w:tab w:val="left" w:pos="1134"/>
        </w:tabs>
        <w:ind w:firstLine="709"/>
        <w:contextualSpacing/>
        <w:jc w:val="both"/>
        <w:rPr>
          <w:rFonts w:ascii="Times New Roman" w:hAnsi="Times New Roman"/>
          <w:bCs/>
        </w:rPr>
      </w:pPr>
      <w:r w:rsidRPr="00A2016A">
        <w:rPr>
          <w:rFonts w:ascii="Times New Roman" w:hAnsi="Times New Roman"/>
          <w:b/>
          <w:bCs/>
          <w:spacing w:val="-1"/>
        </w:rPr>
        <w:t xml:space="preserve">Начальная цена предмета аукциона: </w:t>
      </w:r>
      <w:r w:rsidRPr="00A2016A">
        <w:rPr>
          <w:rFonts w:ascii="Times New Roman" w:hAnsi="Times New Roman"/>
        </w:rPr>
        <w:t xml:space="preserve">определённая на основании отчёта ООО «Оценка-СВ» от 26.10.2020г № 477/20 – 42 500 </w:t>
      </w:r>
      <w:r w:rsidRPr="00A2016A">
        <w:rPr>
          <w:rFonts w:ascii="Times New Roman" w:hAnsi="Times New Roman"/>
          <w:bCs/>
        </w:rPr>
        <w:t>(сорок две тысячи пятьсот) руб. 00 коп.</w:t>
      </w:r>
    </w:p>
    <w:p w:rsidR="00A2016A" w:rsidRPr="00A2016A" w:rsidRDefault="00A2016A" w:rsidP="00A2016A">
      <w:pPr>
        <w:pStyle w:val="1"/>
        <w:tabs>
          <w:tab w:val="left" w:pos="1134"/>
        </w:tabs>
        <w:ind w:firstLine="709"/>
        <w:contextualSpacing/>
        <w:jc w:val="both"/>
        <w:rPr>
          <w:rFonts w:ascii="Times New Roman" w:hAnsi="Times New Roman"/>
          <w:bCs/>
          <w:spacing w:val="-1"/>
        </w:rPr>
      </w:pPr>
      <w:r w:rsidRPr="00A2016A">
        <w:rPr>
          <w:rFonts w:ascii="Times New Roman" w:hAnsi="Times New Roman"/>
          <w:b/>
          <w:bCs/>
          <w:spacing w:val="-1"/>
        </w:rPr>
        <w:t xml:space="preserve"> «Шаг аукциона»: </w:t>
      </w:r>
      <w:r w:rsidRPr="00A2016A">
        <w:rPr>
          <w:rFonts w:ascii="Times New Roman" w:hAnsi="Times New Roman"/>
        </w:rPr>
        <w:t>3% от начальной цены предметов аукциона</w:t>
      </w:r>
      <w:r w:rsidRPr="00A2016A">
        <w:rPr>
          <w:rFonts w:ascii="Times New Roman" w:hAnsi="Times New Roman"/>
          <w:bCs/>
          <w:spacing w:val="-1"/>
        </w:rPr>
        <w:t xml:space="preserve"> – 1 275 (одна тысяча двести семьдесят пять) руб. 00 коп.</w:t>
      </w:r>
    </w:p>
    <w:p w:rsidR="00A2016A" w:rsidRPr="00A2016A" w:rsidRDefault="00A2016A" w:rsidP="00A2016A">
      <w:pPr>
        <w:shd w:val="clear" w:color="auto" w:fill="FFFFFF"/>
        <w:spacing w:after="0" w:line="240" w:lineRule="auto"/>
        <w:ind w:firstLine="709"/>
        <w:contextualSpacing/>
        <w:jc w:val="both"/>
        <w:rPr>
          <w:rFonts w:ascii="Times New Roman" w:hAnsi="Times New Roman"/>
          <w:bCs/>
          <w:spacing w:val="-1"/>
        </w:rPr>
      </w:pPr>
      <w:r w:rsidRPr="00A2016A">
        <w:rPr>
          <w:rFonts w:ascii="Times New Roman" w:hAnsi="Times New Roman"/>
          <w:b/>
          <w:bCs/>
          <w:spacing w:val="-1"/>
        </w:rPr>
        <w:t xml:space="preserve">Размер задатка: </w:t>
      </w:r>
      <w:r w:rsidRPr="00A2016A">
        <w:rPr>
          <w:rFonts w:ascii="Times New Roman" w:hAnsi="Times New Roman"/>
        </w:rPr>
        <w:t xml:space="preserve">20% от начальной цены предмета аукциона </w:t>
      </w:r>
      <w:r w:rsidRPr="00A2016A">
        <w:rPr>
          <w:rFonts w:ascii="Times New Roman" w:hAnsi="Times New Roman"/>
          <w:bCs/>
          <w:spacing w:val="-1"/>
        </w:rPr>
        <w:t>– 8 500 (восемь тысяч пятьсот) руб. 00 коп.</w:t>
      </w:r>
    </w:p>
    <w:p w:rsidR="00A2016A" w:rsidRPr="00A2016A" w:rsidRDefault="00A2016A" w:rsidP="00A2016A">
      <w:pPr>
        <w:shd w:val="clear" w:color="auto" w:fill="FFFFFF"/>
        <w:spacing w:after="0" w:line="240" w:lineRule="auto"/>
        <w:ind w:firstLine="709"/>
        <w:contextualSpacing/>
        <w:jc w:val="both"/>
        <w:rPr>
          <w:rFonts w:ascii="Times New Roman" w:hAnsi="Times New Roman"/>
          <w:bCs/>
          <w:spacing w:val="-1"/>
        </w:rPr>
      </w:pPr>
      <w:r w:rsidRPr="00A2016A">
        <w:rPr>
          <w:rFonts w:ascii="Times New Roman" w:hAnsi="Times New Roman"/>
          <w:b/>
          <w:bCs/>
          <w:spacing w:val="-1"/>
        </w:rPr>
        <w:t>Обременения земельного участка</w:t>
      </w:r>
      <w:r w:rsidRPr="00A2016A">
        <w:rPr>
          <w:rFonts w:ascii="Times New Roman" w:hAnsi="Times New Roman"/>
          <w:bCs/>
          <w:spacing w:val="-1"/>
        </w:rPr>
        <w:t>: нет.</w:t>
      </w:r>
    </w:p>
    <w:p w:rsidR="00A2016A" w:rsidRPr="00A2016A" w:rsidRDefault="00A2016A" w:rsidP="00A2016A">
      <w:pPr>
        <w:shd w:val="clear" w:color="auto" w:fill="FFFFFF"/>
        <w:spacing w:after="0" w:line="240" w:lineRule="auto"/>
        <w:ind w:firstLine="709"/>
        <w:jc w:val="both"/>
        <w:rPr>
          <w:rFonts w:ascii="Times New Roman" w:hAnsi="Times New Roman"/>
        </w:rPr>
      </w:pPr>
      <w:r w:rsidRPr="00A2016A">
        <w:rPr>
          <w:rFonts w:ascii="Times New Roman" w:hAnsi="Times New Roman"/>
          <w:b/>
        </w:rPr>
        <w:t xml:space="preserve">Предельные параметры разрешенного строительства: </w:t>
      </w:r>
      <w:r w:rsidRPr="00A2016A">
        <w:rPr>
          <w:rFonts w:ascii="Times New Roman" w:hAnsi="Times New Roman"/>
        </w:rPr>
        <w:t xml:space="preserve"> </w:t>
      </w:r>
    </w:p>
    <w:p w:rsidR="00A2016A" w:rsidRPr="00A2016A" w:rsidRDefault="00A2016A" w:rsidP="00A2016A">
      <w:pPr>
        <w:pStyle w:val="ConsNormal"/>
        <w:widowControl/>
        <w:autoSpaceDE w:val="0"/>
        <w:autoSpaceDN w:val="0"/>
        <w:adjustRightInd w:val="0"/>
        <w:spacing w:line="250" w:lineRule="auto"/>
        <w:jc w:val="both"/>
        <w:rPr>
          <w:rFonts w:ascii="Times New Roman" w:hAnsi="Times New Roman"/>
          <w:sz w:val="22"/>
          <w:szCs w:val="22"/>
        </w:rPr>
      </w:pPr>
      <w:r w:rsidRPr="00A2016A">
        <w:rPr>
          <w:rFonts w:ascii="Times New Roman" w:hAnsi="Times New Roman"/>
          <w:sz w:val="22"/>
          <w:szCs w:val="22"/>
        </w:rPr>
        <w:t>Минимальная площадь земельного участка личного подсобного хозяйства 0, 08 га.</w:t>
      </w:r>
    </w:p>
    <w:p w:rsidR="00A2016A" w:rsidRPr="00A2016A" w:rsidRDefault="00A2016A" w:rsidP="00A2016A">
      <w:pPr>
        <w:pStyle w:val="ConsNormal"/>
        <w:widowControl/>
        <w:jc w:val="both"/>
        <w:rPr>
          <w:rFonts w:ascii="Times New Roman" w:hAnsi="Times New Roman"/>
          <w:sz w:val="22"/>
          <w:szCs w:val="22"/>
        </w:rPr>
      </w:pPr>
      <w:r w:rsidRPr="00A2016A">
        <w:rPr>
          <w:rFonts w:ascii="Times New Roman" w:hAnsi="Times New Roman"/>
          <w:sz w:val="22"/>
          <w:szCs w:val="22"/>
        </w:rPr>
        <w:t>Минимальное расстояние от зданий и сооружений до красной линии улиц (в том числе магистральных) – 5м.</w:t>
      </w:r>
    </w:p>
    <w:p w:rsidR="00A2016A" w:rsidRPr="00A2016A" w:rsidRDefault="00A2016A" w:rsidP="00A2016A">
      <w:pPr>
        <w:pStyle w:val="ConsNormal"/>
        <w:widowControl/>
        <w:jc w:val="both"/>
        <w:rPr>
          <w:rFonts w:ascii="Times New Roman" w:hAnsi="Times New Roman"/>
          <w:sz w:val="22"/>
          <w:szCs w:val="22"/>
        </w:rPr>
      </w:pPr>
      <w:r w:rsidRPr="00A2016A">
        <w:rPr>
          <w:rFonts w:ascii="Times New Roman" w:hAnsi="Times New Roman"/>
          <w:sz w:val="22"/>
          <w:szCs w:val="22"/>
        </w:rPr>
        <w:t>Минимальное расстояние от зданий и сооружений до красной линии проездов – 5м.</w:t>
      </w:r>
    </w:p>
    <w:p w:rsidR="00A2016A" w:rsidRPr="00A2016A" w:rsidRDefault="00A2016A" w:rsidP="00A2016A">
      <w:pPr>
        <w:pStyle w:val="ConsNormal"/>
        <w:widowControl/>
        <w:jc w:val="both"/>
        <w:rPr>
          <w:rFonts w:ascii="Times New Roman" w:hAnsi="Times New Roman"/>
          <w:sz w:val="22"/>
          <w:szCs w:val="22"/>
        </w:rPr>
      </w:pPr>
      <w:r w:rsidRPr="00A2016A">
        <w:rPr>
          <w:rFonts w:ascii="Times New Roman" w:hAnsi="Times New Roman"/>
          <w:sz w:val="22"/>
          <w:szCs w:val="22"/>
        </w:rPr>
        <w:t>Минимальное расстояние от зданий и сооружений до границы соседнего участка – 3м.</w:t>
      </w:r>
    </w:p>
    <w:p w:rsidR="00A2016A" w:rsidRPr="00A2016A" w:rsidRDefault="00A2016A" w:rsidP="00A2016A">
      <w:pPr>
        <w:pStyle w:val="ConsNormal"/>
        <w:widowControl/>
        <w:jc w:val="both"/>
        <w:rPr>
          <w:rFonts w:ascii="Times New Roman" w:hAnsi="Times New Roman"/>
          <w:sz w:val="22"/>
          <w:szCs w:val="22"/>
        </w:rPr>
      </w:pPr>
      <w:r w:rsidRPr="00A2016A">
        <w:rPr>
          <w:rFonts w:ascii="Times New Roman" w:hAnsi="Times New Roman"/>
          <w:sz w:val="22"/>
          <w:szCs w:val="22"/>
        </w:rPr>
        <w:t>Максимальный процент застройки земельного участка -  60%.</w:t>
      </w:r>
    </w:p>
    <w:p w:rsidR="00A2016A" w:rsidRPr="00A2016A" w:rsidRDefault="00A2016A" w:rsidP="00A2016A">
      <w:pPr>
        <w:pStyle w:val="ConsNormal"/>
        <w:widowControl/>
        <w:jc w:val="both"/>
        <w:rPr>
          <w:rFonts w:ascii="Times New Roman" w:hAnsi="Times New Roman"/>
          <w:sz w:val="22"/>
          <w:szCs w:val="22"/>
        </w:rPr>
      </w:pPr>
      <w:r w:rsidRPr="00A2016A">
        <w:rPr>
          <w:rFonts w:ascii="Times New Roman" w:hAnsi="Times New Roman"/>
          <w:sz w:val="22"/>
          <w:szCs w:val="22"/>
        </w:rPr>
        <w:t>Максимальная высота зданий – 10м (три этажа, включая мансардный).</w:t>
      </w:r>
    </w:p>
    <w:p w:rsidR="00A2016A" w:rsidRPr="00A2016A" w:rsidRDefault="00A2016A" w:rsidP="00A2016A">
      <w:pPr>
        <w:pStyle w:val="ConsNormal"/>
        <w:widowControl/>
        <w:jc w:val="both"/>
        <w:rPr>
          <w:rFonts w:ascii="Times New Roman" w:hAnsi="Times New Roman"/>
          <w:sz w:val="22"/>
          <w:szCs w:val="22"/>
        </w:rPr>
      </w:pPr>
      <w:r w:rsidRPr="00A2016A">
        <w:rPr>
          <w:rFonts w:ascii="Times New Roman" w:hAnsi="Times New Roman"/>
          <w:sz w:val="22"/>
          <w:szCs w:val="22"/>
        </w:rPr>
        <w:t xml:space="preserve">Индивидуальный жилой дом, блокированный жилой дом должен </w:t>
      </w:r>
      <w:r w:rsidRPr="00A2016A">
        <w:rPr>
          <w:rFonts w:ascii="Times New Roman" w:hAnsi="Times New Roman"/>
          <w:sz w:val="22"/>
          <w:szCs w:val="22"/>
          <w:shd w:val="clear" w:color="auto" w:fill="FFFFFF" w:themeFill="background1"/>
        </w:rPr>
        <w:t>отступать</w:t>
      </w:r>
      <w:r w:rsidRPr="00A2016A">
        <w:rPr>
          <w:rFonts w:ascii="Times New Roman" w:hAnsi="Times New Roman"/>
          <w:sz w:val="22"/>
          <w:szCs w:val="22"/>
        </w:rPr>
        <w:t xml:space="preserve"> от красной линии улиц, дорог в соответствии со сложившейся линией застройки.</w:t>
      </w:r>
    </w:p>
    <w:p w:rsidR="00A2016A" w:rsidRPr="00A2016A" w:rsidRDefault="00A2016A" w:rsidP="00A2016A">
      <w:pPr>
        <w:pStyle w:val="ConsNormal"/>
        <w:widowControl/>
        <w:jc w:val="both"/>
        <w:rPr>
          <w:rFonts w:ascii="Times New Roman" w:hAnsi="Times New Roman"/>
          <w:sz w:val="22"/>
          <w:szCs w:val="22"/>
        </w:rPr>
      </w:pPr>
      <w:r w:rsidRPr="00A2016A">
        <w:rPr>
          <w:rStyle w:val="FontStyle31"/>
          <w:sz w:val="22"/>
          <w:szCs w:val="22"/>
        </w:rPr>
        <w:t>Для жителей индивидуальной застройки при дефиците территории могут предусматриваться дополнительные участки для размещения хозяйственных построек, огородничества и развития личного подсобного хозяйства за пределами границ населенного пункта, на земельных участках, не являющихся резервом для жилищного строительства, с соблюдением природоохранных, санитарных, противопожарных и зооветеринарных требований.</w:t>
      </w:r>
      <w:r w:rsidRPr="00A2016A">
        <w:rPr>
          <w:rFonts w:ascii="Times New Roman" w:hAnsi="Times New Roman"/>
          <w:sz w:val="22"/>
          <w:szCs w:val="22"/>
        </w:rPr>
        <w:t xml:space="preserve">  Допускается блокировка хозяйственных построек на соседних земельных участках по взаимному согласию домовладельцев (при наличии письменного соглашения). Вспомогательные строения, за исключением гаража, размещать перед основными строениями со стороны улиц не допускается. Для всех вспомогательных строений высота от среднего уровня планировочной отметки земли до верха конька скатной кровли - не более 7м. </w:t>
      </w:r>
    </w:p>
    <w:p w:rsidR="00A2016A" w:rsidRPr="00A2016A" w:rsidRDefault="00A2016A" w:rsidP="00A2016A">
      <w:pPr>
        <w:pStyle w:val="ConsNormal"/>
        <w:widowControl/>
        <w:jc w:val="both"/>
        <w:rPr>
          <w:rFonts w:ascii="Times New Roman" w:hAnsi="Times New Roman"/>
          <w:sz w:val="22"/>
          <w:szCs w:val="22"/>
        </w:rPr>
      </w:pPr>
      <w:r w:rsidRPr="00A2016A">
        <w:rPr>
          <w:rFonts w:ascii="Times New Roman" w:hAnsi="Times New Roman"/>
          <w:sz w:val="22"/>
          <w:szCs w:val="22"/>
        </w:rPr>
        <w:t>Установить предельные размеры земельных участков по уличному фронту: для существующей застройки - по фактическим размерам; для нового строительства</w:t>
      </w:r>
      <w:r w:rsidRPr="00A2016A">
        <w:rPr>
          <w:rStyle w:val="FontStyle31"/>
          <w:sz w:val="22"/>
          <w:szCs w:val="22"/>
        </w:rPr>
        <w:t xml:space="preserve"> д</w:t>
      </w:r>
      <w:r w:rsidRPr="00A2016A">
        <w:rPr>
          <w:rFonts w:ascii="Times New Roman" w:hAnsi="Times New Roman"/>
          <w:sz w:val="22"/>
          <w:szCs w:val="22"/>
        </w:rPr>
        <w:t>ля ведения личного подсобного хозяйства (жилой дом) - минимальный размер – 20м; максимальный размер – 40м.</w:t>
      </w:r>
    </w:p>
    <w:p w:rsidR="00A2016A" w:rsidRPr="00A2016A" w:rsidRDefault="00A2016A" w:rsidP="00A2016A">
      <w:pPr>
        <w:pStyle w:val="ConsNormal"/>
        <w:widowControl/>
        <w:jc w:val="both"/>
        <w:rPr>
          <w:rStyle w:val="FontStyle31"/>
          <w:sz w:val="22"/>
          <w:szCs w:val="22"/>
        </w:rPr>
      </w:pPr>
      <w:r w:rsidRPr="00A2016A">
        <w:rPr>
          <w:rFonts w:ascii="Times New Roman" w:hAnsi="Times New Roman"/>
          <w:sz w:val="22"/>
          <w:szCs w:val="22"/>
        </w:rPr>
        <w:t>Минимальные отступы до границы соседнего участка по санитарно-бытовым условиям: от построек для содержания скота и птицы не менее 5м, от других построек (бани, гаража и др.) не менее 1м, от стволов высокорослых деревьев не менее 4м, среднерослых – 2м, от кустарника – 1м; расстояние от хозяйственных построек до красных линий улиц и проездов не менее 5м.</w:t>
      </w:r>
      <w:r w:rsidRPr="00A2016A">
        <w:rPr>
          <w:rStyle w:val="FontStyle31"/>
          <w:color w:val="FF0000"/>
          <w:sz w:val="22"/>
          <w:szCs w:val="22"/>
        </w:rPr>
        <w:t xml:space="preserve">  </w:t>
      </w:r>
    </w:p>
    <w:p w:rsidR="00A2016A" w:rsidRPr="00A2016A" w:rsidRDefault="00A2016A" w:rsidP="00A2016A">
      <w:pPr>
        <w:tabs>
          <w:tab w:val="left" w:pos="709"/>
        </w:tabs>
        <w:spacing w:after="0" w:line="240" w:lineRule="auto"/>
        <w:ind w:firstLine="709"/>
        <w:jc w:val="both"/>
        <w:rPr>
          <w:rFonts w:ascii="Times New Roman" w:hAnsi="Times New Roman"/>
          <w:color w:val="FF0000"/>
          <w:highlight w:val="yellow"/>
        </w:rPr>
      </w:pPr>
      <w:r w:rsidRPr="00A2016A">
        <w:rPr>
          <w:rFonts w:ascii="Times New Roman" w:hAnsi="Times New Roman"/>
        </w:rPr>
        <w:lastRenderedPageBreak/>
        <w:t xml:space="preserve">Требования к ограждению земельных участков: высота ограждения не более 1,8м; характер ограждения и его высота должны быть единообразными на протяжении одного квартала с обеих сторон улицы. На границе с соседним земельным участком допускается устанавливать ограждения, которые могут быть сетчатыми или решетчатыми с целью минимального затенения территории соседнего участка и высотой не более 1,7м. Ограждение участков может быть выполнено в виде декоративного озеленения высотой не более 1,2м. </w:t>
      </w:r>
    </w:p>
    <w:p w:rsidR="00A2016A" w:rsidRPr="00A2016A" w:rsidRDefault="00A2016A" w:rsidP="00A2016A">
      <w:pPr>
        <w:pStyle w:val="ConsNormal"/>
        <w:widowControl/>
        <w:jc w:val="both"/>
        <w:rPr>
          <w:rFonts w:ascii="Times New Roman" w:hAnsi="Times New Roman"/>
          <w:sz w:val="22"/>
          <w:szCs w:val="22"/>
        </w:rPr>
      </w:pPr>
      <w:r w:rsidRPr="00A2016A">
        <w:rPr>
          <w:rFonts w:ascii="Times New Roman" w:hAnsi="Times New Roman"/>
          <w:sz w:val="22"/>
          <w:szCs w:val="22"/>
        </w:rPr>
        <w:t>На придомовом участке посадки следует располагать от подземных сетей водопровода, газопровода канализации, силовых кабелей и ка</w:t>
      </w:r>
      <w:r w:rsidRPr="00A2016A">
        <w:rPr>
          <w:rFonts w:ascii="Times New Roman" w:hAnsi="Times New Roman"/>
          <w:sz w:val="22"/>
          <w:szCs w:val="22"/>
        </w:rPr>
        <w:softHyphen/>
        <w:t>белей связи до деревьев -  не менее 2м, до кустарников – не менее 1м, с учётом действующих нормативов (законодательства).</w:t>
      </w:r>
    </w:p>
    <w:p w:rsidR="00A2016A" w:rsidRPr="00A2016A" w:rsidRDefault="00A2016A" w:rsidP="00A2016A">
      <w:pPr>
        <w:pStyle w:val="ConsNormal"/>
        <w:widowControl/>
        <w:jc w:val="both"/>
        <w:rPr>
          <w:rFonts w:ascii="Times New Roman" w:hAnsi="Times New Roman"/>
          <w:sz w:val="22"/>
          <w:szCs w:val="22"/>
        </w:rPr>
      </w:pPr>
      <w:r w:rsidRPr="00A2016A">
        <w:rPr>
          <w:rFonts w:ascii="Times New Roman" w:hAnsi="Times New Roman"/>
          <w:sz w:val="22"/>
          <w:szCs w:val="22"/>
        </w:rPr>
        <w:t>Уклон крыши построек, располагаемых на расстоянии менее 1,5м от соседнего участка, должен быть в сторону своего участка. Допускается устройство скатной крыши хозяйственных построек к соседнему участку при обязательной организации водоотвода от ограждения.</w:t>
      </w:r>
    </w:p>
    <w:p w:rsidR="00A2016A" w:rsidRPr="00A2016A" w:rsidRDefault="00A2016A" w:rsidP="00A2016A">
      <w:pPr>
        <w:shd w:val="clear" w:color="auto" w:fill="FFFFFF"/>
        <w:spacing w:after="0" w:line="240" w:lineRule="auto"/>
        <w:ind w:firstLine="709"/>
        <w:contextualSpacing/>
        <w:jc w:val="both"/>
        <w:rPr>
          <w:rFonts w:ascii="Times New Roman" w:hAnsi="Times New Roman"/>
          <w:b/>
          <w:bCs/>
          <w:spacing w:val="-1"/>
        </w:rPr>
      </w:pPr>
      <w:r w:rsidRPr="00A2016A">
        <w:rPr>
          <w:rFonts w:ascii="Times New Roman" w:hAnsi="Times New Roman"/>
          <w:b/>
          <w:bCs/>
          <w:spacing w:val="-1"/>
        </w:rPr>
        <w:t>Технические условия подключения (технологического присоединения) объекта капитального строительства к сетям инженерно-технического обеспечения:</w:t>
      </w:r>
    </w:p>
    <w:p w:rsidR="00A2016A" w:rsidRPr="00A2016A" w:rsidRDefault="00A2016A" w:rsidP="00A2016A">
      <w:pPr>
        <w:pStyle w:val="a3"/>
        <w:shd w:val="clear" w:color="auto" w:fill="FFFFFF"/>
        <w:spacing w:after="0" w:line="240" w:lineRule="auto"/>
        <w:ind w:left="0" w:firstLine="709"/>
        <w:jc w:val="both"/>
        <w:rPr>
          <w:rFonts w:ascii="Times New Roman" w:hAnsi="Times New Roman"/>
          <w:b/>
          <w:spacing w:val="1"/>
        </w:rPr>
      </w:pPr>
      <w:r w:rsidRPr="00A2016A">
        <w:rPr>
          <w:rFonts w:ascii="Times New Roman" w:hAnsi="Times New Roman"/>
          <w:b/>
          <w:spacing w:val="1"/>
        </w:rPr>
        <w:t>1.Электроснабжение:</w:t>
      </w:r>
    </w:p>
    <w:p w:rsidR="00A2016A" w:rsidRPr="00A2016A" w:rsidRDefault="00A2016A" w:rsidP="00A2016A">
      <w:pPr>
        <w:shd w:val="clear" w:color="auto" w:fill="FFFFFF"/>
        <w:spacing w:after="0" w:line="240" w:lineRule="auto"/>
        <w:ind w:firstLine="709"/>
        <w:contextualSpacing/>
        <w:jc w:val="both"/>
        <w:rPr>
          <w:rFonts w:ascii="Times New Roman" w:hAnsi="Times New Roman"/>
          <w:bCs/>
          <w:spacing w:val="-1"/>
        </w:rPr>
      </w:pPr>
      <w:r w:rsidRPr="00A2016A">
        <w:rPr>
          <w:rFonts w:ascii="Times New Roman" w:hAnsi="Times New Roman"/>
          <w:bCs/>
          <w:spacing w:val="-1"/>
        </w:rPr>
        <w:t>Электроснабжение объекта с видом разрешенного использования «для ведения личного подсобного хозяйства», которое предполагается осуществить на земельном участке, расположенном в Благовещенском районе, с.Волково на земельном участке с кадастровым номером: 28:10:021006:67 возможно от ближайшей опоры существующей ВЛ-0,4 кВ.</w:t>
      </w:r>
    </w:p>
    <w:p w:rsidR="00A2016A" w:rsidRPr="00A2016A" w:rsidRDefault="00A2016A" w:rsidP="00A2016A">
      <w:pPr>
        <w:shd w:val="clear" w:color="auto" w:fill="FFFFFF"/>
        <w:spacing w:after="0" w:line="240" w:lineRule="auto"/>
        <w:ind w:firstLine="709"/>
        <w:contextualSpacing/>
        <w:jc w:val="both"/>
        <w:rPr>
          <w:rFonts w:ascii="Times New Roman" w:hAnsi="Times New Roman"/>
        </w:rPr>
      </w:pPr>
      <w:r w:rsidRPr="00A2016A">
        <w:rPr>
          <w:rFonts w:ascii="Times New Roman" w:hAnsi="Times New Roman"/>
        </w:rPr>
        <w:t>Для заключения договора об осуществлении технологического присоединения необходимо подать заявку в адрес филиала АО «ДРСК». В заявке указать информацию и приложить пакет документов согласно требованиям «Правил технологического присоединения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к электрическим сетям», утвержденным Постановлением Правительства РФ от 27 декабря 2004г № 861.</w:t>
      </w:r>
    </w:p>
    <w:p w:rsidR="00A2016A" w:rsidRPr="00A2016A" w:rsidRDefault="00A2016A" w:rsidP="00A2016A">
      <w:pPr>
        <w:pStyle w:val="Default"/>
        <w:ind w:firstLine="708"/>
        <w:jc w:val="both"/>
        <w:rPr>
          <w:color w:val="auto"/>
          <w:sz w:val="22"/>
          <w:szCs w:val="22"/>
        </w:rPr>
      </w:pPr>
      <w:r w:rsidRPr="00A2016A">
        <w:rPr>
          <w:color w:val="auto"/>
          <w:sz w:val="22"/>
          <w:szCs w:val="22"/>
        </w:rPr>
        <w:t>Стоимость и сроки технологического присоединения к электрическим сетям будут определены договором об осуществлении технологического присоединения к электрическим сетям между АО «ДРСК» и заявителем.</w:t>
      </w:r>
    </w:p>
    <w:p w:rsidR="00A2016A" w:rsidRPr="00A2016A" w:rsidRDefault="00A2016A" w:rsidP="00A2016A">
      <w:pPr>
        <w:pStyle w:val="a3"/>
        <w:shd w:val="clear" w:color="auto" w:fill="FFFFFF"/>
        <w:spacing w:after="0" w:line="240" w:lineRule="auto"/>
        <w:ind w:left="0" w:firstLine="708"/>
        <w:jc w:val="both"/>
        <w:rPr>
          <w:rFonts w:ascii="Times New Roman" w:hAnsi="Times New Roman"/>
          <w:b/>
          <w:bCs/>
          <w:spacing w:val="-1"/>
        </w:rPr>
      </w:pPr>
      <w:r w:rsidRPr="00A2016A">
        <w:rPr>
          <w:rFonts w:ascii="Times New Roman" w:hAnsi="Times New Roman"/>
          <w:b/>
          <w:bCs/>
          <w:spacing w:val="-1"/>
        </w:rPr>
        <w:t>2.Водоснабжение.</w:t>
      </w:r>
    </w:p>
    <w:p w:rsidR="00A2016A" w:rsidRPr="00A2016A" w:rsidRDefault="00A2016A" w:rsidP="00A2016A">
      <w:pPr>
        <w:shd w:val="clear" w:color="auto" w:fill="FFFFFF"/>
        <w:spacing w:after="0" w:line="240" w:lineRule="auto"/>
        <w:ind w:firstLine="708"/>
        <w:jc w:val="both"/>
        <w:rPr>
          <w:rFonts w:ascii="Times New Roman" w:hAnsi="Times New Roman"/>
        </w:rPr>
      </w:pPr>
      <w:r w:rsidRPr="00A2016A">
        <w:rPr>
          <w:rFonts w:ascii="Times New Roman" w:hAnsi="Times New Roman"/>
        </w:rPr>
        <w:t>Предусмотреть индивидуальные источники водоснабжения.</w:t>
      </w:r>
    </w:p>
    <w:p w:rsidR="00A2016A" w:rsidRPr="00A2016A" w:rsidRDefault="00A2016A" w:rsidP="00A2016A">
      <w:pPr>
        <w:pStyle w:val="a3"/>
        <w:shd w:val="clear" w:color="auto" w:fill="FFFFFF"/>
        <w:spacing w:after="0" w:line="240" w:lineRule="auto"/>
        <w:ind w:left="0" w:firstLine="708"/>
        <w:jc w:val="both"/>
        <w:rPr>
          <w:rFonts w:ascii="Times New Roman" w:hAnsi="Times New Roman"/>
          <w:b/>
          <w:bCs/>
          <w:spacing w:val="-1"/>
        </w:rPr>
      </w:pPr>
      <w:r w:rsidRPr="00A2016A">
        <w:rPr>
          <w:rFonts w:ascii="Times New Roman" w:hAnsi="Times New Roman"/>
          <w:b/>
          <w:bCs/>
          <w:spacing w:val="-1"/>
        </w:rPr>
        <w:t>3.Теплоснабжение.</w:t>
      </w:r>
    </w:p>
    <w:p w:rsidR="00A2016A" w:rsidRPr="00A2016A" w:rsidRDefault="00A2016A" w:rsidP="00A2016A">
      <w:pPr>
        <w:shd w:val="clear" w:color="auto" w:fill="FFFFFF"/>
        <w:spacing w:after="0" w:line="240" w:lineRule="auto"/>
        <w:ind w:firstLine="708"/>
        <w:contextualSpacing/>
        <w:jc w:val="both"/>
        <w:rPr>
          <w:rFonts w:ascii="Times New Roman" w:hAnsi="Times New Roman"/>
          <w:b/>
          <w:spacing w:val="12"/>
        </w:rPr>
      </w:pPr>
      <w:r w:rsidRPr="00A2016A">
        <w:rPr>
          <w:rFonts w:ascii="Times New Roman" w:hAnsi="Times New Roman"/>
        </w:rPr>
        <w:t>Предусмотреть индивидуальные источники теплоснабжения.</w:t>
      </w:r>
      <w:r w:rsidRPr="00A2016A">
        <w:rPr>
          <w:rFonts w:ascii="Times New Roman" w:hAnsi="Times New Roman"/>
          <w:b/>
          <w:spacing w:val="12"/>
        </w:rPr>
        <w:t xml:space="preserve"> </w:t>
      </w:r>
    </w:p>
    <w:p w:rsidR="004847A6" w:rsidRPr="00A2016A" w:rsidRDefault="004847A6" w:rsidP="003B1BEB">
      <w:pPr>
        <w:pStyle w:val="ConsPlusNormal"/>
        <w:widowControl/>
        <w:ind w:firstLine="709"/>
        <w:contextualSpacing/>
        <w:jc w:val="both"/>
        <w:rPr>
          <w:rFonts w:ascii="Times New Roman" w:hAnsi="Times New Roman" w:cs="Times New Roman"/>
          <w:b/>
          <w:sz w:val="22"/>
          <w:szCs w:val="22"/>
        </w:rPr>
      </w:pPr>
    </w:p>
    <w:p w:rsidR="00307BE8" w:rsidRPr="002C0171" w:rsidRDefault="002A09AF" w:rsidP="00DA698E">
      <w:pPr>
        <w:shd w:val="clear" w:color="auto" w:fill="FFFFFF"/>
        <w:spacing w:after="0" w:line="240" w:lineRule="auto"/>
        <w:ind w:firstLine="709"/>
        <w:contextualSpacing/>
        <w:jc w:val="both"/>
        <w:rPr>
          <w:rFonts w:ascii="Times New Roman" w:hAnsi="Times New Roman"/>
        </w:rPr>
      </w:pPr>
      <w:r w:rsidRPr="002C0171">
        <w:rPr>
          <w:rFonts w:ascii="Times New Roman" w:hAnsi="Times New Roman"/>
          <w:b/>
        </w:rPr>
        <w:t>Реквизиты счёта для перечисления задатка:</w:t>
      </w:r>
      <w:r w:rsidR="00DA698E" w:rsidRPr="002C0171">
        <w:rPr>
          <w:rFonts w:ascii="Times New Roman" w:hAnsi="Times New Roman"/>
        </w:rPr>
        <w:t xml:space="preserve"> </w:t>
      </w:r>
    </w:p>
    <w:p w:rsidR="00912C82" w:rsidRPr="002C0171" w:rsidRDefault="00912C82" w:rsidP="00912C82">
      <w:pPr>
        <w:shd w:val="clear" w:color="auto" w:fill="FFFFFF"/>
        <w:spacing w:after="0" w:line="240" w:lineRule="auto"/>
        <w:ind w:firstLine="709"/>
        <w:contextualSpacing/>
        <w:jc w:val="both"/>
        <w:rPr>
          <w:rFonts w:ascii="Times New Roman" w:hAnsi="Times New Roman"/>
        </w:rPr>
      </w:pPr>
      <w:r w:rsidRPr="002C0171">
        <w:rPr>
          <w:rFonts w:ascii="Times New Roman" w:hAnsi="Times New Roman"/>
        </w:rPr>
        <w:t>УФК по Амурской области (администрация Благовещенского района л/с 05233010260)</w:t>
      </w:r>
    </w:p>
    <w:p w:rsidR="00912C82" w:rsidRPr="002C0171" w:rsidRDefault="00912C82" w:rsidP="00DA698E">
      <w:pPr>
        <w:shd w:val="clear" w:color="auto" w:fill="FFFFFF"/>
        <w:spacing w:after="0" w:line="240" w:lineRule="auto"/>
        <w:ind w:firstLine="709"/>
        <w:contextualSpacing/>
        <w:jc w:val="both"/>
        <w:rPr>
          <w:rFonts w:ascii="Times New Roman" w:hAnsi="Times New Roman"/>
        </w:rPr>
      </w:pPr>
      <w:r w:rsidRPr="002C0171">
        <w:rPr>
          <w:rFonts w:ascii="Times New Roman" w:hAnsi="Times New Roman"/>
        </w:rPr>
        <w:t>ИНН 2812001442</w:t>
      </w:r>
    </w:p>
    <w:p w:rsidR="00912C82" w:rsidRPr="002C0171" w:rsidRDefault="00912C82" w:rsidP="00DA698E">
      <w:pPr>
        <w:shd w:val="clear" w:color="auto" w:fill="FFFFFF"/>
        <w:spacing w:after="0" w:line="240" w:lineRule="auto"/>
        <w:ind w:firstLine="709"/>
        <w:contextualSpacing/>
        <w:jc w:val="both"/>
        <w:rPr>
          <w:rFonts w:ascii="Times New Roman" w:hAnsi="Times New Roman"/>
        </w:rPr>
      </w:pPr>
      <w:r w:rsidRPr="002C0171">
        <w:rPr>
          <w:rFonts w:ascii="Times New Roman" w:hAnsi="Times New Roman"/>
        </w:rPr>
        <w:t>КПП 280101001</w:t>
      </w:r>
    </w:p>
    <w:p w:rsidR="00912C82" w:rsidRPr="002C0171" w:rsidRDefault="00912C82" w:rsidP="00912C82">
      <w:pPr>
        <w:shd w:val="clear" w:color="auto" w:fill="FFFFFF"/>
        <w:spacing w:after="0" w:line="240" w:lineRule="auto"/>
        <w:ind w:firstLine="709"/>
        <w:contextualSpacing/>
        <w:jc w:val="both"/>
        <w:rPr>
          <w:rFonts w:ascii="Times New Roman" w:hAnsi="Times New Roman"/>
        </w:rPr>
      </w:pPr>
      <w:r w:rsidRPr="002C0171">
        <w:rPr>
          <w:rFonts w:ascii="Times New Roman" w:hAnsi="Times New Roman"/>
        </w:rPr>
        <w:t>Р/счет 03232643106110002300</w:t>
      </w:r>
    </w:p>
    <w:p w:rsidR="00912C82" w:rsidRPr="002C0171" w:rsidRDefault="00912C82" w:rsidP="00DA698E">
      <w:pPr>
        <w:shd w:val="clear" w:color="auto" w:fill="FFFFFF"/>
        <w:spacing w:after="0" w:line="240" w:lineRule="auto"/>
        <w:ind w:firstLine="709"/>
        <w:contextualSpacing/>
        <w:jc w:val="both"/>
        <w:rPr>
          <w:rFonts w:ascii="Times New Roman" w:hAnsi="Times New Roman"/>
        </w:rPr>
      </w:pPr>
      <w:r w:rsidRPr="002C0171">
        <w:rPr>
          <w:rFonts w:ascii="Times New Roman" w:hAnsi="Times New Roman"/>
        </w:rPr>
        <w:t>ЕКС 40102810245370000015</w:t>
      </w:r>
    </w:p>
    <w:p w:rsidR="00DA698E" w:rsidRPr="002C0171" w:rsidRDefault="00DA698E" w:rsidP="00DA698E">
      <w:pPr>
        <w:shd w:val="clear" w:color="auto" w:fill="FFFFFF"/>
        <w:spacing w:after="0" w:line="240" w:lineRule="auto"/>
        <w:ind w:firstLine="709"/>
        <w:contextualSpacing/>
        <w:jc w:val="both"/>
        <w:rPr>
          <w:rFonts w:ascii="Times New Roman" w:hAnsi="Times New Roman"/>
        </w:rPr>
      </w:pPr>
      <w:r w:rsidRPr="002C0171">
        <w:rPr>
          <w:rFonts w:ascii="Times New Roman" w:hAnsi="Times New Roman"/>
        </w:rPr>
        <w:t xml:space="preserve">Отделение Благовещенск </w:t>
      </w:r>
      <w:r w:rsidR="00912C82" w:rsidRPr="002C0171">
        <w:rPr>
          <w:rFonts w:ascii="Times New Roman" w:hAnsi="Times New Roman"/>
        </w:rPr>
        <w:t>//УФК по Амурской области</w:t>
      </w:r>
    </w:p>
    <w:p w:rsidR="00912C82" w:rsidRPr="002C0171" w:rsidRDefault="00912C82" w:rsidP="0067141A">
      <w:pPr>
        <w:shd w:val="clear" w:color="auto" w:fill="FFFFFF"/>
        <w:spacing w:after="0" w:line="240" w:lineRule="auto"/>
        <w:ind w:firstLine="709"/>
        <w:contextualSpacing/>
        <w:jc w:val="both"/>
        <w:rPr>
          <w:rFonts w:ascii="Times New Roman" w:hAnsi="Times New Roman"/>
        </w:rPr>
      </w:pPr>
      <w:r w:rsidRPr="002C0171">
        <w:rPr>
          <w:rFonts w:ascii="Times New Roman" w:hAnsi="Times New Roman"/>
        </w:rPr>
        <w:t>БИК 011012100</w:t>
      </w:r>
    </w:p>
    <w:p w:rsidR="00912C82" w:rsidRPr="002C0171" w:rsidRDefault="00912C82" w:rsidP="0067141A">
      <w:pPr>
        <w:shd w:val="clear" w:color="auto" w:fill="FFFFFF"/>
        <w:spacing w:after="0" w:line="240" w:lineRule="auto"/>
        <w:ind w:firstLine="709"/>
        <w:contextualSpacing/>
        <w:jc w:val="both"/>
        <w:rPr>
          <w:rFonts w:ascii="Times New Roman" w:hAnsi="Times New Roman"/>
        </w:rPr>
      </w:pPr>
      <w:r w:rsidRPr="002C0171">
        <w:rPr>
          <w:rFonts w:ascii="Times New Roman" w:hAnsi="Times New Roman"/>
        </w:rPr>
        <w:t>ОКТМО 10701000</w:t>
      </w:r>
    </w:p>
    <w:p w:rsidR="002A09AF" w:rsidRPr="002C0171" w:rsidRDefault="002A09AF" w:rsidP="0067141A">
      <w:pPr>
        <w:shd w:val="clear" w:color="auto" w:fill="FFFFFF"/>
        <w:spacing w:after="0" w:line="240" w:lineRule="auto"/>
        <w:ind w:firstLine="709"/>
        <w:contextualSpacing/>
        <w:jc w:val="both"/>
        <w:rPr>
          <w:rFonts w:ascii="Times New Roman" w:hAnsi="Times New Roman"/>
        </w:rPr>
      </w:pPr>
      <w:r w:rsidRPr="002C0171">
        <w:rPr>
          <w:rFonts w:ascii="Times New Roman" w:hAnsi="Times New Roman"/>
        </w:rPr>
        <w:t xml:space="preserve">КБК </w:t>
      </w:r>
      <w:r w:rsidR="00912C82" w:rsidRPr="002C0171">
        <w:rPr>
          <w:rFonts w:ascii="Times New Roman" w:hAnsi="Times New Roman"/>
        </w:rPr>
        <w:t>–</w:t>
      </w:r>
      <w:r w:rsidRPr="002C0171">
        <w:rPr>
          <w:rFonts w:ascii="Times New Roman" w:hAnsi="Times New Roman"/>
        </w:rPr>
        <w:t xml:space="preserve"> </w:t>
      </w:r>
      <w:r w:rsidR="00912C82" w:rsidRPr="002C0171">
        <w:rPr>
          <w:rFonts w:ascii="Times New Roman" w:hAnsi="Times New Roman"/>
        </w:rPr>
        <w:t xml:space="preserve">нет </w:t>
      </w:r>
      <w:r w:rsidR="00DA698E" w:rsidRPr="002C0171">
        <w:rPr>
          <w:rFonts w:ascii="Times New Roman" w:hAnsi="Times New Roman"/>
        </w:rPr>
        <w:t>00000000000000000000</w:t>
      </w:r>
      <w:r w:rsidR="00912C82" w:rsidRPr="002C0171">
        <w:rPr>
          <w:rFonts w:ascii="Times New Roman" w:hAnsi="Times New Roman"/>
        </w:rPr>
        <w:t xml:space="preserve"> (для лицевого счета во временное пользование)</w:t>
      </w:r>
    </w:p>
    <w:p w:rsidR="00AD4827" w:rsidRDefault="004351FE" w:rsidP="00AD4827">
      <w:pPr>
        <w:widowControl w:val="0"/>
        <w:spacing w:after="0" w:line="240" w:lineRule="auto"/>
        <w:ind w:firstLine="709"/>
        <w:jc w:val="both"/>
        <w:rPr>
          <w:rFonts w:ascii="Times New Roman" w:hAnsi="Times New Roman"/>
          <w:color w:val="000000"/>
          <w:spacing w:val="2"/>
        </w:rPr>
      </w:pPr>
      <w:r>
        <w:rPr>
          <w:rFonts w:ascii="Times New Roman" w:hAnsi="Times New Roman"/>
          <w:color w:val="000000"/>
          <w:spacing w:val="2"/>
        </w:rPr>
        <w:t>Назначение платежа: задаток на участие в аукционе 05.03.2021г по лоту № ____.</w:t>
      </w:r>
    </w:p>
    <w:p w:rsidR="004351FE" w:rsidRPr="002C0171" w:rsidRDefault="004351FE" w:rsidP="00AD4827">
      <w:pPr>
        <w:widowControl w:val="0"/>
        <w:spacing w:after="0" w:line="240" w:lineRule="auto"/>
        <w:ind w:firstLine="709"/>
        <w:jc w:val="both"/>
        <w:rPr>
          <w:rFonts w:ascii="Times New Roman" w:hAnsi="Times New Roman"/>
          <w:color w:val="000000"/>
          <w:spacing w:val="2"/>
        </w:rPr>
      </w:pPr>
    </w:p>
    <w:p w:rsidR="00AD4827" w:rsidRPr="002C0171" w:rsidRDefault="00AD4827" w:rsidP="00AD4827">
      <w:pPr>
        <w:widowControl w:val="0"/>
        <w:spacing w:after="0" w:line="240" w:lineRule="auto"/>
        <w:ind w:firstLine="709"/>
        <w:jc w:val="both"/>
        <w:rPr>
          <w:rFonts w:ascii="Times New Roman" w:hAnsi="Times New Roman"/>
          <w:color w:val="000000"/>
          <w:spacing w:val="2"/>
        </w:rPr>
      </w:pPr>
      <w:r w:rsidRPr="002C0171">
        <w:rPr>
          <w:rFonts w:ascii="Times New Roman" w:hAnsi="Times New Roman"/>
          <w:color w:val="000000"/>
          <w:spacing w:val="2"/>
        </w:rPr>
        <w:t xml:space="preserve">Земельные участки, указанные в извещении, расположены в границах приаэродромной территории радиусом </w:t>
      </w:r>
      <w:smartTag w:uri="urn:schemas-microsoft-com:office:smarttags" w:element="metricconverter">
        <w:smartTagPr>
          <w:attr w:name="ProductID" w:val="30 км"/>
        </w:smartTagPr>
        <w:r w:rsidRPr="002C0171">
          <w:rPr>
            <w:rFonts w:ascii="Times New Roman" w:hAnsi="Times New Roman"/>
            <w:color w:val="000000"/>
            <w:spacing w:val="2"/>
          </w:rPr>
          <w:t>30 км</w:t>
        </w:r>
      </w:smartTag>
      <w:r w:rsidRPr="002C0171">
        <w:rPr>
          <w:rFonts w:ascii="Times New Roman" w:hAnsi="Times New Roman"/>
          <w:color w:val="000000"/>
          <w:spacing w:val="2"/>
        </w:rPr>
        <w:t xml:space="preserve"> от аэропорта Благовещенск. При проектировании в соответствии с письмом Дальневосточного МТУ Росавиации от 20.02.2018г № 545/03/ДВМТУ для получения согласования строительства (размещения) объектов в тридцатикилометровой зоне вокруг контрольной точки аэродрома Благовещенск (Игнатьево), застройщикам необходимо направлять заявления на согласование непосредственно в адрес оператора аэродрома (ГУП Амурской области «Аэропорт Благовещенск»). Перечень документов, необходимых для согласования установлен методическими рекомендациями, утвержденными руководителем Федерального агентства воздушного транспорта от 07.02.2017г.</w:t>
      </w:r>
    </w:p>
    <w:p w:rsidR="00024BCF" w:rsidRDefault="00AD4827" w:rsidP="00A2016A">
      <w:pPr>
        <w:widowControl w:val="0"/>
        <w:spacing w:after="0" w:line="240" w:lineRule="auto"/>
        <w:ind w:firstLine="709"/>
        <w:jc w:val="both"/>
        <w:rPr>
          <w:rFonts w:ascii="Times New Roman" w:hAnsi="Times New Roman"/>
          <w:color w:val="000000"/>
        </w:rPr>
      </w:pPr>
      <w:r w:rsidRPr="002C0171">
        <w:rPr>
          <w:rFonts w:ascii="Times New Roman" w:hAnsi="Times New Roman"/>
          <w:color w:val="000000"/>
        </w:rPr>
        <w:t>На указанном земельном участке запрещается размещать свалки пищевых отходов, звероводческие и животноводческие фермы, скотобойни, а также взрывоопасные объекты и факельные устройства для сжигания газов. (Условия ГУП Амурской области «Аэропорт Благовещенск»).</w:t>
      </w:r>
    </w:p>
    <w:p w:rsidR="00F258F4" w:rsidRPr="002C0171" w:rsidRDefault="00F258F4" w:rsidP="00F258F4">
      <w:pPr>
        <w:shd w:val="clear" w:color="auto" w:fill="FFFFFF"/>
        <w:spacing w:after="0" w:line="240" w:lineRule="auto"/>
        <w:ind w:firstLine="709"/>
        <w:contextualSpacing/>
        <w:jc w:val="both"/>
        <w:rPr>
          <w:rFonts w:ascii="Times New Roman" w:hAnsi="Times New Roman"/>
          <w:b/>
          <w:spacing w:val="12"/>
        </w:rPr>
      </w:pPr>
      <w:r w:rsidRPr="002C0171">
        <w:rPr>
          <w:rFonts w:ascii="Times New Roman" w:hAnsi="Times New Roman"/>
          <w:b/>
          <w:spacing w:val="12"/>
        </w:rPr>
        <w:t>Порядок внесения задатка.</w:t>
      </w:r>
    </w:p>
    <w:p w:rsidR="00F258F4" w:rsidRPr="002C0171" w:rsidRDefault="00F258F4" w:rsidP="00F258F4">
      <w:pPr>
        <w:shd w:val="clear" w:color="auto" w:fill="FFFFFF"/>
        <w:spacing w:after="0" w:line="240" w:lineRule="auto"/>
        <w:ind w:firstLine="709"/>
        <w:contextualSpacing/>
        <w:jc w:val="both"/>
        <w:rPr>
          <w:rFonts w:ascii="Times New Roman" w:hAnsi="Times New Roman"/>
        </w:rPr>
      </w:pPr>
      <w:r w:rsidRPr="002C0171">
        <w:rPr>
          <w:rFonts w:ascii="Times New Roman" w:hAnsi="Times New Roman"/>
        </w:rPr>
        <w:t>Задаток должен поступить заявителем</w:t>
      </w:r>
      <w:r w:rsidRPr="002C0171">
        <w:rPr>
          <w:rFonts w:ascii="Times New Roman" w:hAnsi="Times New Roman"/>
          <w:b/>
        </w:rPr>
        <w:t xml:space="preserve"> лично</w:t>
      </w:r>
      <w:r w:rsidRPr="002C0171">
        <w:rPr>
          <w:rFonts w:ascii="Times New Roman" w:hAnsi="Times New Roman"/>
        </w:rPr>
        <w:t xml:space="preserve"> на указанный счет Организатора аукциона до окончательного срока приема заявок на участие в аукционе. </w:t>
      </w:r>
    </w:p>
    <w:p w:rsidR="00F258F4" w:rsidRPr="002C0171" w:rsidRDefault="00F258F4" w:rsidP="00F258F4">
      <w:pPr>
        <w:pStyle w:val="ConsNormal"/>
        <w:widowControl/>
        <w:ind w:right="-199" w:firstLine="709"/>
        <w:jc w:val="both"/>
        <w:rPr>
          <w:rFonts w:ascii="Times New Roman" w:hAnsi="Times New Roman"/>
          <w:sz w:val="22"/>
          <w:szCs w:val="22"/>
        </w:rPr>
      </w:pPr>
      <w:r w:rsidRPr="002C0171">
        <w:rPr>
          <w:rFonts w:ascii="Times New Roman" w:hAnsi="Times New Roman"/>
          <w:sz w:val="22"/>
          <w:szCs w:val="22"/>
        </w:rPr>
        <w:lastRenderedPageBreak/>
        <w:t xml:space="preserve">Поступление задатка должно быть подтверждено выпиской с банковского счета получателя на дату рассмотрения заявок на участие в аукционе, представленной в комиссию до момента признания претендента участником аукциона.  </w:t>
      </w:r>
    </w:p>
    <w:p w:rsidR="00F258F4" w:rsidRPr="002C0171" w:rsidRDefault="00F258F4" w:rsidP="00F258F4">
      <w:pPr>
        <w:shd w:val="clear" w:color="auto" w:fill="FFFFFF"/>
        <w:spacing w:after="0" w:line="240" w:lineRule="auto"/>
        <w:ind w:firstLine="709"/>
        <w:contextualSpacing/>
        <w:jc w:val="both"/>
        <w:rPr>
          <w:rFonts w:ascii="Times New Roman" w:hAnsi="Times New Roman"/>
        </w:rPr>
      </w:pPr>
      <w:r w:rsidRPr="002C0171">
        <w:rPr>
          <w:rFonts w:ascii="Times New Roman" w:hAnsi="Times New Roman"/>
        </w:rPr>
        <w:t>Представление документов, подтверждающих внесение задатка, признается заключением договора о задатке (Приложение № 1).</w:t>
      </w:r>
    </w:p>
    <w:p w:rsidR="00F258F4" w:rsidRPr="002C0171" w:rsidRDefault="00F258F4" w:rsidP="00F258F4">
      <w:pPr>
        <w:shd w:val="clear" w:color="auto" w:fill="FFFFFF"/>
        <w:spacing w:after="0" w:line="240" w:lineRule="auto"/>
        <w:ind w:firstLine="709"/>
        <w:contextualSpacing/>
        <w:jc w:val="both"/>
        <w:rPr>
          <w:rFonts w:ascii="Times New Roman" w:hAnsi="Times New Roman"/>
          <w:b/>
        </w:rPr>
      </w:pPr>
      <w:r w:rsidRPr="002C0171">
        <w:rPr>
          <w:rFonts w:ascii="Times New Roman" w:hAnsi="Times New Roman"/>
          <w:b/>
        </w:rPr>
        <w:t>Возврат задатка.</w:t>
      </w:r>
    </w:p>
    <w:p w:rsidR="00F258F4" w:rsidRPr="002C0171" w:rsidRDefault="00F258F4" w:rsidP="00F258F4">
      <w:pPr>
        <w:autoSpaceDE w:val="0"/>
        <w:autoSpaceDN w:val="0"/>
        <w:adjustRightInd w:val="0"/>
        <w:spacing w:after="0" w:line="240" w:lineRule="auto"/>
        <w:ind w:firstLine="709"/>
        <w:contextualSpacing/>
        <w:jc w:val="both"/>
        <w:outlineLvl w:val="1"/>
        <w:rPr>
          <w:rFonts w:ascii="Times New Roman" w:hAnsi="Times New Roman"/>
        </w:rPr>
      </w:pPr>
      <w:r w:rsidRPr="002C0171">
        <w:rPr>
          <w:rFonts w:ascii="Times New Roman" w:hAnsi="Times New Roman"/>
        </w:rPr>
        <w:t>Организатор аукциона возвращает внесенный задаток заявителю лично, не допущенному к участию в аукционе, в течение трех рабочих дней со дня оформления протокола приема заявок на участие в аукционе.</w:t>
      </w:r>
    </w:p>
    <w:p w:rsidR="00F258F4" w:rsidRPr="002C0171" w:rsidRDefault="00F258F4" w:rsidP="00F258F4">
      <w:pPr>
        <w:autoSpaceDE w:val="0"/>
        <w:autoSpaceDN w:val="0"/>
        <w:adjustRightInd w:val="0"/>
        <w:spacing w:after="0" w:line="240" w:lineRule="auto"/>
        <w:ind w:firstLine="709"/>
        <w:contextualSpacing/>
        <w:jc w:val="both"/>
        <w:outlineLvl w:val="1"/>
        <w:rPr>
          <w:rFonts w:ascii="Times New Roman" w:hAnsi="Times New Roman"/>
        </w:rPr>
      </w:pPr>
      <w:r w:rsidRPr="002C0171">
        <w:rPr>
          <w:rFonts w:ascii="Times New Roman" w:hAnsi="Times New Roman"/>
        </w:rPr>
        <w:t>Организатор аукциона в течение трех рабочих дней со дня подписания протокола о результатах аукциона возвращает задатки заявителям лично, участвовавшим в аукционе, но не победившим в нем.</w:t>
      </w:r>
    </w:p>
    <w:p w:rsidR="00F258F4" w:rsidRPr="002C0171" w:rsidRDefault="00F258F4" w:rsidP="00F258F4">
      <w:pPr>
        <w:autoSpaceDE w:val="0"/>
        <w:autoSpaceDN w:val="0"/>
        <w:adjustRightInd w:val="0"/>
        <w:spacing w:after="0" w:line="240" w:lineRule="auto"/>
        <w:ind w:firstLine="709"/>
        <w:contextualSpacing/>
        <w:jc w:val="both"/>
        <w:outlineLvl w:val="1"/>
        <w:rPr>
          <w:rFonts w:ascii="Times New Roman" w:hAnsi="Times New Roman"/>
        </w:rPr>
      </w:pPr>
      <w:r w:rsidRPr="002C0171">
        <w:rPr>
          <w:rFonts w:ascii="Times New Roman" w:hAnsi="Times New Roman"/>
        </w:rPr>
        <w:t>В случае отказа от аукциона, организатор аукциона в течение трех дней извещает участников аукциона о своем отказе в проведении аукциона и возвращает им внесенные задатки.</w:t>
      </w:r>
    </w:p>
    <w:p w:rsidR="00F258F4" w:rsidRPr="002C0171" w:rsidRDefault="00F258F4" w:rsidP="00F258F4">
      <w:pPr>
        <w:pStyle w:val="ConsPlusNormal"/>
        <w:ind w:firstLine="708"/>
        <w:jc w:val="both"/>
        <w:rPr>
          <w:rFonts w:ascii="Times New Roman" w:eastAsia="Calibri" w:hAnsi="Times New Roman" w:cs="Times New Roman"/>
          <w:sz w:val="22"/>
          <w:szCs w:val="22"/>
        </w:rPr>
      </w:pPr>
      <w:r w:rsidRPr="002C0171">
        <w:rPr>
          <w:rFonts w:ascii="Times New Roman" w:eastAsia="Calibri" w:hAnsi="Times New Roman" w:cs="Times New Roman"/>
          <w:sz w:val="22"/>
          <w:szCs w:val="22"/>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F258F4" w:rsidRPr="002C0171" w:rsidRDefault="00F258F4" w:rsidP="00F258F4">
      <w:pPr>
        <w:autoSpaceDE w:val="0"/>
        <w:autoSpaceDN w:val="0"/>
        <w:adjustRightInd w:val="0"/>
        <w:spacing w:after="0" w:line="240" w:lineRule="auto"/>
        <w:ind w:firstLine="709"/>
        <w:contextualSpacing/>
        <w:jc w:val="both"/>
        <w:outlineLvl w:val="1"/>
        <w:rPr>
          <w:rFonts w:ascii="Times New Roman" w:hAnsi="Times New Roman"/>
        </w:rPr>
      </w:pPr>
      <w:r w:rsidRPr="002C0171">
        <w:rPr>
          <w:rFonts w:ascii="Times New Roman" w:hAnsi="Times New Roman"/>
        </w:rPr>
        <w:t>В случае, если победитель аукциона уклонился от заключения договора аренды</w:t>
      </w:r>
      <w:r w:rsidR="00EB2333" w:rsidRPr="002C0171">
        <w:rPr>
          <w:rFonts w:ascii="Times New Roman" w:hAnsi="Times New Roman"/>
        </w:rPr>
        <w:t>/купли-продажи</w:t>
      </w:r>
      <w:r w:rsidRPr="002C0171">
        <w:rPr>
          <w:rFonts w:ascii="Times New Roman" w:hAnsi="Times New Roman"/>
        </w:rPr>
        <w:t xml:space="preserve"> земельного участка, внесенный задаток ему не возвращается.</w:t>
      </w:r>
    </w:p>
    <w:p w:rsidR="00F258F4" w:rsidRPr="002C0171" w:rsidRDefault="00F258F4" w:rsidP="00F258F4">
      <w:pPr>
        <w:autoSpaceDE w:val="0"/>
        <w:autoSpaceDN w:val="0"/>
        <w:adjustRightInd w:val="0"/>
        <w:spacing w:after="0" w:line="240" w:lineRule="auto"/>
        <w:ind w:firstLine="709"/>
        <w:contextualSpacing/>
        <w:jc w:val="both"/>
        <w:outlineLvl w:val="1"/>
        <w:rPr>
          <w:rFonts w:ascii="Times New Roman" w:hAnsi="Times New Roman"/>
        </w:rPr>
      </w:pPr>
      <w:r w:rsidRPr="002C0171">
        <w:rPr>
          <w:rFonts w:ascii="Times New Roman" w:hAnsi="Times New Roman"/>
        </w:rPr>
        <w:t>Внесенный победителем аукциона задаток засчитывается в счет арендной платы</w:t>
      </w:r>
      <w:r w:rsidR="00EB2333" w:rsidRPr="002C0171">
        <w:rPr>
          <w:rFonts w:ascii="Times New Roman" w:hAnsi="Times New Roman"/>
        </w:rPr>
        <w:t>/выкупной стоимости</w:t>
      </w:r>
      <w:r w:rsidRPr="002C0171">
        <w:rPr>
          <w:rFonts w:ascii="Times New Roman" w:hAnsi="Times New Roman"/>
        </w:rPr>
        <w:t xml:space="preserve"> земельного участка.</w:t>
      </w:r>
    </w:p>
    <w:p w:rsidR="00F258F4" w:rsidRPr="002C0171" w:rsidRDefault="00F258F4" w:rsidP="00F258F4">
      <w:pPr>
        <w:shd w:val="clear" w:color="auto" w:fill="FFFFFF"/>
        <w:spacing w:after="0" w:line="240" w:lineRule="auto"/>
        <w:ind w:firstLine="709"/>
        <w:contextualSpacing/>
        <w:jc w:val="both"/>
        <w:rPr>
          <w:rFonts w:ascii="Times New Roman" w:hAnsi="Times New Roman"/>
          <w:b/>
        </w:rPr>
      </w:pPr>
      <w:r w:rsidRPr="002C0171">
        <w:rPr>
          <w:rFonts w:ascii="Times New Roman" w:hAnsi="Times New Roman"/>
          <w:b/>
        </w:rPr>
        <w:t>Сроки внесения оплаты по договорам:</w:t>
      </w:r>
    </w:p>
    <w:p w:rsidR="00F258F4" w:rsidRPr="002C0171" w:rsidRDefault="00F258F4" w:rsidP="00F258F4">
      <w:pPr>
        <w:spacing w:after="0" w:line="240" w:lineRule="auto"/>
        <w:ind w:firstLine="709"/>
        <w:jc w:val="both"/>
        <w:rPr>
          <w:rFonts w:ascii="Times New Roman" w:hAnsi="Times New Roman"/>
        </w:rPr>
      </w:pPr>
      <w:r w:rsidRPr="002C0171">
        <w:rPr>
          <w:rFonts w:ascii="Times New Roman" w:hAnsi="Times New Roman"/>
        </w:rPr>
        <w:t>Первоначальный платёж, определённый в размере годовой арендной платы, согласно протоколу, вносится Арендатором единовременным платежом в течение 30 дней со дня направления победителю аукциона договоров аренды земельного участка. В последующие года Арендатор оплачивает ежегодную арендную плату согласно графику внесения платежей, в счет оплаты арендной платы за пользование земельным участком.</w:t>
      </w:r>
    </w:p>
    <w:p w:rsidR="00F258F4" w:rsidRPr="002C0171" w:rsidRDefault="00F258F4" w:rsidP="00F60AF5">
      <w:pPr>
        <w:spacing w:after="0" w:line="240" w:lineRule="auto"/>
        <w:ind w:firstLine="709"/>
        <w:jc w:val="both"/>
        <w:rPr>
          <w:rFonts w:ascii="Times New Roman" w:hAnsi="Times New Roman"/>
        </w:rPr>
      </w:pPr>
      <w:r w:rsidRPr="002C0171">
        <w:rPr>
          <w:rFonts w:ascii="Times New Roman" w:hAnsi="Times New Roman"/>
        </w:rPr>
        <w:t>Платеж ежегодной арендной платы определенной по результатам аукциона, начисляется с даты подписания протокола о результатах аукциона*.</w:t>
      </w:r>
    </w:p>
    <w:p w:rsidR="00F60AF5" w:rsidRPr="002C0171" w:rsidRDefault="00F60AF5" w:rsidP="00F60AF5">
      <w:pPr>
        <w:shd w:val="clear" w:color="auto" w:fill="FFFFFF"/>
        <w:spacing w:after="0" w:line="240" w:lineRule="auto"/>
        <w:ind w:firstLine="709"/>
        <w:contextualSpacing/>
        <w:jc w:val="both"/>
        <w:rPr>
          <w:rFonts w:ascii="Times New Roman" w:hAnsi="Times New Roman"/>
        </w:rPr>
      </w:pPr>
      <w:r w:rsidRPr="002C0171">
        <w:rPr>
          <w:rFonts w:ascii="Times New Roman" w:hAnsi="Times New Roman"/>
        </w:rPr>
        <w:t xml:space="preserve">Победитель аукциона должен перечислить выкупную цену земельного участка в течение 30 дней со дня направления победителю аукциона договора купли-продажи земельного участка.   </w:t>
      </w:r>
    </w:p>
    <w:p w:rsidR="00F258F4" w:rsidRPr="002C0171" w:rsidRDefault="00F258F4" w:rsidP="00F60AF5">
      <w:pPr>
        <w:shd w:val="clear" w:color="auto" w:fill="FFFFFF"/>
        <w:spacing w:after="0" w:line="240" w:lineRule="auto"/>
        <w:jc w:val="both"/>
        <w:rPr>
          <w:rFonts w:ascii="Times New Roman" w:hAnsi="Times New Roman"/>
        </w:rPr>
      </w:pPr>
    </w:p>
    <w:p w:rsidR="00F258F4" w:rsidRPr="002C0171" w:rsidRDefault="00F258F4" w:rsidP="00F60AF5">
      <w:pPr>
        <w:shd w:val="clear" w:color="auto" w:fill="FFFFFF"/>
        <w:spacing w:after="0" w:line="240" w:lineRule="auto"/>
        <w:jc w:val="both"/>
        <w:rPr>
          <w:rFonts w:ascii="Times New Roman" w:hAnsi="Times New Roman"/>
          <w:spacing w:val="-1"/>
        </w:rPr>
      </w:pPr>
      <w:r w:rsidRPr="002C0171">
        <w:rPr>
          <w:rFonts w:ascii="Times New Roman" w:hAnsi="Times New Roman"/>
        </w:rPr>
        <w:t>*если аукцион признан несостоявшимся по причине подачи единственной заявки, арендная плата начисляется с даты составления протокола рассмотрения заявок.</w:t>
      </w:r>
    </w:p>
    <w:p w:rsidR="00F258F4" w:rsidRPr="002C0171" w:rsidRDefault="00F258F4" w:rsidP="00F258F4">
      <w:pPr>
        <w:shd w:val="clear" w:color="auto" w:fill="FFFFFF"/>
        <w:spacing w:after="0" w:line="240" w:lineRule="auto"/>
        <w:ind w:firstLine="709"/>
        <w:contextualSpacing/>
        <w:jc w:val="both"/>
        <w:rPr>
          <w:rFonts w:ascii="Times New Roman" w:hAnsi="Times New Roman"/>
          <w:b/>
          <w:noProof/>
          <w:lang w:eastAsia="zh-CN"/>
        </w:rPr>
      </w:pPr>
      <w:r w:rsidRPr="002C0171">
        <w:rPr>
          <w:rFonts w:ascii="Times New Roman" w:hAnsi="Times New Roman"/>
          <w:b/>
          <w:noProof/>
          <w:lang w:eastAsia="zh-CN"/>
        </w:rPr>
        <w:t>Условия допуска и отказа в допуске к участию в аукционе.</w:t>
      </w:r>
    </w:p>
    <w:p w:rsidR="00FD0759" w:rsidRPr="002C0171" w:rsidRDefault="00FD0759" w:rsidP="00FD0759">
      <w:pPr>
        <w:pStyle w:val="3"/>
        <w:ind w:firstLine="709"/>
        <w:rPr>
          <w:sz w:val="22"/>
          <w:szCs w:val="22"/>
        </w:rPr>
      </w:pPr>
      <w:bookmarkStart w:id="0" w:name="_GoBack"/>
      <w:r w:rsidRPr="002C0171">
        <w:rPr>
          <w:bCs/>
          <w:sz w:val="22"/>
          <w:szCs w:val="22"/>
        </w:rPr>
        <w:t>К</w:t>
      </w:r>
      <w:r w:rsidRPr="002C0171">
        <w:rPr>
          <w:sz w:val="22"/>
          <w:szCs w:val="22"/>
        </w:rPr>
        <w:t xml:space="preserve"> </w:t>
      </w:r>
      <w:r w:rsidR="00550588" w:rsidRPr="002C0171">
        <w:rPr>
          <w:sz w:val="22"/>
          <w:szCs w:val="22"/>
        </w:rPr>
        <w:t>участию в аукционе по лот</w:t>
      </w:r>
      <w:r w:rsidR="002C0171">
        <w:rPr>
          <w:sz w:val="22"/>
          <w:szCs w:val="22"/>
        </w:rPr>
        <w:t>ам</w:t>
      </w:r>
      <w:r w:rsidR="00550588" w:rsidRPr="002C0171">
        <w:rPr>
          <w:sz w:val="22"/>
          <w:szCs w:val="22"/>
        </w:rPr>
        <w:t xml:space="preserve"> № 1</w:t>
      </w:r>
      <w:r w:rsidR="002C0171">
        <w:rPr>
          <w:sz w:val="22"/>
          <w:szCs w:val="22"/>
        </w:rPr>
        <w:t>, 2, 4</w:t>
      </w:r>
      <w:r w:rsidR="00A2016A">
        <w:rPr>
          <w:sz w:val="22"/>
          <w:szCs w:val="22"/>
        </w:rPr>
        <w:t>, 7</w:t>
      </w:r>
      <w:r w:rsidR="002C0171">
        <w:rPr>
          <w:sz w:val="22"/>
          <w:szCs w:val="22"/>
        </w:rPr>
        <w:t xml:space="preserve"> </w:t>
      </w:r>
      <w:r w:rsidRPr="002C0171">
        <w:rPr>
          <w:sz w:val="22"/>
          <w:szCs w:val="22"/>
        </w:rPr>
        <w:t xml:space="preserve">допускаются </w:t>
      </w:r>
      <w:r w:rsidR="002478B6" w:rsidRPr="002C0171">
        <w:rPr>
          <w:sz w:val="22"/>
          <w:szCs w:val="22"/>
        </w:rPr>
        <w:t>физические лица</w:t>
      </w:r>
      <w:r w:rsidRPr="002C0171">
        <w:rPr>
          <w:sz w:val="22"/>
          <w:szCs w:val="22"/>
        </w:rPr>
        <w:t xml:space="preserve">, </w:t>
      </w:r>
      <w:r w:rsidR="00540E4E">
        <w:rPr>
          <w:sz w:val="22"/>
          <w:szCs w:val="22"/>
        </w:rPr>
        <w:t>по лот</w:t>
      </w:r>
      <w:r w:rsidR="00B10DF6">
        <w:rPr>
          <w:sz w:val="22"/>
          <w:szCs w:val="22"/>
        </w:rPr>
        <w:t>ам</w:t>
      </w:r>
      <w:r w:rsidR="00540E4E">
        <w:rPr>
          <w:sz w:val="22"/>
          <w:szCs w:val="22"/>
        </w:rPr>
        <w:t xml:space="preserve"> № </w:t>
      </w:r>
      <w:r w:rsidR="00B10DF6">
        <w:rPr>
          <w:sz w:val="22"/>
          <w:szCs w:val="22"/>
        </w:rPr>
        <w:t xml:space="preserve">3, </w:t>
      </w:r>
      <w:r w:rsidR="00540E4E">
        <w:rPr>
          <w:sz w:val="22"/>
          <w:szCs w:val="22"/>
        </w:rPr>
        <w:t xml:space="preserve">5 </w:t>
      </w:r>
      <w:r w:rsidR="00540E4E" w:rsidRPr="002C0171">
        <w:rPr>
          <w:sz w:val="22"/>
          <w:szCs w:val="22"/>
        </w:rPr>
        <w:t xml:space="preserve">допускаются физические лица, </w:t>
      </w:r>
      <w:r w:rsidR="00540E4E">
        <w:rPr>
          <w:sz w:val="22"/>
          <w:szCs w:val="22"/>
        </w:rPr>
        <w:t xml:space="preserve">индивидуальные предприниматели, крестьянские (фермерские) хозяйства, </w:t>
      </w:r>
      <w:r w:rsidRPr="002C0171">
        <w:rPr>
          <w:sz w:val="22"/>
          <w:szCs w:val="22"/>
        </w:rPr>
        <w:t>по лоту №</w:t>
      </w:r>
      <w:r w:rsidR="00DA698E" w:rsidRPr="002C0171">
        <w:rPr>
          <w:sz w:val="22"/>
          <w:szCs w:val="22"/>
        </w:rPr>
        <w:t xml:space="preserve"> </w:t>
      </w:r>
      <w:r w:rsidR="002C0171">
        <w:rPr>
          <w:sz w:val="22"/>
          <w:szCs w:val="22"/>
        </w:rPr>
        <w:t xml:space="preserve">6 </w:t>
      </w:r>
      <w:r w:rsidR="00550588" w:rsidRPr="002C0171">
        <w:rPr>
          <w:sz w:val="22"/>
          <w:szCs w:val="22"/>
        </w:rPr>
        <w:t xml:space="preserve">допускаются </w:t>
      </w:r>
      <w:r w:rsidR="002478B6" w:rsidRPr="002C0171">
        <w:rPr>
          <w:sz w:val="22"/>
          <w:szCs w:val="22"/>
        </w:rPr>
        <w:t>физические лица</w:t>
      </w:r>
      <w:r w:rsidR="00550588" w:rsidRPr="002C0171">
        <w:rPr>
          <w:sz w:val="22"/>
          <w:szCs w:val="22"/>
        </w:rPr>
        <w:t>,</w:t>
      </w:r>
      <w:r w:rsidRPr="002C0171">
        <w:rPr>
          <w:sz w:val="22"/>
          <w:szCs w:val="22"/>
        </w:rPr>
        <w:t xml:space="preserve"> </w:t>
      </w:r>
      <w:r w:rsidR="002C0171">
        <w:rPr>
          <w:sz w:val="22"/>
          <w:szCs w:val="22"/>
        </w:rPr>
        <w:t xml:space="preserve">индивидуальные предприниматели, юридические лица, </w:t>
      </w:r>
      <w:r w:rsidRPr="002C0171">
        <w:rPr>
          <w:sz w:val="22"/>
          <w:szCs w:val="22"/>
        </w:rPr>
        <w:t>своевременно подавшие заявку на участие в аукционе, представившие надлежащим образом оформленные документы в соответствии с извещением</w:t>
      </w:r>
      <w:r w:rsidR="002C0171">
        <w:rPr>
          <w:sz w:val="22"/>
          <w:szCs w:val="22"/>
        </w:rPr>
        <w:t xml:space="preserve"> о проведении аукциона</w:t>
      </w:r>
      <w:r w:rsidRPr="002C0171">
        <w:rPr>
          <w:sz w:val="22"/>
          <w:szCs w:val="22"/>
        </w:rPr>
        <w:t xml:space="preserve"> и перечислившие на счет </w:t>
      </w:r>
      <w:r w:rsidR="002C0171">
        <w:rPr>
          <w:sz w:val="22"/>
          <w:szCs w:val="22"/>
        </w:rPr>
        <w:t>Организатора аукциона</w:t>
      </w:r>
      <w:r w:rsidRPr="002C0171">
        <w:rPr>
          <w:sz w:val="22"/>
          <w:szCs w:val="22"/>
        </w:rPr>
        <w:t xml:space="preserve"> сумму задатка в порядке и срок, указанные в извещении.</w:t>
      </w:r>
    </w:p>
    <w:bookmarkEnd w:id="0"/>
    <w:p w:rsidR="00F258F4" w:rsidRPr="002C0171" w:rsidRDefault="00F258F4" w:rsidP="00F258F4">
      <w:pPr>
        <w:pStyle w:val="3"/>
        <w:ind w:firstLine="709"/>
        <w:rPr>
          <w:sz w:val="22"/>
          <w:szCs w:val="22"/>
        </w:rPr>
      </w:pPr>
      <w:r w:rsidRPr="002C0171">
        <w:rPr>
          <w:sz w:val="22"/>
          <w:szCs w:val="22"/>
        </w:rPr>
        <w:t>Обязанность доказать свое право на участие в аукционе возлагается на заявителя.</w:t>
      </w:r>
    </w:p>
    <w:p w:rsidR="00F258F4" w:rsidRPr="002C0171" w:rsidRDefault="00F258F4" w:rsidP="00F258F4">
      <w:pPr>
        <w:pStyle w:val="3"/>
        <w:ind w:firstLine="709"/>
        <w:rPr>
          <w:sz w:val="22"/>
          <w:szCs w:val="22"/>
        </w:rPr>
      </w:pPr>
      <w:r w:rsidRPr="002C0171">
        <w:rPr>
          <w:sz w:val="22"/>
          <w:szCs w:val="22"/>
        </w:rPr>
        <w:t>Для участия в аукционе заявитель вносит задаток в соответствии с извещением и настоящей документацией об аукционе.</w:t>
      </w:r>
    </w:p>
    <w:p w:rsidR="00F258F4" w:rsidRPr="002C0171" w:rsidRDefault="00F258F4" w:rsidP="00F258F4">
      <w:pPr>
        <w:pStyle w:val="3"/>
        <w:ind w:firstLine="709"/>
        <w:rPr>
          <w:sz w:val="22"/>
          <w:szCs w:val="22"/>
        </w:rPr>
      </w:pPr>
      <w:r w:rsidRPr="002C0171">
        <w:rPr>
          <w:sz w:val="22"/>
          <w:szCs w:val="22"/>
        </w:rPr>
        <w:t xml:space="preserve">Для участия в аукционе заявитель или его представитель представляет организатору аукциона в установленный в извещении срок документы, </w:t>
      </w:r>
      <w:r w:rsidRPr="002C0171">
        <w:rPr>
          <w:bCs/>
          <w:spacing w:val="-5"/>
          <w:sz w:val="22"/>
          <w:szCs w:val="22"/>
        </w:rPr>
        <w:t>подаваемые претендентами для участия в аукционе</w:t>
      </w:r>
      <w:r w:rsidRPr="002C0171">
        <w:rPr>
          <w:sz w:val="22"/>
          <w:szCs w:val="22"/>
        </w:rPr>
        <w:t xml:space="preserve"> по описи.</w:t>
      </w:r>
    </w:p>
    <w:p w:rsidR="00F258F4" w:rsidRPr="002C0171" w:rsidRDefault="00F258F4" w:rsidP="00F258F4">
      <w:pPr>
        <w:autoSpaceDE w:val="0"/>
        <w:autoSpaceDN w:val="0"/>
        <w:adjustRightInd w:val="0"/>
        <w:spacing w:after="0" w:line="240" w:lineRule="auto"/>
        <w:ind w:firstLine="708"/>
        <w:jc w:val="both"/>
        <w:rPr>
          <w:rFonts w:ascii="Times New Roman" w:hAnsi="Times New Roman"/>
          <w:lang w:eastAsia="ru-RU"/>
        </w:rPr>
      </w:pPr>
      <w:r w:rsidRPr="002C0171">
        <w:rPr>
          <w:rFonts w:ascii="Times New Roman" w:hAnsi="Times New Roman"/>
          <w:lang w:eastAsia="ru-RU"/>
        </w:rPr>
        <w:t>Для участия в аукционе заявители представляют в установленный в извещении о проведении аукциона срок следующие документы:</w:t>
      </w:r>
    </w:p>
    <w:p w:rsidR="00F258F4" w:rsidRPr="002C0171" w:rsidRDefault="00F258F4" w:rsidP="00F258F4">
      <w:pPr>
        <w:autoSpaceDE w:val="0"/>
        <w:autoSpaceDN w:val="0"/>
        <w:adjustRightInd w:val="0"/>
        <w:spacing w:after="0" w:line="240" w:lineRule="auto"/>
        <w:ind w:firstLine="709"/>
        <w:jc w:val="both"/>
        <w:rPr>
          <w:rFonts w:ascii="Times New Roman" w:hAnsi="Times New Roman"/>
          <w:lang w:eastAsia="ru-RU"/>
        </w:rPr>
      </w:pPr>
      <w:r w:rsidRPr="002C0171">
        <w:rPr>
          <w:rFonts w:ascii="Times New Roman" w:hAnsi="Times New Roman"/>
          <w:lang w:eastAsia="ru-RU"/>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 (Приложение № 2);</w:t>
      </w:r>
    </w:p>
    <w:p w:rsidR="00F258F4" w:rsidRPr="002C0171" w:rsidRDefault="00F258F4" w:rsidP="00F258F4">
      <w:pPr>
        <w:autoSpaceDE w:val="0"/>
        <w:autoSpaceDN w:val="0"/>
        <w:adjustRightInd w:val="0"/>
        <w:spacing w:after="0" w:line="240" w:lineRule="auto"/>
        <w:ind w:firstLine="709"/>
        <w:jc w:val="both"/>
        <w:rPr>
          <w:rFonts w:ascii="Times New Roman" w:hAnsi="Times New Roman"/>
          <w:lang w:eastAsia="ru-RU"/>
        </w:rPr>
      </w:pPr>
      <w:r w:rsidRPr="002C0171">
        <w:rPr>
          <w:rFonts w:ascii="Times New Roman" w:hAnsi="Times New Roman"/>
          <w:lang w:eastAsia="ru-RU"/>
        </w:rPr>
        <w:t>2) копии документов, удостоверяющих личность заявителя (для граждан);</w:t>
      </w:r>
    </w:p>
    <w:p w:rsidR="00F258F4" w:rsidRPr="002C0171" w:rsidRDefault="00F258F4" w:rsidP="00F258F4">
      <w:pPr>
        <w:autoSpaceDE w:val="0"/>
        <w:autoSpaceDN w:val="0"/>
        <w:adjustRightInd w:val="0"/>
        <w:spacing w:after="0" w:line="240" w:lineRule="auto"/>
        <w:ind w:firstLine="709"/>
        <w:jc w:val="both"/>
        <w:rPr>
          <w:rFonts w:ascii="Times New Roman" w:hAnsi="Times New Roman"/>
          <w:lang w:eastAsia="ru-RU"/>
        </w:rPr>
      </w:pPr>
      <w:r w:rsidRPr="002C0171">
        <w:rPr>
          <w:rFonts w:ascii="Times New Roman" w:hAnsi="Times New Roman"/>
          <w:lang w:eastAsia="ru-RU"/>
        </w:rPr>
        <w:t xml:space="preserve">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w:t>
      </w:r>
    </w:p>
    <w:p w:rsidR="00F258F4" w:rsidRPr="002C0171" w:rsidRDefault="00F258F4" w:rsidP="00F258F4">
      <w:pPr>
        <w:autoSpaceDE w:val="0"/>
        <w:autoSpaceDN w:val="0"/>
        <w:adjustRightInd w:val="0"/>
        <w:spacing w:after="0" w:line="240" w:lineRule="auto"/>
        <w:jc w:val="both"/>
        <w:rPr>
          <w:rFonts w:ascii="Times New Roman" w:hAnsi="Times New Roman"/>
          <w:lang w:eastAsia="ru-RU"/>
        </w:rPr>
      </w:pPr>
      <w:r w:rsidRPr="002C0171">
        <w:rPr>
          <w:rFonts w:ascii="Times New Roman" w:hAnsi="Times New Roman"/>
          <w:lang w:eastAsia="ru-RU"/>
        </w:rPr>
        <w:t>иностранное юридическое лицо;</w:t>
      </w:r>
    </w:p>
    <w:p w:rsidR="00F258F4" w:rsidRPr="002C0171" w:rsidRDefault="00F258F4" w:rsidP="00F258F4">
      <w:pPr>
        <w:autoSpaceDE w:val="0"/>
        <w:autoSpaceDN w:val="0"/>
        <w:adjustRightInd w:val="0"/>
        <w:spacing w:after="0" w:line="240" w:lineRule="auto"/>
        <w:ind w:firstLine="709"/>
        <w:jc w:val="both"/>
        <w:rPr>
          <w:rFonts w:ascii="Times New Roman" w:hAnsi="Times New Roman"/>
          <w:lang w:eastAsia="ru-RU"/>
        </w:rPr>
      </w:pPr>
      <w:r w:rsidRPr="002C0171">
        <w:rPr>
          <w:rFonts w:ascii="Times New Roman" w:hAnsi="Times New Roman"/>
          <w:lang w:eastAsia="ru-RU"/>
        </w:rPr>
        <w:t>4) документы, подтверждающие внесение задатка.</w:t>
      </w:r>
    </w:p>
    <w:p w:rsidR="00C43E16" w:rsidRPr="002C0171" w:rsidRDefault="00C43E16" w:rsidP="00C43E16">
      <w:pPr>
        <w:pStyle w:val="ConsPlusNormal"/>
        <w:ind w:firstLine="709"/>
        <w:jc w:val="both"/>
        <w:rPr>
          <w:rFonts w:ascii="Times New Roman" w:hAnsi="Times New Roman" w:cs="Times New Roman"/>
          <w:sz w:val="22"/>
          <w:szCs w:val="22"/>
        </w:rPr>
      </w:pPr>
      <w:r w:rsidRPr="002C0171">
        <w:rPr>
          <w:rFonts w:ascii="Times New Roman" w:hAnsi="Times New Roman" w:cs="Times New Roman"/>
          <w:sz w:val="22"/>
          <w:szCs w:val="22"/>
        </w:rPr>
        <w:t xml:space="preserve">Представление документов, подтверждающих внесение задатка, признается заключением </w:t>
      </w:r>
      <w:r w:rsidRPr="002C0171">
        <w:rPr>
          <w:rFonts w:ascii="Times New Roman" w:hAnsi="Times New Roman" w:cs="Times New Roman"/>
          <w:sz w:val="22"/>
          <w:szCs w:val="22"/>
        </w:rPr>
        <w:lastRenderedPageBreak/>
        <w:t>соглашения о задатке (Приложение № 1).</w:t>
      </w:r>
    </w:p>
    <w:p w:rsidR="00F258F4" w:rsidRPr="002C0171" w:rsidRDefault="00C567CD" w:rsidP="00F258F4">
      <w:pPr>
        <w:shd w:val="clear" w:color="auto" w:fill="FFFFFF"/>
        <w:spacing w:after="0" w:line="240" w:lineRule="auto"/>
        <w:ind w:firstLine="709"/>
        <w:jc w:val="both"/>
        <w:rPr>
          <w:rFonts w:ascii="Times New Roman" w:hAnsi="Times New Roman"/>
        </w:rPr>
      </w:pPr>
      <w:r w:rsidRPr="002C0171">
        <w:rPr>
          <w:rFonts w:ascii="Times New Roman" w:eastAsiaTheme="minorHAnsi" w:hAnsi="Times New Roman"/>
          <w:bCs/>
        </w:rPr>
        <w:t xml:space="preserve">5)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8" w:history="1">
        <w:r w:rsidRPr="002C0171">
          <w:rPr>
            <w:rFonts w:ascii="Times New Roman" w:eastAsiaTheme="minorHAnsi" w:hAnsi="Times New Roman"/>
            <w:bCs/>
            <w:color w:val="0000FF"/>
          </w:rPr>
          <w:t>ч.5 ст.4</w:t>
        </w:r>
      </w:hyperlink>
      <w:r w:rsidRPr="002C0171">
        <w:rPr>
          <w:rFonts w:ascii="Times New Roman" w:eastAsiaTheme="minorHAnsi" w:hAnsi="Times New Roman"/>
          <w:bCs/>
        </w:rPr>
        <w:t xml:space="preserve"> Федерального закона от 24 июля 2007 года N 209-ФЗ "О развитии малого и среднего предпринимательства в Российской Федерации".</w:t>
      </w:r>
      <w:r w:rsidR="008E252E">
        <w:rPr>
          <w:rFonts w:ascii="Times New Roman" w:eastAsiaTheme="minorHAnsi" w:hAnsi="Times New Roman"/>
          <w:bCs/>
        </w:rPr>
        <w:t xml:space="preserve"> </w:t>
      </w:r>
      <w:r w:rsidR="00F258F4" w:rsidRPr="002C0171">
        <w:rPr>
          <w:rFonts w:ascii="Times New Roman" w:hAnsi="Times New Roman"/>
          <w:spacing w:val="3"/>
        </w:rPr>
        <w:t xml:space="preserve">Указанные документы в части их оформления и содержания должны </w:t>
      </w:r>
      <w:r w:rsidR="00F258F4" w:rsidRPr="002C0171">
        <w:rPr>
          <w:rFonts w:ascii="Times New Roman" w:hAnsi="Times New Roman"/>
        </w:rPr>
        <w:t>соответствовать требованиям законодательства Российской Федерации.</w:t>
      </w:r>
    </w:p>
    <w:p w:rsidR="00C567CD" w:rsidRPr="002C0171" w:rsidRDefault="00C567CD" w:rsidP="00C567CD">
      <w:pPr>
        <w:autoSpaceDE w:val="0"/>
        <w:autoSpaceDN w:val="0"/>
        <w:adjustRightInd w:val="0"/>
        <w:spacing w:after="0" w:line="240" w:lineRule="auto"/>
        <w:ind w:firstLine="709"/>
        <w:jc w:val="both"/>
        <w:rPr>
          <w:rFonts w:ascii="Times New Roman" w:hAnsi="Times New Roman"/>
        </w:rPr>
      </w:pPr>
      <w:r w:rsidRPr="002C0171">
        <w:rPr>
          <w:rFonts w:ascii="Times New Roman" w:hAnsi="Times New Roman"/>
        </w:rPr>
        <w:t>Заявка составляется в 2-х экземплярах, один из которых остается у претендента, второй у Организатора аукциона.</w:t>
      </w:r>
    </w:p>
    <w:p w:rsidR="00F258F4" w:rsidRPr="002C0171" w:rsidRDefault="00F258F4" w:rsidP="00F258F4">
      <w:pPr>
        <w:shd w:val="clear" w:color="auto" w:fill="FFFFFF"/>
        <w:spacing w:after="0" w:line="240" w:lineRule="auto"/>
        <w:ind w:firstLine="709"/>
        <w:jc w:val="both"/>
        <w:rPr>
          <w:rFonts w:ascii="Times New Roman" w:hAnsi="Times New Roman"/>
        </w:rPr>
      </w:pPr>
      <w:r w:rsidRPr="002C0171">
        <w:rPr>
          <w:rFonts w:ascii="Times New Roman" w:hAnsi="Times New Roman"/>
          <w:spacing w:val="-1"/>
        </w:rPr>
        <w:t xml:space="preserve">Прием документов прекращается не ранее чем за пять дней до дня проведения </w:t>
      </w:r>
      <w:r w:rsidRPr="002C0171">
        <w:rPr>
          <w:rFonts w:ascii="Times New Roman" w:hAnsi="Times New Roman"/>
          <w:spacing w:val="-4"/>
        </w:rPr>
        <w:t>аукциона.</w:t>
      </w:r>
    </w:p>
    <w:p w:rsidR="00F258F4" w:rsidRPr="002C0171" w:rsidRDefault="00F258F4" w:rsidP="00F258F4">
      <w:pPr>
        <w:shd w:val="clear" w:color="auto" w:fill="FFFFFF"/>
        <w:spacing w:after="0" w:line="240" w:lineRule="auto"/>
        <w:ind w:firstLine="709"/>
        <w:jc w:val="both"/>
        <w:rPr>
          <w:rFonts w:ascii="Times New Roman" w:hAnsi="Times New Roman"/>
        </w:rPr>
      </w:pPr>
      <w:r w:rsidRPr="002C0171">
        <w:rPr>
          <w:rFonts w:ascii="Times New Roman" w:hAnsi="Times New Roman"/>
        </w:rPr>
        <w:t>Один заявитель вправе подать на один лот только одну заявку.</w:t>
      </w:r>
    </w:p>
    <w:p w:rsidR="00F258F4" w:rsidRPr="002C0171" w:rsidRDefault="00F258F4" w:rsidP="00F258F4">
      <w:pPr>
        <w:pStyle w:val="a8"/>
        <w:ind w:firstLine="709"/>
        <w:rPr>
          <w:rFonts w:ascii="Times New Roman" w:hAnsi="Times New Roman"/>
        </w:rPr>
      </w:pPr>
      <w:r w:rsidRPr="002C0171">
        <w:rPr>
          <w:rFonts w:ascii="Times New Roman" w:hAnsi="Times New Roman"/>
          <w:spacing w:val="1"/>
        </w:rPr>
        <w:t xml:space="preserve">Заявка на участие в аукционе, поступившая по истечении срока ее приема, </w:t>
      </w:r>
    </w:p>
    <w:p w:rsidR="00F258F4" w:rsidRPr="002C0171" w:rsidRDefault="00F258F4" w:rsidP="00F258F4">
      <w:pPr>
        <w:shd w:val="clear" w:color="auto" w:fill="FFFFFF"/>
        <w:spacing w:after="0" w:line="240" w:lineRule="auto"/>
        <w:jc w:val="both"/>
        <w:rPr>
          <w:rFonts w:ascii="Times New Roman" w:hAnsi="Times New Roman"/>
        </w:rPr>
      </w:pPr>
      <w:r w:rsidRPr="002C0171">
        <w:rPr>
          <w:rFonts w:ascii="Times New Roman" w:hAnsi="Times New Roman"/>
          <w:spacing w:val="-1"/>
        </w:rPr>
        <w:t>возвращается в день ее поступления заявителю.</w:t>
      </w:r>
      <w:r w:rsidRPr="002C0171">
        <w:rPr>
          <w:rFonts w:ascii="Times New Roman" w:hAnsi="Times New Roman"/>
        </w:rPr>
        <w:t xml:space="preserve"> </w:t>
      </w:r>
    </w:p>
    <w:p w:rsidR="00F258F4" w:rsidRPr="002C0171" w:rsidRDefault="00F258F4" w:rsidP="00F258F4">
      <w:pPr>
        <w:pStyle w:val="TextBoldCenter"/>
        <w:spacing w:before="0"/>
        <w:ind w:firstLine="708"/>
        <w:jc w:val="left"/>
        <w:outlineLvl w:val="0"/>
        <w:rPr>
          <w:sz w:val="22"/>
          <w:szCs w:val="22"/>
        </w:rPr>
      </w:pPr>
      <w:r w:rsidRPr="002C0171">
        <w:rPr>
          <w:sz w:val="22"/>
          <w:szCs w:val="22"/>
        </w:rPr>
        <w:t>Порядок проведения аукциона.</w:t>
      </w:r>
    </w:p>
    <w:p w:rsidR="00F258F4" w:rsidRPr="002C0171" w:rsidRDefault="00F258F4" w:rsidP="00F258F4">
      <w:pPr>
        <w:pStyle w:val="TextBoldCenter"/>
        <w:tabs>
          <w:tab w:val="num" w:pos="709"/>
          <w:tab w:val="num" w:pos="1440"/>
        </w:tabs>
        <w:spacing w:before="0"/>
        <w:ind w:firstLine="709"/>
        <w:jc w:val="both"/>
        <w:outlineLvl w:val="0"/>
        <w:rPr>
          <w:b w:val="0"/>
          <w:sz w:val="22"/>
          <w:szCs w:val="22"/>
        </w:rPr>
      </w:pPr>
      <w:r w:rsidRPr="002C0171">
        <w:rPr>
          <w:b w:val="0"/>
          <w:sz w:val="22"/>
          <w:szCs w:val="22"/>
        </w:rPr>
        <w:t>Подведение итогов аукциона проводится комиссией в день и час по адресу, указанному в извещении.</w:t>
      </w:r>
      <w:r w:rsidRPr="002C0171">
        <w:rPr>
          <w:sz w:val="22"/>
          <w:szCs w:val="22"/>
        </w:rPr>
        <w:t xml:space="preserve"> </w:t>
      </w:r>
    </w:p>
    <w:p w:rsidR="00F258F4" w:rsidRPr="002C0171" w:rsidRDefault="00F258F4" w:rsidP="00F258F4">
      <w:pPr>
        <w:pStyle w:val="TextBoldCenter"/>
        <w:tabs>
          <w:tab w:val="num" w:pos="1440"/>
        </w:tabs>
        <w:spacing w:before="0"/>
        <w:ind w:firstLine="709"/>
        <w:jc w:val="both"/>
        <w:outlineLvl w:val="0"/>
        <w:rPr>
          <w:b w:val="0"/>
          <w:spacing w:val="-4"/>
          <w:sz w:val="22"/>
          <w:szCs w:val="22"/>
        </w:rPr>
      </w:pPr>
      <w:r w:rsidRPr="002C0171">
        <w:rPr>
          <w:b w:val="0"/>
          <w:spacing w:val="-4"/>
          <w:sz w:val="22"/>
          <w:szCs w:val="22"/>
        </w:rPr>
        <w:t>Аукцион проводится в следующем порядке:</w:t>
      </w:r>
    </w:p>
    <w:p w:rsidR="00F258F4" w:rsidRPr="002C0171" w:rsidRDefault="00F258F4" w:rsidP="002C0171">
      <w:pPr>
        <w:shd w:val="clear" w:color="auto" w:fill="FFFFFF"/>
        <w:spacing w:after="0" w:line="240" w:lineRule="auto"/>
        <w:ind w:firstLine="709"/>
        <w:jc w:val="both"/>
        <w:rPr>
          <w:rFonts w:ascii="Times New Roman" w:hAnsi="Times New Roman"/>
          <w:spacing w:val="-4"/>
        </w:rPr>
      </w:pPr>
      <w:r w:rsidRPr="002C0171">
        <w:rPr>
          <w:rFonts w:ascii="Times New Roman" w:hAnsi="Times New Roman"/>
          <w:spacing w:val="-4"/>
        </w:rPr>
        <w:t xml:space="preserve">– заявители, признанные участниками аукциона, проходят процедуру регистрации участников аукциона в день подведения итогов аукциона в течение 30 (тридцати) минут до начала подведения итогов аукциона, указанного в извещении. Для регистрации представитель участника аукциона обязан иметь при себе документ, удостоверяющий личность (паспорт), а также доверенность (оригинал) на право представлять интересы участника, за исключением случая, когда доверенность представлена одновременно с заявкой. </w:t>
      </w:r>
    </w:p>
    <w:p w:rsidR="00F258F4" w:rsidRPr="002C0171" w:rsidRDefault="00F258F4" w:rsidP="00F258F4">
      <w:pPr>
        <w:pStyle w:val="1"/>
        <w:ind w:firstLine="709"/>
        <w:jc w:val="both"/>
        <w:rPr>
          <w:rFonts w:ascii="Times New Roman" w:hAnsi="Times New Roman"/>
        </w:rPr>
      </w:pPr>
      <w:r w:rsidRPr="002C0171">
        <w:rPr>
          <w:rFonts w:ascii="Times New Roman" w:hAnsi="Times New Roman"/>
        </w:rPr>
        <w:t xml:space="preserve">– участникам аукциона выдаются пронумерованные </w:t>
      </w:r>
      <w:r w:rsidR="00481162" w:rsidRPr="002C0171">
        <w:rPr>
          <w:rFonts w:ascii="Times New Roman" w:hAnsi="Times New Roman"/>
        </w:rPr>
        <w:t>карточки</w:t>
      </w:r>
      <w:r w:rsidRPr="002C0171">
        <w:rPr>
          <w:rFonts w:ascii="Times New Roman" w:hAnsi="Times New Roman"/>
        </w:rPr>
        <w:t xml:space="preserve">, которые они поднимают после оглашения начальной цены и каждой очередной цены в случае, если готовы приобрести земельный участок в соответствии с этой ценой; </w:t>
      </w:r>
    </w:p>
    <w:p w:rsidR="00F258F4" w:rsidRPr="002C0171" w:rsidRDefault="00F258F4" w:rsidP="00F258F4">
      <w:pPr>
        <w:pStyle w:val="1"/>
        <w:ind w:firstLine="709"/>
        <w:jc w:val="both"/>
        <w:rPr>
          <w:rFonts w:ascii="Times New Roman" w:hAnsi="Times New Roman"/>
        </w:rPr>
      </w:pPr>
      <w:r w:rsidRPr="002C0171">
        <w:rPr>
          <w:rFonts w:ascii="Times New Roman" w:hAnsi="Times New Roman"/>
        </w:rPr>
        <w:t>– аукцион начинается с оглашения наименования, основных характеристик земельного участка, начальной цены, «шага аукциона» и порядка проведения аукциона;</w:t>
      </w:r>
    </w:p>
    <w:p w:rsidR="00F258F4" w:rsidRPr="002C0171" w:rsidRDefault="00F258F4" w:rsidP="00F258F4">
      <w:pPr>
        <w:pStyle w:val="1"/>
        <w:ind w:firstLine="709"/>
        <w:jc w:val="both"/>
        <w:rPr>
          <w:rFonts w:ascii="Times New Roman" w:hAnsi="Times New Roman"/>
        </w:rPr>
      </w:pPr>
      <w:r w:rsidRPr="002C0171">
        <w:rPr>
          <w:rFonts w:ascii="Times New Roman" w:hAnsi="Times New Roman"/>
        </w:rPr>
        <w:t xml:space="preserve">– каждая последующая цена назначается путем увеличения текущей цены на «шаг аукциона». После объявления очередной цены аукционист называет номер </w:t>
      </w:r>
      <w:r w:rsidR="00481162" w:rsidRPr="002C0171">
        <w:rPr>
          <w:rFonts w:ascii="Times New Roman" w:hAnsi="Times New Roman"/>
        </w:rPr>
        <w:t>карточки</w:t>
      </w:r>
      <w:r w:rsidRPr="002C0171">
        <w:rPr>
          <w:rFonts w:ascii="Times New Roman" w:hAnsi="Times New Roman"/>
        </w:rPr>
        <w:t xml:space="preserve"> участника а</w:t>
      </w:r>
      <w:r w:rsidR="00481162" w:rsidRPr="002C0171">
        <w:rPr>
          <w:rFonts w:ascii="Times New Roman" w:hAnsi="Times New Roman"/>
        </w:rPr>
        <w:t>укциона, который первым поднял карточку</w:t>
      </w:r>
      <w:r w:rsidRPr="002C0171">
        <w:rPr>
          <w:rFonts w:ascii="Times New Roman" w:hAnsi="Times New Roman"/>
        </w:rPr>
        <w:t>, и указывает на этого участника аукциона. Затем аукционист объявляет следующую цену предмета аукциона в соответствии с «шагом аукциона»;</w:t>
      </w:r>
    </w:p>
    <w:p w:rsidR="00F258F4" w:rsidRPr="002C0171" w:rsidRDefault="00F258F4" w:rsidP="00F258F4">
      <w:pPr>
        <w:pStyle w:val="1"/>
        <w:ind w:firstLine="709"/>
        <w:jc w:val="both"/>
        <w:rPr>
          <w:rFonts w:ascii="Times New Roman" w:hAnsi="Times New Roman"/>
        </w:rPr>
      </w:pPr>
      <w:r w:rsidRPr="002C0171">
        <w:rPr>
          <w:rFonts w:ascii="Times New Roman" w:hAnsi="Times New Roman"/>
        </w:rPr>
        <w:t xml:space="preserve">– в ходе аукциона участники аукциона могут заявить с голоса свою цену предмета аукциона, кратную «шагу аукциона», одновременно с поднятием </w:t>
      </w:r>
      <w:r w:rsidR="00481162" w:rsidRPr="002C0171">
        <w:rPr>
          <w:rFonts w:ascii="Times New Roman" w:hAnsi="Times New Roman"/>
        </w:rPr>
        <w:t>карточки</w:t>
      </w:r>
      <w:r w:rsidRPr="002C0171">
        <w:rPr>
          <w:rFonts w:ascii="Times New Roman" w:hAnsi="Times New Roman"/>
        </w:rPr>
        <w:t>;</w:t>
      </w:r>
    </w:p>
    <w:p w:rsidR="00F258F4" w:rsidRPr="002C0171" w:rsidRDefault="00F258F4" w:rsidP="00F258F4">
      <w:pPr>
        <w:pStyle w:val="1"/>
        <w:ind w:firstLine="709"/>
        <w:jc w:val="both"/>
        <w:rPr>
          <w:rFonts w:ascii="Times New Roman" w:hAnsi="Times New Roman"/>
        </w:rPr>
      </w:pPr>
      <w:r w:rsidRPr="002C0171">
        <w:rPr>
          <w:rFonts w:ascii="Times New Roman" w:hAnsi="Times New Roman"/>
        </w:rPr>
        <w:t>– при отсутствии участников аукциона, готовых приобрести земельный участок в соответствии с названной аукционистом ценой, аукционист повторяет эту цену три раза;</w:t>
      </w:r>
    </w:p>
    <w:p w:rsidR="00F258F4" w:rsidRPr="002C0171" w:rsidRDefault="00F258F4" w:rsidP="00F258F4">
      <w:pPr>
        <w:pStyle w:val="1"/>
        <w:ind w:firstLine="709"/>
        <w:jc w:val="both"/>
        <w:rPr>
          <w:rFonts w:ascii="Times New Roman" w:hAnsi="Times New Roman"/>
        </w:rPr>
      </w:pPr>
      <w:r w:rsidRPr="002C0171">
        <w:rPr>
          <w:rFonts w:ascii="Times New Roman" w:hAnsi="Times New Roman"/>
        </w:rPr>
        <w:t xml:space="preserve">– если после троекратного объявления очередной цены ни один из участников аукциона не поднял </w:t>
      </w:r>
      <w:r w:rsidR="00481162" w:rsidRPr="002C0171">
        <w:rPr>
          <w:rFonts w:ascii="Times New Roman" w:hAnsi="Times New Roman"/>
        </w:rPr>
        <w:t>карточку</w:t>
      </w:r>
      <w:r w:rsidRPr="002C0171">
        <w:rPr>
          <w:rFonts w:ascii="Times New Roman" w:hAnsi="Times New Roman"/>
        </w:rPr>
        <w:t xml:space="preserve">, аукцион завершается. Победителем аукциона признается тот участник аукциона, номер </w:t>
      </w:r>
      <w:r w:rsidR="00481162" w:rsidRPr="002C0171">
        <w:rPr>
          <w:rFonts w:ascii="Times New Roman" w:hAnsi="Times New Roman"/>
        </w:rPr>
        <w:t>карточки</w:t>
      </w:r>
      <w:r w:rsidRPr="002C0171">
        <w:rPr>
          <w:rFonts w:ascii="Times New Roman" w:hAnsi="Times New Roman"/>
        </w:rPr>
        <w:t xml:space="preserve"> которого был назван аукционистом последним;</w:t>
      </w:r>
    </w:p>
    <w:p w:rsidR="00F258F4" w:rsidRPr="002C0171" w:rsidRDefault="00F258F4" w:rsidP="00F258F4">
      <w:pPr>
        <w:pStyle w:val="1"/>
        <w:ind w:firstLine="709"/>
        <w:jc w:val="both"/>
        <w:rPr>
          <w:rFonts w:ascii="Times New Roman" w:hAnsi="Times New Roman"/>
        </w:rPr>
      </w:pPr>
      <w:r w:rsidRPr="002C0171">
        <w:rPr>
          <w:rFonts w:ascii="Times New Roman" w:hAnsi="Times New Roman"/>
        </w:rPr>
        <w:t>– по завершении аукциона аукционист объявляет о реализации права аренды</w:t>
      </w:r>
      <w:r w:rsidR="00DB480C" w:rsidRPr="002C0171">
        <w:rPr>
          <w:rFonts w:ascii="Times New Roman" w:hAnsi="Times New Roman"/>
        </w:rPr>
        <w:t>/продажи</w:t>
      </w:r>
      <w:r w:rsidRPr="002C0171">
        <w:rPr>
          <w:rFonts w:ascii="Times New Roman" w:hAnsi="Times New Roman"/>
        </w:rPr>
        <w:t xml:space="preserve"> земельного участка, называет размер ежегодной арендной платы</w:t>
      </w:r>
      <w:r w:rsidR="00DB480C" w:rsidRPr="002C0171">
        <w:rPr>
          <w:rFonts w:ascii="Times New Roman" w:hAnsi="Times New Roman"/>
        </w:rPr>
        <w:t>/выкупной стоимости</w:t>
      </w:r>
      <w:r w:rsidRPr="002C0171">
        <w:rPr>
          <w:rFonts w:ascii="Times New Roman" w:hAnsi="Times New Roman"/>
        </w:rPr>
        <w:t xml:space="preserve"> земельного участка и номер </w:t>
      </w:r>
      <w:r w:rsidR="00481162" w:rsidRPr="002C0171">
        <w:rPr>
          <w:rFonts w:ascii="Times New Roman" w:hAnsi="Times New Roman"/>
        </w:rPr>
        <w:t>карточки</w:t>
      </w:r>
      <w:r w:rsidRPr="002C0171">
        <w:rPr>
          <w:rFonts w:ascii="Times New Roman" w:hAnsi="Times New Roman"/>
        </w:rPr>
        <w:t xml:space="preserve"> победителя аукциона.</w:t>
      </w:r>
    </w:p>
    <w:p w:rsidR="00F258F4" w:rsidRPr="002C0171" w:rsidRDefault="00F258F4" w:rsidP="00F258F4">
      <w:pPr>
        <w:pStyle w:val="1"/>
        <w:tabs>
          <w:tab w:val="num" w:pos="709"/>
          <w:tab w:val="num" w:pos="1440"/>
        </w:tabs>
        <w:ind w:firstLine="709"/>
        <w:jc w:val="both"/>
        <w:rPr>
          <w:rFonts w:ascii="Times New Roman" w:hAnsi="Times New Roman"/>
          <w:spacing w:val="-2"/>
        </w:rPr>
      </w:pPr>
      <w:r w:rsidRPr="002C0171">
        <w:rPr>
          <w:rFonts w:ascii="Times New Roman" w:hAnsi="Times New Roman"/>
          <w:spacing w:val="-2"/>
        </w:rPr>
        <w:t>Результаты аукциона оформляются протоколом о результатах аукциона, который подписывается комиссией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администрации Благовещенского района.</w:t>
      </w:r>
    </w:p>
    <w:p w:rsidR="00F258F4" w:rsidRPr="002C0171" w:rsidRDefault="00F258F4" w:rsidP="00F258F4">
      <w:pPr>
        <w:pStyle w:val="1"/>
        <w:tabs>
          <w:tab w:val="num" w:pos="709"/>
          <w:tab w:val="num" w:pos="1440"/>
        </w:tabs>
        <w:ind w:firstLine="709"/>
        <w:jc w:val="both"/>
        <w:rPr>
          <w:rFonts w:ascii="Times New Roman" w:hAnsi="Times New Roman"/>
          <w:spacing w:val="-4"/>
        </w:rPr>
      </w:pPr>
      <w:r w:rsidRPr="002C0171">
        <w:rPr>
          <w:rFonts w:ascii="Times New Roman" w:hAnsi="Times New Roman"/>
          <w:spacing w:val="-4"/>
        </w:rPr>
        <w:t>Протокол о результатах аукциона является документом, удостоверяющим право победителя на заключение договора аренды</w:t>
      </w:r>
      <w:r w:rsidR="00C43E16" w:rsidRPr="002C0171">
        <w:rPr>
          <w:rFonts w:ascii="Times New Roman" w:hAnsi="Times New Roman"/>
          <w:spacing w:val="-4"/>
        </w:rPr>
        <w:t>/купли-продажи</w:t>
      </w:r>
      <w:r w:rsidRPr="002C0171">
        <w:rPr>
          <w:rFonts w:ascii="Times New Roman" w:hAnsi="Times New Roman"/>
          <w:spacing w:val="-4"/>
        </w:rPr>
        <w:t xml:space="preserve"> земельного участка, и имеет силу договора (договор аренды земельного участка - Приложение № </w:t>
      </w:r>
      <w:r w:rsidR="00C43E16" w:rsidRPr="002C0171">
        <w:rPr>
          <w:rFonts w:ascii="Times New Roman" w:hAnsi="Times New Roman"/>
          <w:spacing w:val="-4"/>
        </w:rPr>
        <w:t>3</w:t>
      </w:r>
      <w:r w:rsidR="0024580C">
        <w:rPr>
          <w:rFonts w:ascii="Times New Roman" w:hAnsi="Times New Roman"/>
          <w:spacing w:val="-4"/>
        </w:rPr>
        <w:t>,4</w:t>
      </w:r>
      <w:r w:rsidR="00C43E16" w:rsidRPr="002C0171">
        <w:rPr>
          <w:rFonts w:ascii="Times New Roman" w:hAnsi="Times New Roman"/>
          <w:spacing w:val="-4"/>
        </w:rPr>
        <w:t>, договор купли-продажи земельного участка – При</w:t>
      </w:r>
      <w:r w:rsidR="0024580C">
        <w:rPr>
          <w:rFonts w:ascii="Times New Roman" w:hAnsi="Times New Roman"/>
          <w:spacing w:val="-4"/>
        </w:rPr>
        <w:t>ложение № 5</w:t>
      </w:r>
      <w:r w:rsidR="00C43E16" w:rsidRPr="002C0171">
        <w:rPr>
          <w:rFonts w:ascii="Times New Roman" w:hAnsi="Times New Roman"/>
          <w:spacing w:val="-4"/>
        </w:rPr>
        <w:t>)</w:t>
      </w:r>
      <w:r w:rsidRPr="002C0171">
        <w:rPr>
          <w:rFonts w:ascii="Times New Roman" w:hAnsi="Times New Roman"/>
          <w:spacing w:val="-4"/>
        </w:rPr>
        <w:t>.</w:t>
      </w:r>
    </w:p>
    <w:p w:rsidR="00F258F4" w:rsidRPr="002C0171" w:rsidRDefault="00F258F4" w:rsidP="00F258F4">
      <w:pPr>
        <w:pStyle w:val="1"/>
        <w:ind w:firstLine="709"/>
        <w:jc w:val="both"/>
        <w:rPr>
          <w:rFonts w:ascii="Times New Roman" w:hAnsi="Times New Roman"/>
        </w:rPr>
      </w:pPr>
      <w:r w:rsidRPr="002C0171">
        <w:rPr>
          <w:rFonts w:ascii="Times New Roman" w:hAnsi="Times New Roman"/>
        </w:rPr>
        <w:t xml:space="preserve">Если при проведении аукциона проводились фотографирование, аудио- и (или) видеозапись, киносъемка, то об этом делается отметка в протоколе об итогах аукциона. </w:t>
      </w:r>
    </w:p>
    <w:p w:rsidR="00F258F4" w:rsidRPr="002C0171" w:rsidRDefault="00F258F4" w:rsidP="00F258F4">
      <w:pPr>
        <w:pStyle w:val="TextBasTxt"/>
        <w:ind w:firstLine="709"/>
        <w:rPr>
          <w:sz w:val="22"/>
          <w:szCs w:val="22"/>
        </w:rPr>
      </w:pPr>
      <w:r w:rsidRPr="002C0171">
        <w:rPr>
          <w:sz w:val="22"/>
          <w:szCs w:val="22"/>
        </w:rPr>
        <w:t xml:space="preserve">В течение 1 (одного) рабочего дня с даты подписания протокола о результатах аукциона администрация Благовещенского района обеспечивает опубликование информации о результатах аукциона </w:t>
      </w:r>
      <w:r w:rsidRPr="002C0171">
        <w:rPr>
          <w:bCs/>
          <w:sz w:val="22"/>
          <w:szCs w:val="22"/>
        </w:rPr>
        <w:t xml:space="preserve">на сайтах </w:t>
      </w:r>
      <w:r w:rsidRPr="002C0171">
        <w:rPr>
          <w:sz w:val="22"/>
          <w:szCs w:val="22"/>
          <w:lang w:val="en-US"/>
        </w:rPr>
        <w:t>blagraion</w:t>
      </w:r>
      <w:r w:rsidRPr="002C0171">
        <w:rPr>
          <w:sz w:val="22"/>
          <w:szCs w:val="22"/>
        </w:rPr>
        <w:t>.</w:t>
      </w:r>
      <w:r w:rsidRPr="002C0171">
        <w:rPr>
          <w:sz w:val="22"/>
          <w:szCs w:val="22"/>
          <w:lang w:val="en-US"/>
        </w:rPr>
        <w:t>ru</w:t>
      </w:r>
      <w:r w:rsidRPr="002C0171">
        <w:rPr>
          <w:sz w:val="22"/>
          <w:szCs w:val="22"/>
        </w:rPr>
        <w:t xml:space="preserve">, </w:t>
      </w:r>
      <w:r w:rsidRPr="002C0171">
        <w:rPr>
          <w:sz w:val="22"/>
          <w:szCs w:val="22"/>
          <w:lang w:val="en-US"/>
        </w:rPr>
        <w:t>torgi</w:t>
      </w:r>
      <w:r w:rsidRPr="002C0171">
        <w:rPr>
          <w:sz w:val="22"/>
          <w:szCs w:val="22"/>
        </w:rPr>
        <w:t>.</w:t>
      </w:r>
      <w:r w:rsidRPr="002C0171">
        <w:rPr>
          <w:sz w:val="22"/>
          <w:szCs w:val="22"/>
          <w:lang w:val="en-US"/>
        </w:rPr>
        <w:t>gov</w:t>
      </w:r>
      <w:r w:rsidRPr="002C0171">
        <w:rPr>
          <w:sz w:val="22"/>
          <w:szCs w:val="22"/>
        </w:rPr>
        <w:t>.</w:t>
      </w:r>
      <w:r w:rsidRPr="002C0171">
        <w:rPr>
          <w:sz w:val="22"/>
          <w:szCs w:val="22"/>
          <w:lang w:val="en-US"/>
        </w:rPr>
        <w:t>ru</w:t>
      </w:r>
      <w:r w:rsidRPr="002C0171">
        <w:rPr>
          <w:sz w:val="22"/>
          <w:szCs w:val="22"/>
        </w:rPr>
        <w:t>.</w:t>
      </w:r>
    </w:p>
    <w:p w:rsidR="00F258F4" w:rsidRPr="002C0171" w:rsidRDefault="00F258F4" w:rsidP="00F258F4">
      <w:pPr>
        <w:pStyle w:val="TextBasTxt"/>
        <w:ind w:firstLine="709"/>
        <w:rPr>
          <w:sz w:val="22"/>
          <w:szCs w:val="22"/>
        </w:rPr>
      </w:pPr>
      <w:r w:rsidRPr="002C0171">
        <w:rPr>
          <w:sz w:val="22"/>
          <w:szCs w:val="22"/>
        </w:rPr>
        <w:t>Не допускается заключение договора ранее, чем через 10 дней со дня размещения информации о результатах аукциона на официальном сайте.</w:t>
      </w:r>
    </w:p>
    <w:p w:rsidR="00F258F4" w:rsidRPr="002C0171" w:rsidRDefault="00F258F4" w:rsidP="00F258F4">
      <w:pPr>
        <w:spacing w:after="0" w:line="240" w:lineRule="auto"/>
        <w:ind w:firstLine="709"/>
        <w:jc w:val="both"/>
        <w:rPr>
          <w:rFonts w:ascii="Times New Roman" w:hAnsi="Times New Roman"/>
        </w:rPr>
      </w:pPr>
      <w:r w:rsidRPr="002C0171">
        <w:rPr>
          <w:rFonts w:ascii="Times New Roman" w:hAnsi="Times New Roman"/>
        </w:rPr>
        <w:t>Организатор аукциона обязуется передать земельный участок по акту приема-передачи в течение 3 (трех) дней с момента оплаты договора в порядке, установленном действующим законодательством.</w:t>
      </w:r>
    </w:p>
    <w:p w:rsidR="00F258F4" w:rsidRPr="002C0171" w:rsidRDefault="00F258F4" w:rsidP="00F258F4">
      <w:pPr>
        <w:pStyle w:val="textbastxt0"/>
        <w:ind w:firstLine="709"/>
        <w:rPr>
          <w:sz w:val="22"/>
          <w:szCs w:val="22"/>
        </w:rPr>
      </w:pPr>
      <w:r w:rsidRPr="002C0171">
        <w:rPr>
          <w:sz w:val="22"/>
          <w:szCs w:val="22"/>
        </w:rPr>
        <w:lastRenderedPageBreak/>
        <w:t xml:space="preserve">Администрация Благовещенского района вправе принять решение об отказе в проведении аукциона в случае выявления обстоятельств, предусмотренных п. 8 ст. 39.11. ЗК РФ. Извещение об отказе в проведении аукциона размещается в средствах массовой информации, в которых было опубликовано извещение о проведении аукциона, а также размещаются на официальном сайте администрации Благовещенского района </w:t>
      </w:r>
      <w:r w:rsidRPr="002C0171">
        <w:rPr>
          <w:sz w:val="22"/>
          <w:szCs w:val="22"/>
          <w:lang w:val="en-US"/>
        </w:rPr>
        <w:t>blagraion</w:t>
      </w:r>
      <w:r w:rsidRPr="002C0171">
        <w:rPr>
          <w:sz w:val="22"/>
          <w:szCs w:val="22"/>
        </w:rPr>
        <w:t>.</w:t>
      </w:r>
      <w:r w:rsidRPr="002C0171">
        <w:rPr>
          <w:sz w:val="22"/>
          <w:szCs w:val="22"/>
          <w:lang w:val="en-US"/>
        </w:rPr>
        <w:t>ru</w:t>
      </w:r>
      <w:r w:rsidRPr="002C0171">
        <w:rPr>
          <w:sz w:val="22"/>
          <w:szCs w:val="22"/>
        </w:rPr>
        <w:t xml:space="preserve">, на официальном сайте уполномоченного органа </w:t>
      </w:r>
      <w:r w:rsidRPr="002C0171">
        <w:rPr>
          <w:sz w:val="22"/>
          <w:szCs w:val="22"/>
          <w:lang w:val="en-US"/>
        </w:rPr>
        <w:t>torgi</w:t>
      </w:r>
      <w:r w:rsidRPr="002C0171">
        <w:rPr>
          <w:sz w:val="22"/>
          <w:szCs w:val="22"/>
        </w:rPr>
        <w:t>.</w:t>
      </w:r>
      <w:r w:rsidRPr="002C0171">
        <w:rPr>
          <w:sz w:val="22"/>
          <w:szCs w:val="22"/>
          <w:lang w:val="en-US"/>
        </w:rPr>
        <w:t>gov</w:t>
      </w:r>
      <w:r w:rsidRPr="002C0171">
        <w:rPr>
          <w:sz w:val="22"/>
          <w:szCs w:val="22"/>
        </w:rPr>
        <w:t>.</w:t>
      </w:r>
      <w:r w:rsidRPr="002C0171">
        <w:rPr>
          <w:sz w:val="22"/>
          <w:szCs w:val="22"/>
          <w:lang w:val="en-US"/>
        </w:rPr>
        <w:t>ru</w:t>
      </w:r>
      <w:r w:rsidRPr="002C0171">
        <w:rPr>
          <w:sz w:val="22"/>
          <w:szCs w:val="22"/>
        </w:rPr>
        <w:t xml:space="preserve"> в информационно-телекоммуникационной сети «Интернет»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 При отмене аукциона администрация Благовещенского района в течение 3 (трех) рабочих дней со</w:t>
      </w:r>
      <w:r w:rsidRPr="002C0171">
        <w:rPr>
          <w:iCs/>
          <w:sz w:val="22"/>
          <w:szCs w:val="22"/>
        </w:rPr>
        <w:t xml:space="preserve"> дня принятия решения об отмене аукциона обеспечивает воз</w:t>
      </w:r>
      <w:r w:rsidRPr="002C0171">
        <w:rPr>
          <w:sz w:val="22"/>
          <w:szCs w:val="22"/>
        </w:rPr>
        <w:t>врат внесенных заявителями задатков по реквизитам, указанным в заявке.</w:t>
      </w:r>
    </w:p>
    <w:p w:rsidR="00C43E16" w:rsidRPr="002C0171" w:rsidRDefault="00C43E16" w:rsidP="00F258F4">
      <w:pPr>
        <w:shd w:val="clear" w:color="auto" w:fill="FFFFFF"/>
        <w:spacing w:after="0" w:line="240" w:lineRule="auto"/>
        <w:ind w:firstLine="709"/>
        <w:contextualSpacing/>
        <w:jc w:val="both"/>
        <w:rPr>
          <w:rStyle w:val="txt1"/>
          <w:rFonts w:ascii="Times New Roman" w:hAnsi="Times New Roman"/>
          <w:sz w:val="22"/>
          <w:szCs w:val="22"/>
        </w:rPr>
      </w:pPr>
      <w:r w:rsidRPr="002C0171">
        <w:rPr>
          <w:rStyle w:val="txt1"/>
          <w:rFonts w:ascii="Times New Roman" w:hAnsi="Times New Roman"/>
          <w:sz w:val="22"/>
          <w:szCs w:val="22"/>
        </w:rPr>
        <w:t xml:space="preserve">Осмотр земельных участков на местности проводится заявителями самостоятельно, для чего организатором аукциона предоставляются необходимые материалы. </w:t>
      </w:r>
    </w:p>
    <w:p w:rsidR="00F258F4" w:rsidRPr="002C0171" w:rsidRDefault="00F258F4" w:rsidP="00C567CD">
      <w:pPr>
        <w:shd w:val="clear" w:color="auto" w:fill="FFFFFF"/>
        <w:spacing w:after="0" w:line="240" w:lineRule="auto"/>
        <w:ind w:firstLine="709"/>
        <w:contextualSpacing/>
        <w:jc w:val="both"/>
        <w:rPr>
          <w:rFonts w:ascii="Times New Roman" w:hAnsi="Times New Roman"/>
          <w:spacing w:val="2"/>
        </w:rPr>
      </w:pPr>
      <w:r w:rsidRPr="002C0171">
        <w:rPr>
          <w:rFonts w:ascii="Times New Roman" w:hAnsi="Times New Roman"/>
        </w:rPr>
        <w:t>С даты опубликования извещения о проведении аукциона и до даты окончания срока приема заявок по адресу: Амурская область,</w:t>
      </w:r>
      <w:r w:rsidRPr="002C0171">
        <w:rPr>
          <w:rFonts w:ascii="Times New Roman" w:hAnsi="Times New Roman"/>
          <w:spacing w:val="-1"/>
        </w:rPr>
        <w:t xml:space="preserve"> г.Благовещенск, ул. Зейская, д.198, каб.1</w:t>
      </w:r>
      <w:r w:rsidRPr="002C0171">
        <w:rPr>
          <w:rFonts w:ascii="Times New Roman" w:hAnsi="Times New Roman"/>
        </w:rPr>
        <w:t>, лицо, желающее участвовать в аукционе может ознакомиться с выпиской из Единого государственного реестра недвижимости об основных характеристиках и зарегистрированных правах на объект недвижимости.</w:t>
      </w:r>
    </w:p>
    <w:p w:rsidR="002A09AF" w:rsidRPr="002C0171" w:rsidRDefault="00F258F4" w:rsidP="00A2016A">
      <w:pPr>
        <w:pStyle w:val="FR1"/>
        <w:spacing w:before="0" w:line="240" w:lineRule="atLeast"/>
        <w:ind w:firstLine="709"/>
        <w:jc w:val="both"/>
        <w:rPr>
          <w:b w:val="0"/>
          <w:szCs w:val="22"/>
        </w:rPr>
      </w:pPr>
      <w:r w:rsidRPr="002C0171">
        <w:rPr>
          <w:b w:val="0"/>
          <w:szCs w:val="22"/>
        </w:rPr>
        <w:t>Настоящее извещение о пр</w:t>
      </w:r>
      <w:r w:rsidR="00DA698E" w:rsidRPr="002C0171">
        <w:rPr>
          <w:b w:val="0"/>
          <w:szCs w:val="22"/>
        </w:rPr>
        <w:t>оведении аукциона, соглашение</w:t>
      </w:r>
      <w:r w:rsidRPr="002C0171">
        <w:rPr>
          <w:b w:val="0"/>
          <w:szCs w:val="22"/>
        </w:rPr>
        <w:t xml:space="preserve"> о задатке, заявка </w:t>
      </w:r>
      <w:r w:rsidR="00C567CD" w:rsidRPr="002C0171">
        <w:rPr>
          <w:b w:val="0"/>
          <w:szCs w:val="22"/>
        </w:rPr>
        <w:t>на участие в аукционе по продаже земельного участка (на право заключения договора аренды земельного участка</w:t>
      </w:r>
      <w:r w:rsidR="002478B6" w:rsidRPr="002C0171">
        <w:rPr>
          <w:b w:val="0"/>
          <w:szCs w:val="22"/>
        </w:rPr>
        <w:t>)</w:t>
      </w:r>
      <w:r w:rsidR="00C567CD" w:rsidRPr="002C0171">
        <w:rPr>
          <w:b w:val="0"/>
          <w:szCs w:val="22"/>
        </w:rPr>
        <w:t xml:space="preserve"> </w:t>
      </w:r>
      <w:r w:rsidRPr="002C0171">
        <w:rPr>
          <w:b w:val="0"/>
          <w:szCs w:val="22"/>
        </w:rPr>
        <w:t>и проект договора аренды земельного участка</w:t>
      </w:r>
      <w:r w:rsidR="00DA698E" w:rsidRPr="002C0171">
        <w:rPr>
          <w:b w:val="0"/>
          <w:szCs w:val="22"/>
        </w:rPr>
        <w:t>, проект договора купли-продажи земельного участка</w:t>
      </w:r>
      <w:r w:rsidRPr="002C0171">
        <w:rPr>
          <w:b w:val="0"/>
          <w:szCs w:val="22"/>
        </w:rPr>
        <w:t xml:space="preserve"> размещены на официальном сайте </w:t>
      </w:r>
      <w:r w:rsidRPr="002C0171">
        <w:rPr>
          <w:b w:val="0"/>
          <w:szCs w:val="22"/>
          <w:lang w:val="en-US"/>
        </w:rPr>
        <w:t>torgi</w:t>
      </w:r>
      <w:r w:rsidRPr="002C0171">
        <w:rPr>
          <w:b w:val="0"/>
          <w:szCs w:val="22"/>
        </w:rPr>
        <w:t>.</w:t>
      </w:r>
      <w:r w:rsidRPr="002C0171">
        <w:rPr>
          <w:b w:val="0"/>
          <w:szCs w:val="22"/>
          <w:lang w:val="en-US"/>
        </w:rPr>
        <w:t>gov</w:t>
      </w:r>
      <w:r w:rsidRPr="002C0171">
        <w:rPr>
          <w:b w:val="0"/>
          <w:szCs w:val="22"/>
        </w:rPr>
        <w:t>.</w:t>
      </w:r>
      <w:r w:rsidRPr="002C0171">
        <w:rPr>
          <w:b w:val="0"/>
          <w:szCs w:val="22"/>
          <w:lang w:val="en-US"/>
        </w:rPr>
        <w:t>ru</w:t>
      </w:r>
      <w:r w:rsidRPr="002C0171">
        <w:rPr>
          <w:b w:val="0"/>
          <w:szCs w:val="22"/>
        </w:rPr>
        <w:t xml:space="preserve"> в сети «Интернет», на официальном сайте администрации Благовещенского района </w:t>
      </w:r>
      <w:r w:rsidR="00891865" w:rsidRPr="002C0171">
        <w:rPr>
          <w:b w:val="0"/>
          <w:szCs w:val="22"/>
          <w:lang w:val="en-US"/>
        </w:rPr>
        <w:t>https</w:t>
      </w:r>
      <w:r w:rsidR="00891865" w:rsidRPr="002C0171">
        <w:rPr>
          <w:b w:val="0"/>
          <w:szCs w:val="22"/>
        </w:rPr>
        <w:t>://</w:t>
      </w:r>
      <w:r w:rsidR="00891865" w:rsidRPr="002C0171">
        <w:rPr>
          <w:b w:val="0"/>
          <w:szCs w:val="22"/>
          <w:lang w:val="en-US"/>
        </w:rPr>
        <w:t>blgraion</w:t>
      </w:r>
      <w:r w:rsidR="00891865" w:rsidRPr="002C0171">
        <w:rPr>
          <w:b w:val="0"/>
          <w:szCs w:val="22"/>
        </w:rPr>
        <w:t>.</w:t>
      </w:r>
      <w:r w:rsidR="00891865" w:rsidRPr="002C0171">
        <w:rPr>
          <w:b w:val="0"/>
          <w:szCs w:val="22"/>
          <w:lang w:val="en-US"/>
        </w:rPr>
        <w:t>amurobl</w:t>
      </w:r>
      <w:r w:rsidR="00891865" w:rsidRPr="002C0171">
        <w:rPr>
          <w:b w:val="0"/>
          <w:szCs w:val="22"/>
        </w:rPr>
        <w:t>.</w:t>
      </w:r>
      <w:r w:rsidR="00891865" w:rsidRPr="002C0171">
        <w:rPr>
          <w:b w:val="0"/>
          <w:szCs w:val="22"/>
          <w:lang w:val="en-US"/>
        </w:rPr>
        <w:t>ru</w:t>
      </w:r>
      <w:r w:rsidRPr="002C0171">
        <w:rPr>
          <w:b w:val="0"/>
          <w:szCs w:val="22"/>
        </w:rPr>
        <w:t>, в газете «Амурская земля и люди».</w:t>
      </w:r>
    </w:p>
    <w:sectPr w:rsidR="002A09AF" w:rsidRPr="002C0171" w:rsidSect="00A2016A">
      <w:pgSz w:w="11906" w:h="16838"/>
      <w:pgMar w:top="567" w:right="707" w:bottom="568"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FA1" w:rsidRDefault="00725FA1" w:rsidP="00D51E5B">
      <w:pPr>
        <w:spacing w:after="0" w:line="240" w:lineRule="auto"/>
      </w:pPr>
      <w:r>
        <w:separator/>
      </w:r>
    </w:p>
  </w:endnote>
  <w:endnote w:type="continuationSeparator" w:id="0">
    <w:p w:rsidR="00725FA1" w:rsidRDefault="00725FA1" w:rsidP="00D51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FA1" w:rsidRDefault="00725FA1" w:rsidP="00D51E5B">
      <w:pPr>
        <w:spacing w:after="0" w:line="240" w:lineRule="auto"/>
      </w:pPr>
      <w:r>
        <w:separator/>
      </w:r>
    </w:p>
  </w:footnote>
  <w:footnote w:type="continuationSeparator" w:id="0">
    <w:p w:rsidR="00725FA1" w:rsidRDefault="00725FA1" w:rsidP="00D51E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D07C1E"/>
    <w:multiLevelType w:val="hybridMultilevel"/>
    <w:tmpl w:val="CC24221E"/>
    <w:lvl w:ilvl="0" w:tplc="3E3CFD2A">
      <w:start w:val="1"/>
      <w:numFmt w:val="bullet"/>
      <w:lvlText w:val=""/>
      <w:lvlJc w:val="left"/>
      <w:pPr>
        <w:ind w:left="1199" w:hanging="360"/>
      </w:pPr>
      <w:rPr>
        <w:rFonts w:ascii="Symbol" w:hAnsi="Symbol" w:hint="default"/>
      </w:rPr>
    </w:lvl>
    <w:lvl w:ilvl="1" w:tplc="04190003" w:tentative="1">
      <w:start w:val="1"/>
      <w:numFmt w:val="bullet"/>
      <w:lvlText w:val="o"/>
      <w:lvlJc w:val="left"/>
      <w:pPr>
        <w:ind w:left="1919" w:hanging="360"/>
      </w:pPr>
      <w:rPr>
        <w:rFonts w:ascii="Courier New" w:hAnsi="Courier New" w:cs="Courier New" w:hint="default"/>
      </w:rPr>
    </w:lvl>
    <w:lvl w:ilvl="2" w:tplc="04190005" w:tentative="1">
      <w:start w:val="1"/>
      <w:numFmt w:val="bullet"/>
      <w:lvlText w:val=""/>
      <w:lvlJc w:val="left"/>
      <w:pPr>
        <w:ind w:left="2639" w:hanging="360"/>
      </w:pPr>
      <w:rPr>
        <w:rFonts w:ascii="Wingdings" w:hAnsi="Wingdings" w:hint="default"/>
      </w:rPr>
    </w:lvl>
    <w:lvl w:ilvl="3" w:tplc="04190001" w:tentative="1">
      <w:start w:val="1"/>
      <w:numFmt w:val="bullet"/>
      <w:lvlText w:val=""/>
      <w:lvlJc w:val="left"/>
      <w:pPr>
        <w:ind w:left="3359" w:hanging="360"/>
      </w:pPr>
      <w:rPr>
        <w:rFonts w:ascii="Symbol" w:hAnsi="Symbol" w:hint="default"/>
      </w:rPr>
    </w:lvl>
    <w:lvl w:ilvl="4" w:tplc="04190003" w:tentative="1">
      <w:start w:val="1"/>
      <w:numFmt w:val="bullet"/>
      <w:lvlText w:val="o"/>
      <w:lvlJc w:val="left"/>
      <w:pPr>
        <w:ind w:left="4079" w:hanging="360"/>
      </w:pPr>
      <w:rPr>
        <w:rFonts w:ascii="Courier New" w:hAnsi="Courier New" w:cs="Courier New" w:hint="default"/>
      </w:rPr>
    </w:lvl>
    <w:lvl w:ilvl="5" w:tplc="04190005" w:tentative="1">
      <w:start w:val="1"/>
      <w:numFmt w:val="bullet"/>
      <w:lvlText w:val=""/>
      <w:lvlJc w:val="left"/>
      <w:pPr>
        <w:ind w:left="4799" w:hanging="360"/>
      </w:pPr>
      <w:rPr>
        <w:rFonts w:ascii="Wingdings" w:hAnsi="Wingdings" w:hint="default"/>
      </w:rPr>
    </w:lvl>
    <w:lvl w:ilvl="6" w:tplc="04190001" w:tentative="1">
      <w:start w:val="1"/>
      <w:numFmt w:val="bullet"/>
      <w:lvlText w:val=""/>
      <w:lvlJc w:val="left"/>
      <w:pPr>
        <w:ind w:left="5519" w:hanging="360"/>
      </w:pPr>
      <w:rPr>
        <w:rFonts w:ascii="Symbol" w:hAnsi="Symbol" w:hint="default"/>
      </w:rPr>
    </w:lvl>
    <w:lvl w:ilvl="7" w:tplc="04190003" w:tentative="1">
      <w:start w:val="1"/>
      <w:numFmt w:val="bullet"/>
      <w:lvlText w:val="o"/>
      <w:lvlJc w:val="left"/>
      <w:pPr>
        <w:ind w:left="6239" w:hanging="360"/>
      </w:pPr>
      <w:rPr>
        <w:rFonts w:ascii="Courier New" w:hAnsi="Courier New" w:cs="Courier New" w:hint="default"/>
      </w:rPr>
    </w:lvl>
    <w:lvl w:ilvl="8" w:tplc="04190005" w:tentative="1">
      <w:start w:val="1"/>
      <w:numFmt w:val="bullet"/>
      <w:lvlText w:val=""/>
      <w:lvlJc w:val="left"/>
      <w:pPr>
        <w:ind w:left="6959" w:hanging="360"/>
      </w:pPr>
      <w:rPr>
        <w:rFonts w:ascii="Wingdings" w:hAnsi="Wingdings" w:hint="default"/>
      </w:rPr>
    </w:lvl>
  </w:abstractNum>
  <w:abstractNum w:abstractNumId="1" w15:restartNumberingAfterBreak="0">
    <w:nsid w:val="6981569E"/>
    <w:multiLevelType w:val="hybridMultilevel"/>
    <w:tmpl w:val="8A905E68"/>
    <w:lvl w:ilvl="0" w:tplc="2500CA18">
      <w:start w:val="1"/>
      <w:numFmt w:val="decimal"/>
      <w:lvlText w:val="%1."/>
      <w:lvlJc w:val="left"/>
      <w:pPr>
        <w:ind w:left="644" w:hanging="360"/>
      </w:pPr>
      <w:rPr>
        <w:rFonts w:hint="default"/>
      </w:rPr>
    </w:lvl>
    <w:lvl w:ilvl="1" w:tplc="04190019">
      <w:start w:val="1"/>
      <w:numFmt w:val="lowerLetter"/>
      <w:lvlText w:val="%2."/>
      <w:lvlJc w:val="left"/>
      <w:pPr>
        <w:ind w:left="64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A09AF"/>
    <w:rsid w:val="00002469"/>
    <w:rsid w:val="00004722"/>
    <w:rsid w:val="000061DB"/>
    <w:rsid w:val="00014550"/>
    <w:rsid w:val="00017756"/>
    <w:rsid w:val="00017D89"/>
    <w:rsid w:val="00024BCF"/>
    <w:rsid w:val="00027477"/>
    <w:rsid w:val="000278F2"/>
    <w:rsid w:val="00036F61"/>
    <w:rsid w:val="00040B45"/>
    <w:rsid w:val="00041AB5"/>
    <w:rsid w:val="00047136"/>
    <w:rsid w:val="000475F5"/>
    <w:rsid w:val="00057E5A"/>
    <w:rsid w:val="000670BF"/>
    <w:rsid w:val="00067732"/>
    <w:rsid w:val="00073E72"/>
    <w:rsid w:val="00080F95"/>
    <w:rsid w:val="00085E59"/>
    <w:rsid w:val="000870CF"/>
    <w:rsid w:val="00097744"/>
    <w:rsid w:val="000A0DD9"/>
    <w:rsid w:val="000B3D41"/>
    <w:rsid w:val="000B6534"/>
    <w:rsid w:val="000D156E"/>
    <w:rsid w:val="000D1CF7"/>
    <w:rsid w:val="000E083E"/>
    <w:rsid w:val="000F341C"/>
    <w:rsid w:val="000F4299"/>
    <w:rsid w:val="000F7234"/>
    <w:rsid w:val="00123025"/>
    <w:rsid w:val="001275CB"/>
    <w:rsid w:val="001367AD"/>
    <w:rsid w:val="0014534F"/>
    <w:rsid w:val="001455AE"/>
    <w:rsid w:val="001504DB"/>
    <w:rsid w:val="00153073"/>
    <w:rsid w:val="00164D48"/>
    <w:rsid w:val="00167569"/>
    <w:rsid w:val="0017024C"/>
    <w:rsid w:val="00171186"/>
    <w:rsid w:val="00172D7D"/>
    <w:rsid w:val="001735CE"/>
    <w:rsid w:val="00174739"/>
    <w:rsid w:val="00191700"/>
    <w:rsid w:val="0019441D"/>
    <w:rsid w:val="001A316F"/>
    <w:rsid w:val="001A7F86"/>
    <w:rsid w:val="001B0C33"/>
    <w:rsid w:val="001B1BC0"/>
    <w:rsid w:val="001B38B7"/>
    <w:rsid w:val="001B4384"/>
    <w:rsid w:val="001C13B0"/>
    <w:rsid w:val="001C1CD4"/>
    <w:rsid w:val="001C3251"/>
    <w:rsid w:val="001D4099"/>
    <w:rsid w:val="001E7205"/>
    <w:rsid w:val="001F2359"/>
    <w:rsid w:val="001F5ABD"/>
    <w:rsid w:val="001F61FF"/>
    <w:rsid w:val="00205BE4"/>
    <w:rsid w:val="00205D61"/>
    <w:rsid w:val="00213EB6"/>
    <w:rsid w:val="00233A9A"/>
    <w:rsid w:val="00242494"/>
    <w:rsid w:val="002451E7"/>
    <w:rsid w:val="0024580C"/>
    <w:rsid w:val="002478B6"/>
    <w:rsid w:val="00250831"/>
    <w:rsid w:val="00255C5E"/>
    <w:rsid w:val="0026256B"/>
    <w:rsid w:val="00264BF4"/>
    <w:rsid w:val="00277624"/>
    <w:rsid w:val="0028509D"/>
    <w:rsid w:val="002A09AF"/>
    <w:rsid w:val="002A11D2"/>
    <w:rsid w:val="002A5C1D"/>
    <w:rsid w:val="002B325A"/>
    <w:rsid w:val="002C0171"/>
    <w:rsid w:val="002D66F7"/>
    <w:rsid w:val="00307BE8"/>
    <w:rsid w:val="003111B6"/>
    <w:rsid w:val="00312F69"/>
    <w:rsid w:val="00321ABF"/>
    <w:rsid w:val="003279AA"/>
    <w:rsid w:val="00334DBF"/>
    <w:rsid w:val="0034449B"/>
    <w:rsid w:val="00355475"/>
    <w:rsid w:val="0035574F"/>
    <w:rsid w:val="00367739"/>
    <w:rsid w:val="00373217"/>
    <w:rsid w:val="003961B3"/>
    <w:rsid w:val="00396D72"/>
    <w:rsid w:val="003A0A26"/>
    <w:rsid w:val="003A4F59"/>
    <w:rsid w:val="003B0522"/>
    <w:rsid w:val="003B1BEB"/>
    <w:rsid w:val="003B2F1D"/>
    <w:rsid w:val="003B6B27"/>
    <w:rsid w:val="003C01C2"/>
    <w:rsid w:val="003E0547"/>
    <w:rsid w:val="003E2814"/>
    <w:rsid w:val="003E4F32"/>
    <w:rsid w:val="003E7D53"/>
    <w:rsid w:val="003E7F46"/>
    <w:rsid w:val="003F4232"/>
    <w:rsid w:val="00400D59"/>
    <w:rsid w:val="004050E4"/>
    <w:rsid w:val="00413A78"/>
    <w:rsid w:val="00422DCD"/>
    <w:rsid w:val="00426720"/>
    <w:rsid w:val="004303FE"/>
    <w:rsid w:val="004351FE"/>
    <w:rsid w:val="00446E03"/>
    <w:rsid w:val="00461827"/>
    <w:rsid w:val="00465238"/>
    <w:rsid w:val="004653C5"/>
    <w:rsid w:val="0047483D"/>
    <w:rsid w:val="00480DCA"/>
    <w:rsid w:val="00481162"/>
    <w:rsid w:val="004847A6"/>
    <w:rsid w:val="00484C1A"/>
    <w:rsid w:val="004912E1"/>
    <w:rsid w:val="00496959"/>
    <w:rsid w:val="00496F61"/>
    <w:rsid w:val="004A1008"/>
    <w:rsid w:val="004A488B"/>
    <w:rsid w:val="004C38F9"/>
    <w:rsid w:val="004D1E36"/>
    <w:rsid w:val="004D7153"/>
    <w:rsid w:val="004D71DB"/>
    <w:rsid w:val="004D7344"/>
    <w:rsid w:val="004D786E"/>
    <w:rsid w:val="004E02B2"/>
    <w:rsid w:val="004E11EB"/>
    <w:rsid w:val="004E339E"/>
    <w:rsid w:val="00503437"/>
    <w:rsid w:val="00504211"/>
    <w:rsid w:val="00507741"/>
    <w:rsid w:val="0051044C"/>
    <w:rsid w:val="00514CEF"/>
    <w:rsid w:val="005240CE"/>
    <w:rsid w:val="00537728"/>
    <w:rsid w:val="00537BA5"/>
    <w:rsid w:val="00540E4E"/>
    <w:rsid w:val="005447C5"/>
    <w:rsid w:val="00550588"/>
    <w:rsid w:val="0055227D"/>
    <w:rsid w:val="005748E5"/>
    <w:rsid w:val="00581E79"/>
    <w:rsid w:val="00591549"/>
    <w:rsid w:val="005A1E66"/>
    <w:rsid w:val="005A62CA"/>
    <w:rsid w:val="005B1554"/>
    <w:rsid w:val="005D3D0F"/>
    <w:rsid w:val="005E00D5"/>
    <w:rsid w:val="005E14AE"/>
    <w:rsid w:val="005E7D7E"/>
    <w:rsid w:val="005F1228"/>
    <w:rsid w:val="005F478D"/>
    <w:rsid w:val="0061013A"/>
    <w:rsid w:val="006269EB"/>
    <w:rsid w:val="00644BE1"/>
    <w:rsid w:val="006551B0"/>
    <w:rsid w:val="0066105D"/>
    <w:rsid w:val="00667F1B"/>
    <w:rsid w:val="0067141A"/>
    <w:rsid w:val="00675153"/>
    <w:rsid w:val="00680616"/>
    <w:rsid w:val="00690774"/>
    <w:rsid w:val="00694396"/>
    <w:rsid w:val="006B4B63"/>
    <w:rsid w:val="006B6F72"/>
    <w:rsid w:val="006E0AA7"/>
    <w:rsid w:val="006E0E35"/>
    <w:rsid w:val="006E1E55"/>
    <w:rsid w:val="006E6935"/>
    <w:rsid w:val="006F07B2"/>
    <w:rsid w:val="006F4B87"/>
    <w:rsid w:val="007035B9"/>
    <w:rsid w:val="00710735"/>
    <w:rsid w:val="007165EA"/>
    <w:rsid w:val="0071663E"/>
    <w:rsid w:val="00724169"/>
    <w:rsid w:val="00725FA1"/>
    <w:rsid w:val="00725FA6"/>
    <w:rsid w:val="007316CE"/>
    <w:rsid w:val="0073672D"/>
    <w:rsid w:val="00746B30"/>
    <w:rsid w:val="0076685C"/>
    <w:rsid w:val="00772E2D"/>
    <w:rsid w:val="007764AB"/>
    <w:rsid w:val="007803EA"/>
    <w:rsid w:val="00783482"/>
    <w:rsid w:val="007A0199"/>
    <w:rsid w:val="007A7B02"/>
    <w:rsid w:val="007C0BFD"/>
    <w:rsid w:val="007C10C3"/>
    <w:rsid w:val="007C6763"/>
    <w:rsid w:val="007D4D00"/>
    <w:rsid w:val="007D5D92"/>
    <w:rsid w:val="007E1789"/>
    <w:rsid w:val="007F17E9"/>
    <w:rsid w:val="00813F44"/>
    <w:rsid w:val="00827695"/>
    <w:rsid w:val="008432F2"/>
    <w:rsid w:val="00843609"/>
    <w:rsid w:val="008478E8"/>
    <w:rsid w:val="00853FF3"/>
    <w:rsid w:val="008611D8"/>
    <w:rsid w:val="008624A7"/>
    <w:rsid w:val="00864A5E"/>
    <w:rsid w:val="008678E2"/>
    <w:rsid w:val="008721AB"/>
    <w:rsid w:val="00872EAE"/>
    <w:rsid w:val="00873EC9"/>
    <w:rsid w:val="00891865"/>
    <w:rsid w:val="00893BD3"/>
    <w:rsid w:val="00897024"/>
    <w:rsid w:val="008B0D61"/>
    <w:rsid w:val="008B2EB5"/>
    <w:rsid w:val="008B4EDC"/>
    <w:rsid w:val="008D3ACB"/>
    <w:rsid w:val="008D4140"/>
    <w:rsid w:val="008E252E"/>
    <w:rsid w:val="008E5CA6"/>
    <w:rsid w:val="0090669C"/>
    <w:rsid w:val="00912C82"/>
    <w:rsid w:val="0092532D"/>
    <w:rsid w:val="009274C5"/>
    <w:rsid w:val="00951AEF"/>
    <w:rsid w:val="009539A8"/>
    <w:rsid w:val="00955D7E"/>
    <w:rsid w:val="0096726F"/>
    <w:rsid w:val="00971FD1"/>
    <w:rsid w:val="00972C79"/>
    <w:rsid w:val="00981940"/>
    <w:rsid w:val="00996383"/>
    <w:rsid w:val="009A0443"/>
    <w:rsid w:val="009B6EF0"/>
    <w:rsid w:val="009E2563"/>
    <w:rsid w:val="009E2AD6"/>
    <w:rsid w:val="009F57AD"/>
    <w:rsid w:val="00A1312C"/>
    <w:rsid w:val="00A135D5"/>
    <w:rsid w:val="00A2016A"/>
    <w:rsid w:val="00A276F3"/>
    <w:rsid w:val="00A3718F"/>
    <w:rsid w:val="00A47885"/>
    <w:rsid w:val="00A53B30"/>
    <w:rsid w:val="00A5633B"/>
    <w:rsid w:val="00A61BA1"/>
    <w:rsid w:val="00A64C30"/>
    <w:rsid w:val="00A70150"/>
    <w:rsid w:val="00A7208E"/>
    <w:rsid w:val="00A734F3"/>
    <w:rsid w:val="00A87EE8"/>
    <w:rsid w:val="00AA17AC"/>
    <w:rsid w:val="00AA2739"/>
    <w:rsid w:val="00AA2ED3"/>
    <w:rsid w:val="00AB4345"/>
    <w:rsid w:val="00AC3D64"/>
    <w:rsid w:val="00AC49A7"/>
    <w:rsid w:val="00AC4FD6"/>
    <w:rsid w:val="00AC735B"/>
    <w:rsid w:val="00AD2155"/>
    <w:rsid w:val="00AD4827"/>
    <w:rsid w:val="00AD48C2"/>
    <w:rsid w:val="00AE38F3"/>
    <w:rsid w:val="00AE55C3"/>
    <w:rsid w:val="00AF2969"/>
    <w:rsid w:val="00B04F2F"/>
    <w:rsid w:val="00B10DF6"/>
    <w:rsid w:val="00B24094"/>
    <w:rsid w:val="00B25F18"/>
    <w:rsid w:val="00B31D72"/>
    <w:rsid w:val="00B3380C"/>
    <w:rsid w:val="00B460DF"/>
    <w:rsid w:val="00B47826"/>
    <w:rsid w:val="00B62419"/>
    <w:rsid w:val="00B62CA3"/>
    <w:rsid w:val="00B82F55"/>
    <w:rsid w:val="00B91A38"/>
    <w:rsid w:val="00B943CA"/>
    <w:rsid w:val="00BA1709"/>
    <w:rsid w:val="00BB261E"/>
    <w:rsid w:val="00BB482B"/>
    <w:rsid w:val="00BC4CF5"/>
    <w:rsid w:val="00BD0830"/>
    <w:rsid w:val="00BD6C0C"/>
    <w:rsid w:val="00BE6489"/>
    <w:rsid w:val="00BF7704"/>
    <w:rsid w:val="00C1787F"/>
    <w:rsid w:val="00C22FF4"/>
    <w:rsid w:val="00C34D74"/>
    <w:rsid w:val="00C35CBB"/>
    <w:rsid w:val="00C43E16"/>
    <w:rsid w:val="00C567CD"/>
    <w:rsid w:val="00C626C2"/>
    <w:rsid w:val="00C66945"/>
    <w:rsid w:val="00C724AD"/>
    <w:rsid w:val="00C81A6C"/>
    <w:rsid w:val="00C8610D"/>
    <w:rsid w:val="00C878D9"/>
    <w:rsid w:val="00CA424E"/>
    <w:rsid w:val="00CB2E74"/>
    <w:rsid w:val="00CB425F"/>
    <w:rsid w:val="00CB78CF"/>
    <w:rsid w:val="00CB7C58"/>
    <w:rsid w:val="00CC13EE"/>
    <w:rsid w:val="00CC3041"/>
    <w:rsid w:val="00CC70B0"/>
    <w:rsid w:val="00CE5B23"/>
    <w:rsid w:val="00CF0B46"/>
    <w:rsid w:val="00CF6D1E"/>
    <w:rsid w:val="00D01D65"/>
    <w:rsid w:val="00D05485"/>
    <w:rsid w:val="00D114D6"/>
    <w:rsid w:val="00D17E1F"/>
    <w:rsid w:val="00D2156D"/>
    <w:rsid w:val="00D236C5"/>
    <w:rsid w:val="00D25955"/>
    <w:rsid w:val="00D31F16"/>
    <w:rsid w:val="00D51E5B"/>
    <w:rsid w:val="00D558E0"/>
    <w:rsid w:val="00D650AC"/>
    <w:rsid w:val="00D8308B"/>
    <w:rsid w:val="00D87091"/>
    <w:rsid w:val="00DA698E"/>
    <w:rsid w:val="00DB11B2"/>
    <w:rsid w:val="00DB20E9"/>
    <w:rsid w:val="00DB480C"/>
    <w:rsid w:val="00DB4D02"/>
    <w:rsid w:val="00DC53A1"/>
    <w:rsid w:val="00DC7321"/>
    <w:rsid w:val="00DF2769"/>
    <w:rsid w:val="00DF5DC3"/>
    <w:rsid w:val="00E015E9"/>
    <w:rsid w:val="00E06AB5"/>
    <w:rsid w:val="00E10C1E"/>
    <w:rsid w:val="00E136AB"/>
    <w:rsid w:val="00E32FD3"/>
    <w:rsid w:val="00E37D73"/>
    <w:rsid w:val="00E537D3"/>
    <w:rsid w:val="00E7056A"/>
    <w:rsid w:val="00E73C50"/>
    <w:rsid w:val="00E755AD"/>
    <w:rsid w:val="00E76E8B"/>
    <w:rsid w:val="00E84265"/>
    <w:rsid w:val="00E91018"/>
    <w:rsid w:val="00E92DD0"/>
    <w:rsid w:val="00EB0A85"/>
    <w:rsid w:val="00EB0E75"/>
    <w:rsid w:val="00EB2333"/>
    <w:rsid w:val="00EB26B7"/>
    <w:rsid w:val="00EC62B7"/>
    <w:rsid w:val="00ED154D"/>
    <w:rsid w:val="00ED3ECD"/>
    <w:rsid w:val="00ED6E4D"/>
    <w:rsid w:val="00F258F4"/>
    <w:rsid w:val="00F3483F"/>
    <w:rsid w:val="00F406A2"/>
    <w:rsid w:val="00F45E6A"/>
    <w:rsid w:val="00F501FA"/>
    <w:rsid w:val="00F558D9"/>
    <w:rsid w:val="00F60AF5"/>
    <w:rsid w:val="00F843AB"/>
    <w:rsid w:val="00F8475B"/>
    <w:rsid w:val="00FA141E"/>
    <w:rsid w:val="00FA1F1D"/>
    <w:rsid w:val="00FA3352"/>
    <w:rsid w:val="00FA4EBA"/>
    <w:rsid w:val="00FB26DB"/>
    <w:rsid w:val="00FC329D"/>
    <w:rsid w:val="00FD0759"/>
    <w:rsid w:val="00FD15B4"/>
    <w:rsid w:val="00FD4D94"/>
    <w:rsid w:val="00FD7CB0"/>
    <w:rsid w:val="00FE45EB"/>
    <w:rsid w:val="00FE488E"/>
    <w:rsid w:val="00FF3E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5515E277-200A-45FC-A24D-7059EAF35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09AF"/>
    <w:rPr>
      <w:rFonts w:ascii="Calibri" w:eastAsia="Calibri" w:hAnsi="Calibri" w:cs="Times New Roman"/>
    </w:rPr>
  </w:style>
  <w:style w:type="paragraph" w:styleId="2">
    <w:name w:val="heading 2"/>
    <w:basedOn w:val="a"/>
    <w:next w:val="a"/>
    <w:link w:val="20"/>
    <w:uiPriority w:val="99"/>
    <w:qFormat/>
    <w:rsid w:val="004A1008"/>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rsid w:val="002A09AF"/>
    <w:pPr>
      <w:spacing w:after="0" w:line="240" w:lineRule="auto"/>
      <w:ind w:firstLine="567"/>
      <w:jc w:val="both"/>
    </w:pPr>
    <w:rPr>
      <w:rFonts w:ascii="Times New Roman" w:eastAsia="Times New Roman" w:hAnsi="Times New Roman"/>
      <w:sz w:val="26"/>
      <w:szCs w:val="24"/>
      <w:lang w:eastAsia="ru-RU"/>
    </w:rPr>
  </w:style>
  <w:style w:type="character" w:customStyle="1" w:styleId="30">
    <w:name w:val="Основной текст с отступом 3 Знак"/>
    <w:basedOn w:val="a0"/>
    <w:link w:val="3"/>
    <w:uiPriority w:val="99"/>
    <w:rsid w:val="002A09AF"/>
    <w:rPr>
      <w:rFonts w:ascii="Times New Roman" w:eastAsia="Times New Roman" w:hAnsi="Times New Roman" w:cs="Times New Roman"/>
      <w:sz w:val="26"/>
      <w:szCs w:val="24"/>
      <w:lang w:eastAsia="ru-RU"/>
    </w:rPr>
  </w:style>
  <w:style w:type="paragraph" w:customStyle="1" w:styleId="1">
    <w:name w:val="Без интервала1"/>
    <w:uiPriority w:val="99"/>
    <w:rsid w:val="002A09AF"/>
    <w:pPr>
      <w:spacing w:after="0" w:line="240" w:lineRule="auto"/>
    </w:pPr>
    <w:rPr>
      <w:rFonts w:ascii="Calibri" w:eastAsia="Calibri" w:hAnsi="Calibri" w:cs="Times New Roman"/>
    </w:rPr>
  </w:style>
  <w:style w:type="paragraph" w:customStyle="1" w:styleId="ConsPlusNormal">
    <w:name w:val="ConsPlusNormal"/>
    <w:rsid w:val="002A09A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extBoldCenter">
    <w:name w:val="TextBoldCenter"/>
    <w:basedOn w:val="a"/>
    <w:uiPriority w:val="99"/>
    <w:rsid w:val="002A09AF"/>
    <w:pPr>
      <w:autoSpaceDE w:val="0"/>
      <w:autoSpaceDN w:val="0"/>
      <w:adjustRightInd w:val="0"/>
      <w:spacing w:before="283" w:after="0" w:line="240" w:lineRule="auto"/>
      <w:jc w:val="center"/>
    </w:pPr>
    <w:rPr>
      <w:rFonts w:ascii="Times New Roman" w:eastAsia="Times New Roman" w:hAnsi="Times New Roman"/>
      <w:b/>
      <w:bCs/>
      <w:sz w:val="26"/>
      <w:szCs w:val="26"/>
      <w:lang w:eastAsia="ru-RU"/>
    </w:rPr>
  </w:style>
  <w:style w:type="paragraph" w:customStyle="1" w:styleId="TextBasTxt">
    <w:name w:val="TextBasTxt"/>
    <w:basedOn w:val="a"/>
    <w:uiPriority w:val="99"/>
    <w:rsid w:val="002A09AF"/>
    <w:pPr>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textbastxt0">
    <w:name w:val="textbastxt"/>
    <w:basedOn w:val="a"/>
    <w:uiPriority w:val="99"/>
    <w:rsid w:val="002A09AF"/>
    <w:pPr>
      <w:autoSpaceDE w:val="0"/>
      <w:autoSpaceDN w:val="0"/>
      <w:spacing w:after="0" w:line="240" w:lineRule="auto"/>
      <w:ind w:firstLine="567"/>
      <w:jc w:val="both"/>
    </w:pPr>
    <w:rPr>
      <w:rFonts w:ascii="Times New Roman" w:eastAsia="Times New Roman" w:hAnsi="Times New Roman"/>
      <w:sz w:val="24"/>
      <w:szCs w:val="24"/>
      <w:lang w:eastAsia="ru-RU"/>
    </w:rPr>
  </w:style>
  <w:style w:type="paragraph" w:customStyle="1" w:styleId="FR1">
    <w:name w:val="FR1"/>
    <w:rsid w:val="004A1008"/>
    <w:pPr>
      <w:widowControl w:val="0"/>
      <w:snapToGrid w:val="0"/>
      <w:spacing w:before="660" w:after="0" w:line="240" w:lineRule="auto"/>
      <w:jc w:val="center"/>
    </w:pPr>
    <w:rPr>
      <w:rFonts w:ascii="Times New Roman" w:eastAsia="Times New Roman" w:hAnsi="Times New Roman" w:cs="Times New Roman"/>
      <w:b/>
      <w:szCs w:val="20"/>
      <w:lang w:eastAsia="ru-RU"/>
    </w:rPr>
  </w:style>
  <w:style w:type="character" w:customStyle="1" w:styleId="20">
    <w:name w:val="Заголовок 2 Знак"/>
    <w:basedOn w:val="a0"/>
    <w:link w:val="2"/>
    <w:uiPriority w:val="99"/>
    <w:rsid w:val="004A1008"/>
    <w:rPr>
      <w:rFonts w:ascii="Arial" w:eastAsia="Times New Roman" w:hAnsi="Arial" w:cs="Arial"/>
      <w:b/>
      <w:bCs/>
      <w:i/>
      <w:iCs/>
      <w:sz w:val="28"/>
      <w:szCs w:val="28"/>
      <w:lang w:eastAsia="ru-RU"/>
    </w:rPr>
  </w:style>
  <w:style w:type="paragraph" w:styleId="a3">
    <w:name w:val="List Paragraph"/>
    <w:basedOn w:val="a"/>
    <w:uiPriority w:val="34"/>
    <w:qFormat/>
    <w:rsid w:val="00AD48C2"/>
    <w:pPr>
      <w:ind w:left="720"/>
      <w:contextualSpacing/>
    </w:pPr>
  </w:style>
  <w:style w:type="paragraph" w:styleId="a4">
    <w:name w:val="Balloon Text"/>
    <w:basedOn w:val="a"/>
    <w:link w:val="a5"/>
    <w:uiPriority w:val="99"/>
    <w:semiHidden/>
    <w:unhideWhenUsed/>
    <w:rsid w:val="00AA17A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A17AC"/>
    <w:rPr>
      <w:rFonts w:ascii="Tahoma" w:eastAsia="Calibri" w:hAnsi="Tahoma" w:cs="Tahoma"/>
      <w:sz w:val="16"/>
      <w:szCs w:val="16"/>
    </w:rPr>
  </w:style>
  <w:style w:type="paragraph" w:customStyle="1" w:styleId="Default">
    <w:name w:val="Default"/>
    <w:rsid w:val="00BE648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txt1">
    <w:name w:val="txt1"/>
    <w:basedOn w:val="a0"/>
    <w:rsid w:val="001B38B7"/>
    <w:rPr>
      <w:rFonts w:ascii="Verdana" w:hAnsi="Verdana" w:hint="default"/>
      <w:color w:val="000000"/>
      <w:sz w:val="18"/>
      <w:szCs w:val="18"/>
    </w:rPr>
  </w:style>
  <w:style w:type="paragraph" w:styleId="a6">
    <w:name w:val="header"/>
    <w:basedOn w:val="a"/>
    <w:link w:val="a7"/>
    <w:uiPriority w:val="99"/>
    <w:semiHidden/>
    <w:unhideWhenUsed/>
    <w:rsid w:val="00D51E5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D51E5B"/>
    <w:rPr>
      <w:rFonts w:ascii="Calibri" w:eastAsia="Calibri" w:hAnsi="Calibri" w:cs="Times New Roman"/>
    </w:rPr>
  </w:style>
  <w:style w:type="paragraph" w:styleId="a8">
    <w:name w:val="footer"/>
    <w:basedOn w:val="a"/>
    <w:link w:val="a9"/>
    <w:uiPriority w:val="99"/>
    <w:unhideWhenUsed/>
    <w:rsid w:val="00D51E5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51E5B"/>
    <w:rPr>
      <w:rFonts w:ascii="Calibri" w:eastAsia="Calibri" w:hAnsi="Calibri" w:cs="Times New Roman"/>
    </w:rPr>
  </w:style>
  <w:style w:type="paragraph" w:customStyle="1" w:styleId="ConsNormal">
    <w:name w:val="ConsNormal"/>
    <w:rsid w:val="007764AB"/>
    <w:pPr>
      <w:widowControl w:val="0"/>
      <w:spacing w:after="0" w:line="240" w:lineRule="auto"/>
      <w:ind w:firstLine="720"/>
    </w:pPr>
    <w:rPr>
      <w:rFonts w:ascii="Arial" w:eastAsia="Times New Roman" w:hAnsi="Arial" w:cs="Times New Roman"/>
      <w:sz w:val="20"/>
      <w:szCs w:val="20"/>
      <w:lang w:eastAsia="ru-RU"/>
    </w:rPr>
  </w:style>
  <w:style w:type="paragraph" w:customStyle="1" w:styleId="msonormalbullet2gifbullet2gif">
    <w:name w:val="msonormalbullet2gifbullet2.gif"/>
    <w:basedOn w:val="a"/>
    <w:uiPriority w:val="99"/>
    <w:semiHidden/>
    <w:rsid w:val="00F258F4"/>
    <w:pPr>
      <w:spacing w:before="100" w:beforeAutospacing="1" w:after="100" w:afterAutospacing="1" w:line="240" w:lineRule="auto"/>
      <w:jc w:val="both"/>
    </w:pPr>
    <w:rPr>
      <w:rFonts w:ascii="Times New Roman" w:eastAsia="Times New Roman" w:hAnsi="Times New Roman"/>
      <w:color w:val="000000"/>
      <w:sz w:val="24"/>
      <w:szCs w:val="24"/>
      <w:lang w:eastAsia="ru-RU"/>
    </w:rPr>
  </w:style>
  <w:style w:type="character" w:customStyle="1" w:styleId="FontStyle31">
    <w:name w:val="Font Style31"/>
    <w:basedOn w:val="a0"/>
    <w:uiPriority w:val="99"/>
    <w:rsid w:val="00550588"/>
    <w:rPr>
      <w:rFonts w:ascii="Times New Roman" w:hAnsi="Times New Roman" w:cs="Times New Roman"/>
      <w:sz w:val="18"/>
      <w:szCs w:val="18"/>
    </w:rPr>
  </w:style>
  <w:style w:type="paragraph" w:customStyle="1" w:styleId="ConsTitle">
    <w:name w:val="ConsTitle"/>
    <w:rsid w:val="00167569"/>
    <w:pPr>
      <w:widowControl w:val="0"/>
      <w:autoSpaceDE w:val="0"/>
      <w:autoSpaceDN w:val="0"/>
      <w:adjustRightInd w:val="0"/>
      <w:spacing w:after="0" w:line="240" w:lineRule="auto"/>
      <w:ind w:right="19772"/>
    </w:pPr>
    <w:rPr>
      <w:rFonts w:ascii="Arial" w:eastAsia="Times New Roman" w:hAnsi="Arial" w:cs="Arial"/>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4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14454BD4D7AB7E48484AE537FDC19DC39DF906EC5A21E59E4106F546797CAB2C069BED456A9C354AF07AFA2D42A4623B8F99A095981F19FD0A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5B1A5-EB6A-4A7C-9675-E623484FD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2872</TotalTime>
  <Pages>1</Pages>
  <Words>6392</Words>
  <Characters>36438</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131</cp:revision>
  <cp:lastPrinted>2021-01-27T02:27:00Z</cp:lastPrinted>
  <dcterms:created xsi:type="dcterms:W3CDTF">2017-03-27T13:38:00Z</dcterms:created>
  <dcterms:modified xsi:type="dcterms:W3CDTF">2021-01-27T02:29:00Z</dcterms:modified>
</cp:coreProperties>
</file>